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10" w:rsidRPr="00C934ED" w:rsidRDefault="00107C10" w:rsidP="00A5547D">
      <w:pPr>
        <w:spacing w:after="0"/>
        <w:jc w:val="center"/>
        <w:rPr>
          <w:rFonts w:ascii="Times New Roman" w:hAnsi="Times New Roman"/>
          <w:sz w:val="28"/>
          <w:szCs w:val="28"/>
        </w:rPr>
      </w:pPr>
      <w:r w:rsidRPr="00C63BD6">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fillcolor="window">
            <v:imagedata r:id="rId5" o:title=""/>
          </v:shape>
        </w:pict>
      </w:r>
    </w:p>
    <w:p w:rsidR="00107C10" w:rsidRPr="00C934ED" w:rsidRDefault="00107C10" w:rsidP="00A5547D">
      <w:pPr>
        <w:spacing w:after="0"/>
        <w:ind w:firstLine="720"/>
        <w:jc w:val="both"/>
        <w:rPr>
          <w:rFonts w:ascii="Times New Roman" w:hAnsi="Times New Roman"/>
          <w:sz w:val="28"/>
          <w:szCs w:val="28"/>
        </w:rPr>
      </w:pPr>
    </w:p>
    <w:p w:rsidR="00107C10" w:rsidRPr="00C934ED" w:rsidRDefault="00107C10"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п о с т а н о в л е н и е </w:t>
      </w:r>
    </w:p>
    <w:p w:rsidR="00107C10" w:rsidRPr="00C934ED" w:rsidRDefault="00107C10" w:rsidP="00A5547D">
      <w:pPr>
        <w:spacing w:after="0"/>
        <w:jc w:val="center"/>
        <w:rPr>
          <w:rFonts w:ascii="Times New Roman" w:hAnsi="Times New Roman"/>
          <w:b/>
          <w:i/>
          <w:caps/>
          <w:sz w:val="28"/>
          <w:szCs w:val="28"/>
        </w:rPr>
      </w:pPr>
    </w:p>
    <w:p w:rsidR="00107C10" w:rsidRPr="00C934ED" w:rsidRDefault="00107C10"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администрации </w:t>
      </w:r>
    </w:p>
    <w:p w:rsidR="00107C10" w:rsidRPr="00C934ED" w:rsidRDefault="00107C10"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МУНИЦИПАЛЬНОГО ОБРАЗОВАНИЯ </w:t>
      </w:r>
    </w:p>
    <w:p w:rsidR="00107C10" w:rsidRPr="00C934ED" w:rsidRDefault="00107C10"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«Парское Сельское поселение </w:t>
      </w:r>
    </w:p>
    <w:p w:rsidR="00107C10" w:rsidRPr="00C934ED" w:rsidRDefault="00107C10" w:rsidP="00A5547D">
      <w:pPr>
        <w:spacing w:after="0"/>
        <w:jc w:val="center"/>
        <w:rPr>
          <w:rFonts w:ascii="Times New Roman" w:hAnsi="Times New Roman"/>
          <w:b/>
          <w:i/>
          <w:caps/>
          <w:sz w:val="28"/>
          <w:szCs w:val="28"/>
        </w:rPr>
      </w:pPr>
      <w:r w:rsidRPr="00C934ED">
        <w:rPr>
          <w:rFonts w:ascii="Times New Roman" w:hAnsi="Times New Roman"/>
          <w:b/>
          <w:i/>
          <w:caps/>
          <w:sz w:val="28"/>
          <w:szCs w:val="28"/>
        </w:rPr>
        <w:t>Родниковского муниципального района</w:t>
      </w:r>
    </w:p>
    <w:p w:rsidR="00107C10" w:rsidRPr="00C934ED" w:rsidRDefault="00107C10" w:rsidP="00A5547D">
      <w:pPr>
        <w:spacing w:after="0"/>
        <w:jc w:val="center"/>
        <w:rPr>
          <w:rFonts w:ascii="Times New Roman" w:hAnsi="Times New Roman"/>
          <w:b/>
          <w:i/>
          <w:caps/>
          <w:sz w:val="28"/>
          <w:szCs w:val="28"/>
        </w:rPr>
      </w:pPr>
      <w:r w:rsidRPr="00C934ED">
        <w:rPr>
          <w:rFonts w:ascii="Times New Roman" w:hAnsi="Times New Roman"/>
          <w:b/>
          <w:i/>
          <w:caps/>
          <w:sz w:val="28"/>
          <w:szCs w:val="28"/>
        </w:rPr>
        <w:t>ивановской области»</w:t>
      </w:r>
    </w:p>
    <w:p w:rsidR="00107C10" w:rsidRPr="00C934ED" w:rsidRDefault="00107C10" w:rsidP="00A5547D">
      <w:pPr>
        <w:spacing w:after="0"/>
        <w:jc w:val="center"/>
        <w:rPr>
          <w:rFonts w:ascii="Times New Roman" w:hAnsi="Times New Roman"/>
          <w:b/>
          <w:i/>
          <w:sz w:val="28"/>
          <w:szCs w:val="28"/>
        </w:rPr>
      </w:pPr>
    </w:p>
    <w:p w:rsidR="00107C10" w:rsidRPr="00C934ED" w:rsidRDefault="00107C10" w:rsidP="00A5547D">
      <w:pPr>
        <w:spacing w:after="0"/>
        <w:jc w:val="center"/>
        <w:rPr>
          <w:rFonts w:ascii="Times New Roman" w:hAnsi="Times New Roman"/>
          <w:sz w:val="28"/>
          <w:szCs w:val="28"/>
        </w:rPr>
      </w:pPr>
      <w:r w:rsidRPr="00C934ED">
        <w:rPr>
          <w:rFonts w:ascii="Times New Roman" w:hAnsi="Times New Roman"/>
          <w:sz w:val="28"/>
          <w:szCs w:val="28"/>
        </w:rPr>
        <w:t>от  2</w:t>
      </w:r>
      <w:r>
        <w:rPr>
          <w:rFonts w:ascii="Times New Roman" w:hAnsi="Times New Roman"/>
          <w:sz w:val="28"/>
          <w:szCs w:val="28"/>
        </w:rPr>
        <w:t>6</w:t>
      </w:r>
      <w:r w:rsidRPr="00C934ED">
        <w:rPr>
          <w:rFonts w:ascii="Times New Roman" w:hAnsi="Times New Roman"/>
          <w:sz w:val="28"/>
          <w:szCs w:val="28"/>
        </w:rPr>
        <w:t xml:space="preserve"> июня 2018 года № 31 </w:t>
      </w:r>
    </w:p>
    <w:p w:rsidR="00107C10" w:rsidRPr="00C934ED" w:rsidRDefault="00107C10" w:rsidP="00A5547D">
      <w:pPr>
        <w:spacing w:after="0"/>
        <w:jc w:val="center"/>
        <w:rPr>
          <w:rFonts w:ascii="Times New Roman" w:hAnsi="Times New Roman"/>
          <w:sz w:val="28"/>
          <w:szCs w:val="28"/>
        </w:rPr>
      </w:pPr>
    </w:p>
    <w:p w:rsidR="00107C10" w:rsidRPr="00C934ED" w:rsidRDefault="00107C10" w:rsidP="00A72DD1">
      <w:pPr>
        <w:pStyle w:val="NormalWeb"/>
        <w:spacing w:before="0" w:beforeAutospacing="0" w:after="150" w:afterAutospacing="0"/>
        <w:jc w:val="center"/>
        <w:rPr>
          <w:b/>
          <w:sz w:val="28"/>
          <w:szCs w:val="28"/>
        </w:rPr>
      </w:pPr>
      <w:r w:rsidRPr="00C934ED">
        <w:rPr>
          <w:rStyle w:val="Strong"/>
          <w:sz w:val="28"/>
          <w:szCs w:val="28"/>
        </w:rPr>
        <w:t>Об утверждении Административного регламента</w:t>
      </w:r>
      <w:r w:rsidRPr="00C934ED">
        <w:rPr>
          <w:sz w:val="28"/>
          <w:szCs w:val="28"/>
        </w:rPr>
        <w:br/>
      </w:r>
      <w:r w:rsidRPr="00C934ED">
        <w:rPr>
          <w:rStyle w:val="Strong"/>
          <w:sz w:val="28"/>
          <w:szCs w:val="28"/>
        </w:rPr>
        <w:t xml:space="preserve">по осуществлению муниципального контроля за соблюдением требований в сфере благоустройства территории </w:t>
      </w:r>
      <w:r w:rsidRPr="00C934ED">
        <w:rPr>
          <w:b/>
          <w:sz w:val="28"/>
          <w:szCs w:val="28"/>
        </w:rPr>
        <w:t>муниципального образования «Парское сельское поселение Родниковского муниципального района Ивановской области»</w:t>
      </w:r>
    </w:p>
    <w:p w:rsidR="00107C10" w:rsidRPr="00C934ED" w:rsidRDefault="00107C10" w:rsidP="00A5547D">
      <w:pPr>
        <w:spacing w:after="0"/>
        <w:jc w:val="center"/>
        <w:rPr>
          <w:rFonts w:ascii="Times New Roman" w:hAnsi="Times New Roman"/>
          <w:sz w:val="28"/>
          <w:szCs w:val="28"/>
        </w:rPr>
      </w:pPr>
    </w:p>
    <w:p w:rsidR="00107C10" w:rsidRPr="00C934ED" w:rsidRDefault="00107C10" w:rsidP="00EC4219">
      <w:pPr>
        <w:pStyle w:val="NormalWeb"/>
        <w:spacing w:before="0" w:beforeAutospacing="0" w:after="150" w:afterAutospacing="0"/>
        <w:ind w:firstLine="708"/>
        <w:jc w:val="both"/>
        <w:rPr>
          <w:sz w:val="28"/>
          <w:szCs w:val="28"/>
        </w:rPr>
      </w:pPr>
      <w:r w:rsidRPr="00C934ED">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107C10" w:rsidRPr="00C934ED" w:rsidRDefault="00107C10" w:rsidP="008E4E5F">
      <w:pPr>
        <w:pStyle w:val="NormalWeb"/>
        <w:spacing w:before="0" w:beforeAutospacing="0" w:after="150" w:afterAutospacing="0"/>
        <w:jc w:val="center"/>
        <w:rPr>
          <w:b/>
          <w:sz w:val="28"/>
          <w:szCs w:val="28"/>
        </w:rPr>
      </w:pPr>
      <w:r w:rsidRPr="00C934ED">
        <w:rPr>
          <w:b/>
          <w:sz w:val="28"/>
          <w:szCs w:val="28"/>
        </w:rPr>
        <w:t>П О С Т А Н О В Л Я Ю:</w:t>
      </w:r>
    </w:p>
    <w:p w:rsidR="00107C10" w:rsidRPr="00C934ED" w:rsidRDefault="00107C10" w:rsidP="00C934ED">
      <w:pPr>
        <w:pStyle w:val="NormalWeb"/>
        <w:spacing w:before="0" w:beforeAutospacing="0" w:after="0" w:afterAutospacing="0"/>
        <w:ind w:firstLine="360"/>
        <w:jc w:val="both"/>
        <w:rPr>
          <w:sz w:val="28"/>
          <w:szCs w:val="28"/>
        </w:rPr>
      </w:pPr>
      <w:r w:rsidRPr="00C934ED">
        <w:rPr>
          <w:sz w:val="28"/>
          <w:szCs w:val="28"/>
        </w:rPr>
        <w:t xml:space="preserve">     1. Утвердить Административный регламент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(Приложение).</w:t>
      </w:r>
    </w:p>
    <w:p w:rsidR="00107C10" w:rsidRPr="00C934ED" w:rsidRDefault="00107C10" w:rsidP="00B438B7">
      <w:pPr>
        <w:pStyle w:val="NormalWeb"/>
        <w:spacing w:before="0" w:beforeAutospacing="0" w:after="0" w:afterAutospacing="0"/>
        <w:ind w:firstLine="708"/>
        <w:jc w:val="both"/>
        <w:rPr>
          <w:sz w:val="28"/>
          <w:szCs w:val="28"/>
        </w:rPr>
      </w:pPr>
      <w:r w:rsidRPr="00C934ED">
        <w:rPr>
          <w:sz w:val="28"/>
          <w:szCs w:val="28"/>
        </w:rPr>
        <w:t>2. Постановление администрации муни</w:t>
      </w:r>
      <w:r>
        <w:rPr>
          <w:sz w:val="28"/>
          <w:szCs w:val="28"/>
        </w:rPr>
        <w:t xml:space="preserve">ципального образования «Парское </w:t>
      </w:r>
      <w:r w:rsidRPr="00C934ED">
        <w:rPr>
          <w:sz w:val="28"/>
          <w:szCs w:val="28"/>
        </w:rPr>
        <w:t>сельское поселение Родниковского муниципального района Ивановской области» от 27.12.2017г. №84</w:t>
      </w:r>
      <w:r w:rsidRPr="00C934ED">
        <w:rPr>
          <w:b/>
          <w:sz w:val="28"/>
          <w:szCs w:val="28"/>
        </w:rPr>
        <w:t xml:space="preserve"> «</w:t>
      </w:r>
      <w:r w:rsidRPr="00C934ED">
        <w:rPr>
          <w:rStyle w:val="Strong"/>
          <w:b w:val="0"/>
          <w:sz w:val="28"/>
          <w:szCs w:val="28"/>
        </w:rPr>
        <w:t>Об</w:t>
      </w:r>
      <w:r w:rsidRPr="00C934ED">
        <w:rPr>
          <w:rStyle w:val="Strong"/>
          <w:sz w:val="28"/>
          <w:szCs w:val="28"/>
        </w:rPr>
        <w:t xml:space="preserve"> </w:t>
      </w:r>
      <w:r w:rsidRPr="00C934ED">
        <w:rPr>
          <w:rStyle w:val="Strong"/>
          <w:b w:val="0"/>
          <w:sz w:val="28"/>
          <w:szCs w:val="28"/>
        </w:rPr>
        <w:t>утверждении Административного регламента</w:t>
      </w:r>
      <w:r>
        <w:rPr>
          <w:b/>
          <w:sz w:val="28"/>
          <w:szCs w:val="28"/>
        </w:rPr>
        <w:t xml:space="preserve"> </w:t>
      </w:r>
      <w:r w:rsidRPr="00C934ED">
        <w:rPr>
          <w:rStyle w:val="Strong"/>
          <w:b w:val="0"/>
          <w:sz w:val="28"/>
          <w:szCs w:val="28"/>
        </w:rPr>
        <w:t>по исполнению муниципальной функции «Осуществление муниципального контроля за соблюдением требований в сфере благоустройства территории</w:t>
      </w:r>
      <w:r w:rsidRPr="00C934ED">
        <w:rPr>
          <w:rStyle w:val="Strong"/>
          <w:sz w:val="28"/>
          <w:szCs w:val="28"/>
        </w:rPr>
        <w:t xml:space="preserve"> </w:t>
      </w:r>
      <w:r w:rsidRPr="00C934ED">
        <w:rPr>
          <w:sz w:val="28"/>
          <w:szCs w:val="28"/>
        </w:rPr>
        <w:t xml:space="preserve">муниципального образования «Парское сельское поселение Родниковского муниципального района Ивановской области» отменить. </w:t>
      </w:r>
    </w:p>
    <w:p w:rsidR="00107C10" w:rsidRPr="00C934ED" w:rsidRDefault="00107C10" w:rsidP="00B438B7">
      <w:pPr>
        <w:pStyle w:val="NormalWeb"/>
        <w:tabs>
          <w:tab w:val="left" w:pos="0"/>
        </w:tabs>
        <w:spacing w:before="0" w:beforeAutospacing="0" w:after="0" w:afterAutospacing="0"/>
        <w:ind w:firstLine="360"/>
        <w:jc w:val="both"/>
        <w:rPr>
          <w:sz w:val="28"/>
          <w:szCs w:val="28"/>
        </w:rPr>
      </w:pPr>
      <w:r w:rsidRPr="00C934ED">
        <w:rPr>
          <w:sz w:val="28"/>
          <w:szCs w:val="28"/>
        </w:rPr>
        <w:t xml:space="preserve">     3. Опубликовать настоящее постановление в информационном бюллетене «Сборник нормативных </w:t>
      </w:r>
      <w:r>
        <w:rPr>
          <w:sz w:val="28"/>
          <w:szCs w:val="28"/>
        </w:rPr>
        <w:t>акт</w:t>
      </w:r>
      <w:r w:rsidRPr="00C934ED">
        <w:rPr>
          <w:sz w:val="28"/>
          <w:szCs w:val="28"/>
        </w:rPr>
        <w:t xml:space="preserve">ов Родниковского района» и на официальном сайте администрации муниципального образования «Родниковский муниципальный район». </w:t>
      </w:r>
    </w:p>
    <w:p w:rsidR="00107C10" w:rsidRDefault="00107C10" w:rsidP="008E4E5F">
      <w:pPr>
        <w:spacing w:after="0"/>
        <w:ind w:left="709"/>
        <w:rPr>
          <w:rFonts w:ascii="Times New Roman" w:hAnsi="Times New Roman"/>
          <w:b/>
          <w:sz w:val="28"/>
          <w:szCs w:val="28"/>
        </w:rPr>
      </w:pPr>
    </w:p>
    <w:p w:rsidR="00107C10" w:rsidRDefault="00107C10" w:rsidP="00B438B7">
      <w:pPr>
        <w:spacing w:after="0"/>
        <w:rPr>
          <w:rFonts w:ascii="Times New Roman" w:hAnsi="Times New Roman"/>
          <w:b/>
          <w:sz w:val="28"/>
          <w:szCs w:val="28"/>
        </w:rPr>
      </w:pPr>
    </w:p>
    <w:p w:rsidR="00107C10" w:rsidRDefault="00107C10" w:rsidP="00B438B7">
      <w:pPr>
        <w:spacing w:after="0"/>
        <w:rPr>
          <w:rFonts w:ascii="Times New Roman" w:hAnsi="Times New Roman"/>
          <w:b/>
          <w:sz w:val="28"/>
          <w:szCs w:val="28"/>
        </w:rPr>
      </w:pPr>
      <w:r w:rsidRPr="00C934ED">
        <w:rPr>
          <w:rFonts w:ascii="Times New Roman" w:hAnsi="Times New Roman"/>
          <w:b/>
          <w:sz w:val="28"/>
          <w:szCs w:val="28"/>
        </w:rPr>
        <w:t xml:space="preserve">Глава </w:t>
      </w:r>
    </w:p>
    <w:p w:rsidR="00107C10" w:rsidRPr="00C934ED" w:rsidRDefault="00107C10" w:rsidP="00B438B7">
      <w:pPr>
        <w:spacing w:after="0"/>
        <w:rPr>
          <w:rFonts w:ascii="Times New Roman" w:hAnsi="Times New Roman"/>
          <w:b/>
          <w:sz w:val="28"/>
          <w:szCs w:val="28"/>
        </w:rPr>
      </w:pPr>
      <w:r w:rsidRPr="00C934ED">
        <w:rPr>
          <w:rFonts w:ascii="Times New Roman" w:hAnsi="Times New Roman"/>
          <w:b/>
          <w:sz w:val="28"/>
          <w:szCs w:val="28"/>
        </w:rPr>
        <w:t>муниципального образования</w:t>
      </w:r>
    </w:p>
    <w:p w:rsidR="00107C10" w:rsidRPr="00C934ED" w:rsidRDefault="00107C10" w:rsidP="00B438B7">
      <w:pPr>
        <w:spacing w:after="0"/>
        <w:rPr>
          <w:rFonts w:ascii="Times New Roman" w:hAnsi="Times New Roman"/>
          <w:b/>
          <w:sz w:val="28"/>
          <w:szCs w:val="28"/>
        </w:rPr>
      </w:pPr>
      <w:r w:rsidRPr="00C934ED">
        <w:rPr>
          <w:rFonts w:ascii="Times New Roman" w:hAnsi="Times New Roman"/>
          <w:b/>
          <w:sz w:val="28"/>
          <w:szCs w:val="28"/>
        </w:rPr>
        <w:t>«Парское сельское поселение</w:t>
      </w:r>
    </w:p>
    <w:p w:rsidR="00107C10" w:rsidRPr="00C934ED" w:rsidRDefault="00107C10" w:rsidP="00B438B7">
      <w:pPr>
        <w:spacing w:after="0"/>
        <w:rPr>
          <w:rFonts w:ascii="Times New Roman" w:hAnsi="Times New Roman"/>
          <w:b/>
          <w:sz w:val="28"/>
          <w:szCs w:val="28"/>
        </w:rPr>
      </w:pPr>
      <w:r w:rsidRPr="00C934ED">
        <w:rPr>
          <w:rFonts w:ascii="Times New Roman" w:hAnsi="Times New Roman"/>
          <w:b/>
          <w:sz w:val="28"/>
          <w:szCs w:val="28"/>
        </w:rPr>
        <w:t>Родниковского муниципального района</w:t>
      </w:r>
    </w:p>
    <w:p w:rsidR="00107C10" w:rsidRPr="00C934ED" w:rsidRDefault="00107C10" w:rsidP="00B438B7">
      <w:pPr>
        <w:spacing w:after="0"/>
        <w:rPr>
          <w:rFonts w:ascii="Times New Roman" w:hAnsi="Times New Roman"/>
          <w:b/>
          <w:sz w:val="28"/>
          <w:szCs w:val="28"/>
        </w:rPr>
      </w:pPr>
      <w:r w:rsidRPr="00C934ED">
        <w:rPr>
          <w:rFonts w:ascii="Times New Roman" w:hAnsi="Times New Roman"/>
          <w:b/>
          <w:sz w:val="28"/>
          <w:szCs w:val="28"/>
        </w:rPr>
        <w:t xml:space="preserve">Ивановской области»                                              </w:t>
      </w:r>
      <w:r>
        <w:rPr>
          <w:rFonts w:ascii="Times New Roman" w:hAnsi="Times New Roman"/>
          <w:b/>
          <w:sz w:val="28"/>
          <w:szCs w:val="28"/>
        </w:rPr>
        <w:t xml:space="preserve">                   </w:t>
      </w:r>
      <w:r w:rsidRPr="00C934ED">
        <w:rPr>
          <w:rFonts w:ascii="Times New Roman" w:hAnsi="Times New Roman"/>
          <w:b/>
          <w:sz w:val="28"/>
          <w:szCs w:val="28"/>
        </w:rPr>
        <w:t xml:space="preserve"> Т.А. Чурбанова</w:t>
      </w:r>
    </w:p>
    <w:p w:rsidR="00107C10" w:rsidRPr="00C934ED" w:rsidRDefault="00107C10" w:rsidP="00437DD4">
      <w:pPr>
        <w:pStyle w:val="NormalWeb"/>
        <w:tabs>
          <w:tab w:val="left" w:pos="720"/>
        </w:tabs>
        <w:spacing w:before="0" w:beforeAutospacing="0" w:after="0" w:afterAutospacing="0"/>
        <w:jc w:val="right"/>
        <w:rPr>
          <w:sz w:val="20"/>
          <w:szCs w:val="20"/>
        </w:rPr>
      </w:pPr>
      <w:r>
        <w:rPr>
          <w:sz w:val="28"/>
          <w:szCs w:val="28"/>
        </w:rPr>
        <w:br w:type="page"/>
      </w:r>
      <w:r w:rsidRPr="00C934ED">
        <w:rPr>
          <w:sz w:val="20"/>
          <w:szCs w:val="20"/>
        </w:rPr>
        <w:t xml:space="preserve">Приложение </w:t>
      </w:r>
    </w:p>
    <w:p w:rsidR="00107C10" w:rsidRPr="00C934ED" w:rsidRDefault="00107C10" w:rsidP="00EC4219">
      <w:pPr>
        <w:pStyle w:val="NormalWeb"/>
        <w:spacing w:before="0" w:beforeAutospacing="0" w:after="0" w:afterAutospacing="0"/>
        <w:jc w:val="right"/>
        <w:rPr>
          <w:sz w:val="20"/>
          <w:szCs w:val="20"/>
        </w:rPr>
      </w:pPr>
      <w:r w:rsidRPr="00C934ED">
        <w:rPr>
          <w:sz w:val="20"/>
          <w:szCs w:val="20"/>
        </w:rPr>
        <w:t xml:space="preserve">к постановлению администрации </w:t>
      </w:r>
    </w:p>
    <w:p w:rsidR="00107C10" w:rsidRDefault="00107C10" w:rsidP="00EC4219">
      <w:pPr>
        <w:pStyle w:val="NormalWeb"/>
        <w:spacing w:before="0" w:beforeAutospacing="0" w:after="0" w:afterAutospacing="0"/>
        <w:jc w:val="right"/>
        <w:rPr>
          <w:sz w:val="20"/>
          <w:szCs w:val="20"/>
        </w:rPr>
      </w:pPr>
      <w:r w:rsidRPr="00C934ED">
        <w:rPr>
          <w:sz w:val="20"/>
          <w:szCs w:val="20"/>
        </w:rPr>
        <w:t>муниципального образования</w:t>
      </w:r>
    </w:p>
    <w:p w:rsidR="00107C10" w:rsidRPr="00C934ED" w:rsidRDefault="00107C10" w:rsidP="00EC4219">
      <w:pPr>
        <w:pStyle w:val="NormalWeb"/>
        <w:spacing w:before="0" w:beforeAutospacing="0" w:after="0" w:afterAutospacing="0"/>
        <w:jc w:val="right"/>
        <w:rPr>
          <w:sz w:val="20"/>
          <w:szCs w:val="20"/>
        </w:rPr>
      </w:pPr>
      <w:r w:rsidRPr="00C934ED">
        <w:rPr>
          <w:sz w:val="20"/>
          <w:szCs w:val="20"/>
        </w:rPr>
        <w:t xml:space="preserve"> «Парское сельское поселение </w:t>
      </w:r>
    </w:p>
    <w:p w:rsidR="00107C10" w:rsidRPr="00C934ED" w:rsidRDefault="00107C10" w:rsidP="00EC4219">
      <w:pPr>
        <w:pStyle w:val="NormalWeb"/>
        <w:spacing w:before="0" w:beforeAutospacing="0" w:after="0" w:afterAutospacing="0"/>
        <w:jc w:val="right"/>
        <w:rPr>
          <w:sz w:val="20"/>
          <w:szCs w:val="20"/>
        </w:rPr>
      </w:pPr>
      <w:r w:rsidRPr="00C934ED">
        <w:rPr>
          <w:sz w:val="20"/>
          <w:szCs w:val="20"/>
        </w:rPr>
        <w:t xml:space="preserve">Родниковского муниципального района </w:t>
      </w:r>
    </w:p>
    <w:p w:rsidR="00107C10" w:rsidRPr="00C934ED" w:rsidRDefault="00107C10" w:rsidP="00EC4219">
      <w:pPr>
        <w:pStyle w:val="NormalWeb"/>
        <w:spacing w:before="0" w:beforeAutospacing="0" w:after="0" w:afterAutospacing="0"/>
        <w:jc w:val="right"/>
        <w:rPr>
          <w:sz w:val="20"/>
          <w:szCs w:val="20"/>
        </w:rPr>
      </w:pPr>
      <w:r w:rsidRPr="00C934ED">
        <w:rPr>
          <w:sz w:val="20"/>
          <w:szCs w:val="20"/>
        </w:rPr>
        <w:t>Ивановской области»</w:t>
      </w:r>
    </w:p>
    <w:p w:rsidR="00107C10" w:rsidRPr="00C934ED" w:rsidRDefault="00107C10" w:rsidP="00EC4219">
      <w:pPr>
        <w:pStyle w:val="NormalWeb"/>
        <w:spacing w:before="0" w:beforeAutospacing="0" w:after="0" w:afterAutospacing="0"/>
        <w:jc w:val="right"/>
        <w:rPr>
          <w:sz w:val="20"/>
          <w:szCs w:val="20"/>
        </w:rPr>
      </w:pPr>
      <w:r w:rsidRPr="00C934ED">
        <w:rPr>
          <w:sz w:val="20"/>
          <w:szCs w:val="20"/>
        </w:rPr>
        <w:t xml:space="preserve">от </w:t>
      </w:r>
      <w:r>
        <w:rPr>
          <w:sz w:val="20"/>
          <w:szCs w:val="20"/>
        </w:rPr>
        <w:t>26.06</w:t>
      </w:r>
      <w:r w:rsidRPr="00C934ED">
        <w:rPr>
          <w:sz w:val="20"/>
          <w:szCs w:val="20"/>
        </w:rPr>
        <w:t>.201</w:t>
      </w:r>
      <w:r>
        <w:rPr>
          <w:sz w:val="20"/>
          <w:szCs w:val="20"/>
        </w:rPr>
        <w:t>8</w:t>
      </w:r>
      <w:r w:rsidRPr="00C934ED">
        <w:rPr>
          <w:sz w:val="20"/>
          <w:szCs w:val="20"/>
        </w:rPr>
        <w:t>г. №</w:t>
      </w:r>
      <w:r>
        <w:rPr>
          <w:sz w:val="20"/>
          <w:szCs w:val="20"/>
        </w:rPr>
        <w:t>31</w:t>
      </w:r>
    </w:p>
    <w:p w:rsidR="00107C10" w:rsidRPr="00C934ED" w:rsidRDefault="00107C10" w:rsidP="00DF034F">
      <w:pPr>
        <w:pStyle w:val="NormalWeb"/>
        <w:spacing w:before="0" w:beforeAutospacing="0" w:after="150" w:afterAutospacing="0"/>
        <w:jc w:val="center"/>
        <w:rPr>
          <w:b/>
          <w:sz w:val="28"/>
          <w:szCs w:val="28"/>
        </w:rPr>
      </w:pPr>
      <w:r w:rsidRPr="00C934ED">
        <w:rPr>
          <w:sz w:val="28"/>
          <w:szCs w:val="28"/>
        </w:rPr>
        <w:br/>
      </w:r>
      <w:r w:rsidRPr="00C934ED">
        <w:rPr>
          <w:rStyle w:val="Strong"/>
          <w:sz w:val="28"/>
          <w:szCs w:val="28"/>
        </w:rPr>
        <w:t>Административный регламент</w:t>
      </w:r>
      <w:r w:rsidRPr="00C934ED">
        <w:rPr>
          <w:sz w:val="28"/>
          <w:szCs w:val="28"/>
        </w:rPr>
        <w:br/>
      </w:r>
      <w:r w:rsidRPr="00C934ED">
        <w:rPr>
          <w:rStyle w:val="Strong"/>
          <w:sz w:val="28"/>
          <w:szCs w:val="28"/>
        </w:rPr>
        <w:t xml:space="preserve">по </w:t>
      </w:r>
      <w:r>
        <w:rPr>
          <w:rStyle w:val="Strong"/>
          <w:sz w:val="28"/>
          <w:szCs w:val="28"/>
        </w:rPr>
        <w:t>о</w:t>
      </w:r>
      <w:r w:rsidRPr="00C934ED">
        <w:rPr>
          <w:rStyle w:val="Strong"/>
          <w:sz w:val="28"/>
          <w:szCs w:val="28"/>
        </w:rPr>
        <w:t>существлени</w:t>
      </w:r>
      <w:r>
        <w:rPr>
          <w:rStyle w:val="Strong"/>
          <w:sz w:val="28"/>
          <w:szCs w:val="28"/>
        </w:rPr>
        <w:t>ю</w:t>
      </w:r>
      <w:r w:rsidRPr="00C934ED">
        <w:rPr>
          <w:rStyle w:val="Strong"/>
          <w:sz w:val="28"/>
          <w:szCs w:val="28"/>
        </w:rPr>
        <w:t xml:space="preserve"> муниципального контроля за соблюдением требований в сфере благоустройства территории </w:t>
      </w:r>
      <w:r w:rsidRPr="00C934ED">
        <w:rPr>
          <w:b/>
          <w:sz w:val="28"/>
          <w:szCs w:val="28"/>
        </w:rPr>
        <w:t>муниципального образования «Парское сельское поселение Родниковского муниципального района Ивановской области»</w:t>
      </w:r>
    </w:p>
    <w:p w:rsidR="00107C10" w:rsidRPr="00C934ED" w:rsidRDefault="00107C10" w:rsidP="00DF034F">
      <w:pPr>
        <w:pStyle w:val="NormalWeb"/>
        <w:spacing w:before="0" w:beforeAutospacing="0" w:after="150" w:afterAutospacing="0"/>
        <w:jc w:val="center"/>
        <w:rPr>
          <w:b/>
          <w:sz w:val="28"/>
          <w:szCs w:val="28"/>
        </w:rPr>
      </w:pPr>
      <w:r w:rsidRPr="00C934ED">
        <w:rPr>
          <w:b/>
          <w:sz w:val="28"/>
          <w:szCs w:val="28"/>
        </w:rPr>
        <w:t>I. Общие положения</w:t>
      </w:r>
    </w:p>
    <w:p w:rsidR="00107C10" w:rsidRPr="00C934ED" w:rsidRDefault="00107C10" w:rsidP="0012109E">
      <w:pPr>
        <w:pStyle w:val="NormalWeb"/>
        <w:spacing w:before="0" w:beforeAutospacing="0" w:after="0" w:afterAutospacing="0"/>
        <w:ind w:firstLine="709"/>
        <w:jc w:val="both"/>
        <w:rPr>
          <w:sz w:val="28"/>
          <w:szCs w:val="28"/>
        </w:rPr>
      </w:pPr>
      <w:r w:rsidRPr="00C934ED">
        <w:rPr>
          <w:sz w:val="28"/>
          <w:szCs w:val="28"/>
        </w:rPr>
        <w:t>1.1. Наименование муниципально</w:t>
      </w:r>
      <w:r>
        <w:rPr>
          <w:sz w:val="28"/>
          <w:szCs w:val="28"/>
        </w:rPr>
        <w:t>го</w:t>
      </w:r>
      <w:r w:rsidRPr="00C934ED">
        <w:rPr>
          <w:sz w:val="28"/>
          <w:szCs w:val="28"/>
        </w:rPr>
        <w:t xml:space="preserve"> </w:t>
      </w:r>
      <w:r>
        <w:rPr>
          <w:sz w:val="28"/>
          <w:szCs w:val="28"/>
        </w:rPr>
        <w:t>контроля</w:t>
      </w:r>
      <w:r w:rsidRPr="00C934ED">
        <w:rPr>
          <w:sz w:val="28"/>
          <w:szCs w:val="28"/>
        </w:rPr>
        <w:t xml:space="preserve">: </w:t>
      </w:r>
      <w:r w:rsidRPr="00C934ED">
        <w:rPr>
          <w:b/>
          <w:sz w:val="28"/>
          <w:szCs w:val="28"/>
        </w:rPr>
        <w:t>«</w:t>
      </w:r>
      <w:r w:rsidRPr="00C934ED">
        <w:rPr>
          <w:rStyle w:val="Strong"/>
          <w:b w:val="0"/>
          <w:sz w:val="28"/>
          <w:szCs w:val="28"/>
        </w:rPr>
        <w:t>Осуществление</w:t>
      </w:r>
      <w:r w:rsidRPr="00C934ED">
        <w:rPr>
          <w:rStyle w:val="Strong"/>
          <w:sz w:val="28"/>
          <w:szCs w:val="28"/>
        </w:rPr>
        <w:t xml:space="preserve"> </w:t>
      </w:r>
      <w:r w:rsidRPr="00C934ED">
        <w:rPr>
          <w:rStyle w:val="Strong"/>
          <w:b w:val="0"/>
          <w:sz w:val="28"/>
          <w:szCs w:val="28"/>
        </w:rPr>
        <w:t xml:space="preserve">муниципального контроля за соблюдением требований в сфере благоустройства территории </w:t>
      </w:r>
      <w:r w:rsidRPr="00C934ED">
        <w:rPr>
          <w:sz w:val="28"/>
          <w:szCs w:val="28"/>
        </w:rPr>
        <w:t>муниципального образования «Парское сельское поселение Родниковского муниципального района Ивановской области» (далее – муниципальн</w:t>
      </w:r>
      <w:r>
        <w:rPr>
          <w:sz w:val="28"/>
          <w:szCs w:val="28"/>
        </w:rPr>
        <w:t>ый контроль</w:t>
      </w:r>
      <w:r w:rsidRPr="00C934ED">
        <w:rPr>
          <w:sz w:val="28"/>
          <w:szCs w:val="28"/>
        </w:rPr>
        <w:t xml:space="preserve">). </w:t>
      </w:r>
    </w:p>
    <w:p w:rsidR="00107C10" w:rsidRDefault="00107C10" w:rsidP="0012109E">
      <w:pPr>
        <w:pStyle w:val="NormalWeb"/>
        <w:spacing w:before="0" w:beforeAutospacing="0" w:after="0" w:afterAutospacing="0"/>
        <w:ind w:firstLine="709"/>
        <w:jc w:val="both"/>
        <w:rPr>
          <w:sz w:val="28"/>
          <w:szCs w:val="28"/>
        </w:rPr>
      </w:pPr>
      <w:r w:rsidRPr="00C934ED">
        <w:rPr>
          <w:sz w:val="28"/>
          <w:szCs w:val="28"/>
        </w:rPr>
        <w:t xml:space="preserve">Настоящий административный регламент определяет сроки и последовательность действий администрации Парского сельского поселения (далее – администрация) </w:t>
      </w:r>
      <w:r>
        <w:rPr>
          <w:sz w:val="28"/>
          <w:szCs w:val="28"/>
        </w:rPr>
        <w:t>при осуществлении полномочий по муниципальному контролю за соблюдением требований в сфере благоустройства</w:t>
      </w:r>
      <w:r w:rsidRPr="00C934ED">
        <w:rPr>
          <w:sz w:val="28"/>
          <w:szCs w:val="28"/>
        </w:rPr>
        <w:t>,</w:t>
      </w:r>
      <w:r>
        <w:rPr>
          <w:sz w:val="28"/>
          <w:szCs w:val="28"/>
        </w:rPr>
        <w:t xml:space="preserve"> а также</w:t>
      </w:r>
      <w:r w:rsidRPr="00C934ED">
        <w:rPr>
          <w:sz w:val="28"/>
          <w:szCs w:val="28"/>
        </w:rPr>
        <w:t xml:space="preserve"> порядок взаимодействия между должностными лицами</w:t>
      </w:r>
      <w:r>
        <w:rPr>
          <w:sz w:val="28"/>
          <w:szCs w:val="28"/>
        </w:rPr>
        <w:t xml:space="preserve"> администрации</w:t>
      </w:r>
      <w:r w:rsidRPr="00C934ED">
        <w:rPr>
          <w:sz w:val="28"/>
          <w:szCs w:val="28"/>
        </w:rPr>
        <w:t xml:space="preserve">, </w:t>
      </w:r>
      <w:r>
        <w:rPr>
          <w:sz w:val="28"/>
          <w:szCs w:val="28"/>
        </w:rPr>
        <w:t xml:space="preserve">порядок взаимодействия с </w:t>
      </w:r>
      <w:r w:rsidRPr="00C934ED">
        <w:rPr>
          <w:sz w:val="28"/>
          <w:szCs w:val="28"/>
        </w:rPr>
        <w:t>юридическими лицами, индивидуальными предпринимателями, физическими лицами</w:t>
      </w:r>
      <w:r>
        <w:rPr>
          <w:sz w:val="28"/>
          <w:szCs w:val="28"/>
        </w:rPr>
        <w:t>, органами государственной власти и органов местного самоуправления</w:t>
      </w:r>
      <w:r w:rsidRPr="00C934ED">
        <w:rPr>
          <w:sz w:val="28"/>
          <w:szCs w:val="28"/>
        </w:rPr>
        <w:t xml:space="preserve"> при </w:t>
      </w:r>
      <w:r>
        <w:rPr>
          <w:sz w:val="28"/>
          <w:szCs w:val="28"/>
        </w:rPr>
        <w:t>осуществлении муниципального контроля.</w:t>
      </w:r>
    </w:p>
    <w:p w:rsidR="00107C10" w:rsidRPr="00C934ED" w:rsidRDefault="00107C10" w:rsidP="0012109E">
      <w:pPr>
        <w:pStyle w:val="NormalWeb"/>
        <w:spacing w:before="0" w:beforeAutospacing="0" w:after="0" w:afterAutospacing="0"/>
        <w:ind w:firstLine="709"/>
        <w:jc w:val="both"/>
        <w:rPr>
          <w:sz w:val="28"/>
          <w:szCs w:val="28"/>
        </w:rPr>
      </w:pPr>
      <w:r>
        <w:rPr>
          <w:sz w:val="28"/>
          <w:szCs w:val="28"/>
        </w:rPr>
        <w:t xml:space="preserve">1.2. Муниципальный контроль </w:t>
      </w:r>
      <w:r w:rsidRPr="00C934ED">
        <w:rPr>
          <w:sz w:val="28"/>
          <w:szCs w:val="28"/>
        </w:rPr>
        <w:t>осуществляет администрация муниципального образования «Парское сельское поселение Родниковского муниципального района Ивановской области» (далее – администрация) в лице уполномоченных должностных лиц администрации, в должностные обязанности которых входит осуществление данного муниципального контроля.</w:t>
      </w:r>
    </w:p>
    <w:p w:rsidR="00107C10" w:rsidRDefault="00107C10" w:rsidP="0012109E">
      <w:pPr>
        <w:pStyle w:val="NormalWeb"/>
        <w:spacing w:before="0" w:beforeAutospacing="0" w:after="0" w:afterAutospacing="0"/>
        <w:ind w:firstLine="709"/>
        <w:jc w:val="both"/>
        <w:rPr>
          <w:sz w:val="28"/>
          <w:szCs w:val="28"/>
        </w:rPr>
      </w:pPr>
      <w:r w:rsidRPr="00C934ED">
        <w:rPr>
          <w:sz w:val="28"/>
          <w:szCs w:val="28"/>
        </w:rPr>
        <w:t xml:space="preserve">1.3. Нормативные правовые </w:t>
      </w:r>
      <w:r>
        <w:rPr>
          <w:sz w:val="28"/>
          <w:szCs w:val="28"/>
        </w:rPr>
        <w:t>акт</w:t>
      </w:r>
      <w:r w:rsidRPr="00C934ED">
        <w:rPr>
          <w:sz w:val="28"/>
          <w:szCs w:val="28"/>
        </w:rPr>
        <w:t>ы, регули</w:t>
      </w:r>
      <w:r>
        <w:rPr>
          <w:sz w:val="28"/>
          <w:szCs w:val="28"/>
        </w:rPr>
        <w:t>рующие исполнение муниципального контроля:</w:t>
      </w:r>
    </w:p>
    <w:p w:rsidR="00107C10" w:rsidRPr="00C934ED" w:rsidRDefault="00107C10" w:rsidP="00B438B7">
      <w:pPr>
        <w:pStyle w:val="NormalWeb"/>
        <w:spacing w:before="0" w:beforeAutospacing="0" w:after="0" w:afterAutospacing="0"/>
        <w:jc w:val="both"/>
        <w:rPr>
          <w:sz w:val="28"/>
          <w:szCs w:val="28"/>
        </w:rPr>
      </w:pPr>
      <w:r w:rsidRPr="00C934ED">
        <w:rPr>
          <w:sz w:val="28"/>
          <w:szCs w:val="28"/>
        </w:rPr>
        <w:t>-  Конституция Российской Федерации;</w:t>
      </w:r>
    </w:p>
    <w:p w:rsidR="00107C10" w:rsidRPr="00C934ED" w:rsidRDefault="00107C10" w:rsidP="00921C98">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Лесной кодекс Российской Федерации от 04.12.2006 N 200-ФЗ;</w:t>
      </w:r>
      <w:r w:rsidRPr="00C934ED">
        <w:rPr>
          <w:rFonts w:ascii="Times New Roman" w:hAnsi="Times New Roman" w:cs="Times New Roman"/>
          <w:sz w:val="28"/>
          <w:szCs w:val="28"/>
        </w:rPr>
        <w:br/>
        <w:t>- Водный кодекс Российской Федерации от 03.06.2006 N 74-ФЗ;</w:t>
      </w:r>
      <w:r w:rsidRPr="00C934ED">
        <w:rPr>
          <w:rFonts w:ascii="Times New Roman" w:hAnsi="Times New Roman" w:cs="Times New Roman"/>
          <w:sz w:val="28"/>
          <w:szCs w:val="28"/>
        </w:rPr>
        <w:br/>
        <w:t>- Кодекс Российской Федерации об административных правонарушениях от 30 декабря 2001г. N 195-ФЗ;</w:t>
      </w:r>
    </w:p>
    <w:p w:rsidR="00107C10" w:rsidRPr="00C934ED" w:rsidRDefault="00107C10" w:rsidP="00921C98">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Федеральны</w:t>
      </w:r>
      <w:r>
        <w:rPr>
          <w:rFonts w:ascii="Times New Roman" w:hAnsi="Times New Roman" w:cs="Times New Roman"/>
          <w:sz w:val="28"/>
          <w:szCs w:val="28"/>
        </w:rPr>
        <w:t>й закон от 26.12.2008 N 294-ФЗ «</w:t>
      </w:r>
      <w:r w:rsidRPr="00C934E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C934ED">
        <w:rPr>
          <w:rFonts w:ascii="Times New Roman" w:hAnsi="Times New Roman" w:cs="Times New Roman"/>
          <w:sz w:val="28"/>
          <w:szCs w:val="28"/>
        </w:rPr>
        <w:t>;</w:t>
      </w:r>
      <w:r w:rsidRPr="00C934ED">
        <w:rPr>
          <w:rFonts w:ascii="Times New Roman" w:hAnsi="Times New Roman" w:cs="Times New Roman"/>
          <w:sz w:val="28"/>
          <w:szCs w:val="28"/>
        </w:rPr>
        <w:br/>
        <w:t>- Федеральны</w:t>
      </w:r>
      <w:r>
        <w:rPr>
          <w:rFonts w:ascii="Times New Roman" w:hAnsi="Times New Roman" w:cs="Times New Roman"/>
          <w:sz w:val="28"/>
          <w:szCs w:val="28"/>
        </w:rPr>
        <w:t>й закон от 06.10.2003 N 131-ФЗ «</w:t>
      </w:r>
      <w:r w:rsidRPr="00C934E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C934ED">
        <w:rPr>
          <w:rFonts w:ascii="Times New Roman" w:hAnsi="Times New Roman" w:cs="Times New Roman"/>
          <w:sz w:val="28"/>
          <w:szCs w:val="28"/>
        </w:rPr>
        <w:t>;</w:t>
      </w:r>
      <w:r w:rsidRPr="00C934ED">
        <w:rPr>
          <w:rFonts w:ascii="Times New Roman" w:hAnsi="Times New Roman" w:cs="Times New Roman"/>
          <w:sz w:val="28"/>
          <w:szCs w:val="28"/>
        </w:rPr>
        <w:br/>
        <w:t xml:space="preserve">- Федеральный закон от 10.01.2002 N 7-ФЗ </w:t>
      </w:r>
      <w:r>
        <w:rPr>
          <w:rFonts w:ascii="Times New Roman" w:hAnsi="Times New Roman" w:cs="Times New Roman"/>
          <w:sz w:val="28"/>
          <w:szCs w:val="28"/>
        </w:rPr>
        <w:t>«</w:t>
      </w:r>
      <w:r w:rsidRPr="00C934ED">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C934ED">
        <w:rPr>
          <w:rFonts w:ascii="Times New Roman" w:hAnsi="Times New Roman" w:cs="Times New Roman"/>
          <w:sz w:val="28"/>
          <w:szCs w:val="28"/>
        </w:rPr>
        <w:t>;</w:t>
      </w:r>
      <w:r w:rsidRPr="00C934ED">
        <w:rPr>
          <w:rFonts w:ascii="Times New Roman" w:hAnsi="Times New Roman" w:cs="Times New Roman"/>
          <w:sz w:val="28"/>
          <w:szCs w:val="28"/>
        </w:rPr>
        <w:br/>
        <w:t>- Федеральн</w:t>
      </w:r>
      <w:r>
        <w:rPr>
          <w:rFonts w:ascii="Times New Roman" w:hAnsi="Times New Roman" w:cs="Times New Roman"/>
          <w:sz w:val="28"/>
          <w:szCs w:val="28"/>
        </w:rPr>
        <w:t>ый закон от 24.06.1998 N 89-ФЗ «</w:t>
      </w:r>
      <w:r w:rsidRPr="00C934ED">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r w:rsidRPr="00C934ED">
        <w:rPr>
          <w:rFonts w:ascii="Times New Roman" w:hAnsi="Times New Roman" w:cs="Times New Roman"/>
          <w:sz w:val="28"/>
          <w:szCs w:val="28"/>
        </w:rPr>
        <w:t>;</w:t>
      </w:r>
      <w:r w:rsidRPr="00C934ED">
        <w:rPr>
          <w:rFonts w:ascii="Times New Roman" w:hAnsi="Times New Roman" w:cs="Times New Roman"/>
          <w:sz w:val="28"/>
          <w:szCs w:val="28"/>
        </w:rPr>
        <w:br/>
        <w:t>- Федеральн</w:t>
      </w:r>
      <w:r>
        <w:rPr>
          <w:rFonts w:ascii="Times New Roman" w:hAnsi="Times New Roman" w:cs="Times New Roman"/>
          <w:sz w:val="28"/>
          <w:szCs w:val="28"/>
        </w:rPr>
        <w:t>ый закон от 02.05.2006 N 59-ФЗ «</w:t>
      </w:r>
      <w:r w:rsidRPr="00C934E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C934ED">
        <w:rPr>
          <w:rFonts w:ascii="Times New Roman" w:hAnsi="Times New Roman" w:cs="Times New Roman"/>
          <w:sz w:val="28"/>
          <w:szCs w:val="28"/>
        </w:rPr>
        <w:t>;</w:t>
      </w:r>
    </w:p>
    <w:p w:rsidR="00107C10" w:rsidRPr="00C934ED" w:rsidRDefault="00107C10" w:rsidP="00436302">
      <w:pPr>
        <w:pStyle w:val="ConsPlusNormal"/>
        <w:ind w:firstLine="0"/>
        <w:jc w:val="both"/>
        <w:rPr>
          <w:rFonts w:ascii="Times New Roman" w:hAnsi="Times New Roman" w:cs="Times New Roman"/>
          <w:bCs/>
          <w:sz w:val="28"/>
          <w:szCs w:val="28"/>
        </w:rPr>
      </w:pPr>
      <w:r w:rsidRPr="00C934ED">
        <w:rPr>
          <w:rFonts w:ascii="Times New Roman" w:hAnsi="Times New Roman" w:cs="Times New Roman"/>
          <w:sz w:val="28"/>
          <w:szCs w:val="28"/>
        </w:rPr>
        <w:t>- Устав муниципального образования «Парское сельское поселение Родниковского муниципального района Ивановской области»;</w:t>
      </w:r>
      <w:r w:rsidRPr="00C934ED">
        <w:rPr>
          <w:rFonts w:ascii="Times New Roman" w:hAnsi="Times New Roman" w:cs="Times New Roman"/>
          <w:sz w:val="28"/>
          <w:szCs w:val="28"/>
        </w:rPr>
        <w:br/>
        <w:t>- Решение Совета муниципального образования «Парское сельское поселение Родниковского муниципального района Ивановской области» от 20.09.2013г. №28 «</w:t>
      </w:r>
      <w:r w:rsidRPr="00C934ED">
        <w:rPr>
          <w:rFonts w:ascii="Times New Roman" w:hAnsi="Times New Roman" w:cs="Times New Roman"/>
          <w:bCs/>
          <w:sz w:val="28"/>
          <w:szCs w:val="28"/>
        </w:rPr>
        <w:t>Об утверждении Правил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107C10" w:rsidRPr="00C934ED" w:rsidRDefault="00107C10" w:rsidP="00DF034F">
      <w:pPr>
        <w:pStyle w:val="ConsPlusNormal"/>
        <w:ind w:firstLine="708"/>
        <w:jc w:val="both"/>
        <w:rPr>
          <w:rFonts w:ascii="Times New Roman" w:hAnsi="Times New Roman" w:cs="Times New Roman"/>
          <w:sz w:val="28"/>
          <w:szCs w:val="28"/>
        </w:rPr>
      </w:pPr>
      <w:r w:rsidRPr="00C934ED">
        <w:rPr>
          <w:rFonts w:ascii="Times New Roman" w:hAnsi="Times New Roman" w:cs="Times New Roman"/>
          <w:sz w:val="28"/>
          <w:szCs w:val="28"/>
        </w:rPr>
        <w:t xml:space="preserve">1.4. </w:t>
      </w:r>
      <w:r>
        <w:rPr>
          <w:rFonts w:ascii="Times New Roman" w:hAnsi="Times New Roman" w:cs="Times New Roman"/>
          <w:sz w:val="28"/>
          <w:szCs w:val="28"/>
        </w:rPr>
        <w:t>Предметом</w:t>
      </w:r>
      <w:r w:rsidRPr="00C934ED">
        <w:rPr>
          <w:rFonts w:ascii="Times New Roman" w:hAnsi="Times New Roman" w:cs="Times New Roman"/>
          <w:sz w:val="28"/>
          <w:szCs w:val="28"/>
        </w:rPr>
        <w:t xml:space="preserve"> муниципального контроля является </w:t>
      </w:r>
      <w:r>
        <w:rPr>
          <w:rFonts w:ascii="Times New Roman" w:hAnsi="Times New Roman" w:cs="Times New Roman"/>
          <w:sz w:val="28"/>
          <w:szCs w:val="28"/>
        </w:rPr>
        <w:t xml:space="preserve">проверка </w:t>
      </w:r>
      <w:r w:rsidRPr="00C934ED">
        <w:rPr>
          <w:rFonts w:ascii="Times New Roman" w:hAnsi="Times New Roman" w:cs="Times New Roman"/>
          <w:sz w:val="28"/>
          <w:szCs w:val="28"/>
        </w:rPr>
        <w:t xml:space="preserve">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 обязательных требований, установленных муниципальными правовыми </w:t>
      </w:r>
      <w:r>
        <w:rPr>
          <w:rFonts w:ascii="Times New Roman" w:hAnsi="Times New Roman" w:cs="Times New Roman"/>
          <w:sz w:val="28"/>
          <w:szCs w:val="28"/>
        </w:rPr>
        <w:t>акта</w:t>
      </w:r>
      <w:r w:rsidRPr="00C934ED">
        <w:rPr>
          <w:rFonts w:ascii="Times New Roman" w:hAnsi="Times New Roman" w:cs="Times New Roman"/>
          <w:sz w:val="28"/>
          <w:szCs w:val="28"/>
        </w:rPr>
        <w:t>ми в сфер</w:t>
      </w:r>
      <w:r>
        <w:rPr>
          <w:rFonts w:ascii="Times New Roman" w:hAnsi="Times New Roman" w:cs="Times New Roman"/>
          <w:sz w:val="28"/>
          <w:szCs w:val="28"/>
        </w:rPr>
        <w:t>е</w:t>
      </w:r>
      <w:r w:rsidRPr="00C934ED">
        <w:rPr>
          <w:rFonts w:ascii="Times New Roman" w:hAnsi="Times New Roman" w:cs="Times New Roman"/>
          <w:sz w:val="28"/>
          <w:szCs w:val="28"/>
        </w:rPr>
        <w:t xml:space="preserve">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107C10" w:rsidRPr="00C934ED" w:rsidRDefault="00107C10" w:rsidP="00DF034F">
      <w:pPr>
        <w:pStyle w:val="ConsPlusNormal"/>
        <w:ind w:firstLine="708"/>
        <w:jc w:val="both"/>
        <w:rPr>
          <w:rFonts w:ascii="Times New Roman" w:hAnsi="Times New Roman" w:cs="Times New Roman"/>
          <w:sz w:val="28"/>
          <w:szCs w:val="28"/>
        </w:rPr>
      </w:pPr>
      <w:r w:rsidRPr="00C934ED">
        <w:rPr>
          <w:rFonts w:ascii="Times New Roman" w:hAnsi="Times New Roman" w:cs="Times New Roman"/>
          <w:sz w:val="28"/>
          <w:szCs w:val="28"/>
        </w:rPr>
        <w:t>1.5. Перечень документов, предоставляемых субъектами проверки при проведении муниципального контроля:</w:t>
      </w:r>
    </w:p>
    <w:p w:rsidR="00107C10" w:rsidRPr="00C934ED" w:rsidRDefault="00107C10" w:rsidP="00DF034F">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xml:space="preserve">- документы, удостоверяющие личность; </w:t>
      </w:r>
    </w:p>
    <w:p w:rsidR="00107C10" w:rsidRPr="00C934ED" w:rsidRDefault="00107C10" w:rsidP="00DF034F">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документы, устанавливающие принадлежность объекта определенному владельцу (собственнику);</w:t>
      </w:r>
    </w:p>
    <w:p w:rsidR="00107C10" w:rsidRPr="00C934ED" w:rsidRDefault="00107C10" w:rsidP="00DF034F">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документы, подтверждающие право владения (собственности) земельным участком под объектами;</w:t>
      </w:r>
    </w:p>
    <w:p w:rsidR="00107C10" w:rsidRPr="00C934ED" w:rsidRDefault="00107C10" w:rsidP="00DF034F">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107C10" w:rsidRPr="00C934ED" w:rsidRDefault="00107C10" w:rsidP="00DF034F">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документы по исполнению норм и правил по благоустройству.</w:t>
      </w:r>
    </w:p>
    <w:p w:rsidR="00107C10" w:rsidRPr="00C934ED" w:rsidRDefault="00107C10" w:rsidP="00D95117">
      <w:pPr>
        <w:pStyle w:val="ConsPlusNormal"/>
        <w:ind w:firstLine="708"/>
        <w:jc w:val="both"/>
        <w:rPr>
          <w:rFonts w:ascii="Times New Roman" w:hAnsi="Times New Roman" w:cs="Times New Roman"/>
          <w:sz w:val="28"/>
          <w:szCs w:val="28"/>
        </w:rPr>
      </w:pPr>
      <w:r w:rsidRPr="00C934ED">
        <w:rPr>
          <w:rFonts w:ascii="Times New Roman" w:hAnsi="Times New Roman" w:cs="Times New Roman"/>
          <w:sz w:val="28"/>
          <w:szCs w:val="28"/>
        </w:rPr>
        <w:t>Юридические лица и индивидуальные предприниматели также предоставляют:</w:t>
      </w:r>
    </w:p>
    <w:p w:rsidR="00107C10" w:rsidRPr="00C934ED" w:rsidRDefault="00107C10" w:rsidP="00AE0AB7">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учредительные документы юридического лица;</w:t>
      </w:r>
    </w:p>
    <w:p w:rsidR="00107C10" w:rsidRPr="00C934ED" w:rsidRDefault="00107C10" w:rsidP="00AE0AB7">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свидетельства о государственной регистрации права, постановке на учет в</w:t>
      </w:r>
    </w:p>
    <w:p w:rsidR="00107C10" w:rsidRPr="00C934ED" w:rsidRDefault="00107C10" w:rsidP="00AE0AB7">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налоговом органе;</w:t>
      </w:r>
    </w:p>
    <w:p w:rsidR="00107C10" w:rsidRPr="00C934ED" w:rsidRDefault="00107C10" w:rsidP="00AE0AB7">
      <w:pPr>
        <w:pStyle w:val="ConsPlusNormal"/>
        <w:ind w:firstLine="0"/>
        <w:jc w:val="both"/>
        <w:rPr>
          <w:rFonts w:ascii="Times New Roman" w:hAnsi="Times New Roman" w:cs="Times New Roman"/>
          <w:sz w:val="28"/>
          <w:szCs w:val="28"/>
        </w:rPr>
      </w:pPr>
      <w:r w:rsidRPr="00C934ED">
        <w:rPr>
          <w:rFonts w:ascii="Times New Roman" w:hAnsi="Times New Roman" w:cs="Times New Roman"/>
          <w:sz w:val="28"/>
          <w:szCs w:val="28"/>
        </w:rPr>
        <w:t>- документы по ответственным лицам по вопросам благоустройства и санитарного содержания территории;</w:t>
      </w:r>
    </w:p>
    <w:p w:rsidR="00107C10" w:rsidRPr="00C934ED" w:rsidRDefault="00107C10" w:rsidP="00D95117">
      <w:pPr>
        <w:autoSpaceDE w:val="0"/>
        <w:autoSpaceDN w:val="0"/>
        <w:adjustRightInd w:val="0"/>
        <w:spacing w:after="0" w:line="240" w:lineRule="auto"/>
        <w:jc w:val="both"/>
        <w:rPr>
          <w:rFonts w:ascii="Times New Roman" w:hAnsi="Times New Roman"/>
          <w:sz w:val="28"/>
          <w:szCs w:val="28"/>
        </w:rPr>
      </w:pPr>
      <w:r w:rsidRPr="00C934ED">
        <w:rPr>
          <w:rFonts w:ascii="Times New Roman" w:hAnsi="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C934ED">
        <w:rPr>
          <w:rFonts w:ascii="Times New Roman" w:hAnsi="Times New Roman"/>
          <w:sz w:val="28"/>
          <w:szCs w:val="28"/>
        </w:rPr>
        <w:br/>
        <w:t>- документы по сбору, вывозу, утилизации и размещению отходов, образующихся в процессе хозяйственной деятельности;</w:t>
      </w:r>
      <w:r w:rsidRPr="00C934ED">
        <w:rPr>
          <w:rFonts w:ascii="Times New Roman" w:hAnsi="Times New Roman"/>
          <w:sz w:val="28"/>
          <w:szCs w:val="28"/>
        </w:rPr>
        <w:br/>
        <w:t>- документы, разрешающие проведение земляных работ, снос зеленых насаждений.</w:t>
      </w:r>
    </w:p>
    <w:p w:rsidR="00107C10" w:rsidRPr="00C934ED" w:rsidRDefault="00107C10" w:rsidP="00D95117">
      <w:pPr>
        <w:autoSpaceDE w:val="0"/>
        <w:autoSpaceDN w:val="0"/>
        <w:adjustRightInd w:val="0"/>
        <w:spacing w:after="0" w:line="240" w:lineRule="auto"/>
        <w:ind w:firstLine="708"/>
        <w:jc w:val="both"/>
        <w:rPr>
          <w:rFonts w:ascii="Times New Roman" w:hAnsi="Times New Roman"/>
          <w:sz w:val="28"/>
          <w:szCs w:val="28"/>
        </w:rPr>
      </w:pPr>
      <w:r w:rsidRPr="00C934ED">
        <w:rPr>
          <w:rFonts w:ascii="Times New Roman" w:hAnsi="Times New Roman"/>
          <w:sz w:val="28"/>
          <w:szCs w:val="28"/>
          <w:lang w:eastAsia="ru-RU"/>
        </w:rPr>
        <w:t xml:space="preserve">1.6.  При организации и проведении проверок администрация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C934ED">
          <w:rPr>
            <w:rFonts w:ascii="Times New Roman" w:hAnsi="Times New Roman"/>
            <w:sz w:val="28"/>
            <w:szCs w:val="28"/>
            <w:lang w:eastAsia="ru-RU"/>
          </w:rPr>
          <w:t>перечень</w:t>
        </w:r>
      </w:hyperlink>
      <w:r w:rsidRPr="00C934ED">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 w:history="1">
        <w:r w:rsidRPr="00C934ED">
          <w:rPr>
            <w:rFonts w:ascii="Times New Roman" w:hAnsi="Times New Roman"/>
            <w:sz w:val="28"/>
            <w:szCs w:val="28"/>
            <w:lang w:eastAsia="ru-RU"/>
          </w:rPr>
          <w:t>порядке</w:t>
        </w:r>
      </w:hyperlink>
      <w:r w:rsidRPr="00C934ED">
        <w:rPr>
          <w:rFonts w:ascii="Times New Roman" w:hAnsi="Times New Roman"/>
          <w:sz w:val="28"/>
          <w:szCs w:val="28"/>
          <w:lang w:eastAsia="ru-RU"/>
        </w:rPr>
        <w:t>, которые установлены Правительством Российской Федерации.</w:t>
      </w:r>
    </w:p>
    <w:p w:rsidR="00107C10" w:rsidRPr="00C934ED" w:rsidRDefault="00107C10" w:rsidP="00C27517">
      <w:pPr>
        <w:autoSpaceDE w:val="0"/>
        <w:autoSpaceDN w:val="0"/>
        <w:adjustRightInd w:val="0"/>
        <w:spacing w:after="0" w:line="240" w:lineRule="auto"/>
        <w:ind w:firstLine="708"/>
        <w:jc w:val="both"/>
        <w:rPr>
          <w:rFonts w:ascii="Times New Roman" w:hAnsi="Times New Roman"/>
          <w:sz w:val="28"/>
          <w:szCs w:val="28"/>
          <w:lang w:eastAsia="ru-RU"/>
        </w:rPr>
      </w:pPr>
      <w:r w:rsidRPr="00C934ED">
        <w:rPr>
          <w:rFonts w:ascii="Times New Roman" w:hAnsi="Times New Roman"/>
          <w:sz w:val="28"/>
          <w:szCs w:val="28"/>
          <w:lang w:eastAsia="ru-RU"/>
        </w:rPr>
        <w:t xml:space="preserve"> Запрос документов и (или) информации, содержащих сведения, составляющие налоговую или иную охраняемую законом </w:t>
      </w:r>
      <w:hyperlink r:id="rId8" w:history="1">
        <w:r w:rsidRPr="00C934ED">
          <w:rPr>
            <w:rFonts w:ascii="Times New Roman" w:hAnsi="Times New Roman"/>
            <w:sz w:val="28"/>
            <w:szCs w:val="28"/>
            <w:lang w:eastAsia="ru-RU"/>
          </w:rPr>
          <w:t>тайну</w:t>
        </w:r>
      </w:hyperlink>
      <w:r w:rsidRPr="00C934ED">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w:t>
      </w:r>
      <w:r>
        <w:rPr>
          <w:rFonts w:ascii="Times New Roman" w:hAnsi="Times New Roman"/>
          <w:sz w:val="28"/>
          <w:szCs w:val="28"/>
          <w:lang w:eastAsia="ru-RU"/>
        </w:rPr>
        <w:t>акта</w:t>
      </w:r>
      <w:r w:rsidRPr="00C934ED">
        <w:rPr>
          <w:rFonts w:ascii="Times New Roman" w:hAnsi="Times New Roman"/>
          <w:sz w:val="28"/>
          <w:szCs w:val="28"/>
          <w:lang w:eastAsia="ru-RU"/>
        </w:rPr>
        <w:t xml:space="preserve"> соблюдения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07C10" w:rsidRPr="00C934ED" w:rsidRDefault="00107C10" w:rsidP="00B438B7">
      <w:pPr>
        <w:pStyle w:val="ConsPlusNormal"/>
        <w:ind w:firstLine="0"/>
        <w:jc w:val="both"/>
        <w:rPr>
          <w:rFonts w:ascii="Times New Roman" w:hAnsi="Times New Roman" w:cs="Times New Roman"/>
          <w:sz w:val="28"/>
          <w:szCs w:val="28"/>
        </w:rPr>
      </w:pPr>
    </w:p>
    <w:p w:rsidR="00107C10" w:rsidRPr="00C934ED" w:rsidRDefault="00107C10" w:rsidP="00FB6C85">
      <w:pPr>
        <w:pStyle w:val="NormalWeb"/>
        <w:spacing w:before="0" w:beforeAutospacing="0" w:after="150" w:afterAutospacing="0" w:line="343" w:lineRule="atLeast"/>
        <w:jc w:val="center"/>
        <w:rPr>
          <w:b/>
          <w:sz w:val="28"/>
          <w:szCs w:val="28"/>
        </w:rPr>
      </w:pPr>
      <w:r w:rsidRPr="00C934ED">
        <w:rPr>
          <w:b/>
          <w:sz w:val="28"/>
          <w:szCs w:val="28"/>
          <w:lang w:val="en-US"/>
        </w:rPr>
        <w:t>II</w:t>
      </w:r>
      <w:r w:rsidRPr="00C934ED">
        <w:rPr>
          <w:b/>
          <w:sz w:val="28"/>
          <w:szCs w:val="28"/>
        </w:rPr>
        <w:t xml:space="preserve">. </w:t>
      </w:r>
      <w:r>
        <w:rPr>
          <w:b/>
          <w:sz w:val="28"/>
          <w:szCs w:val="28"/>
        </w:rPr>
        <w:t>Административные процедуры</w:t>
      </w:r>
    </w:p>
    <w:p w:rsidR="00107C10" w:rsidRPr="00C934ED" w:rsidRDefault="00107C10" w:rsidP="00A40CBE">
      <w:pPr>
        <w:pStyle w:val="NormalWeb"/>
        <w:spacing w:before="0" w:beforeAutospacing="0" w:after="0" w:afterAutospacing="0" w:line="343" w:lineRule="atLeast"/>
        <w:ind w:firstLine="708"/>
        <w:jc w:val="both"/>
        <w:rPr>
          <w:sz w:val="28"/>
          <w:szCs w:val="28"/>
        </w:rPr>
      </w:pPr>
      <w:r w:rsidRPr="00C934ED">
        <w:rPr>
          <w:sz w:val="28"/>
          <w:szCs w:val="28"/>
        </w:rPr>
        <w:t xml:space="preserve">К административным процедурам, выполняемым при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установленных муниципальными правовыми </w:t>
      </w:r>
      <w:r>
        <w:rPr>
          <w:sz w:val="28"/>
          <w:szCs w:val="28"/>
        </w:rPr>
        <w:t>акта</w:t>
      </w:r>
      <w:r w:rsidRPr="00C934ED">
        <w:rPr>
          <w:sz w:val="28"/>
          <w:szCs w:val="28"/>
        </w:rPr>
        <w:t>ми, относятся:</w:t>
      </w:r>
      <w:r w:rsidRPr="00C934ED">
        <w:rPr>
          <w:sz w:val="28"/>
          <w:szCs w:val="28"/>
        </w:rPr>
        <w:br/>
        <w:t>а) рассмотрение обращений и заявлений;</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б)</w:t>
      </w:r>
      <w:r>
        <w:rPr>
          <w:sz w:val="28"/>
          <w:szCs w:val="28"/>
        </w:rPr>
        <w:t xml:space="preserve"> организация проведения проверки</w:t>
      </w:r>
      <w:r w:rsidRPr="00C934ED">
        <w:rPr>
          <w:sz w:val="28"/>
          <w:szCs w:val="28"/>
        </w:rPr>
        <w:t>;</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в) проведение плановых проверок;</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г) проведение внеплановых проверок;</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д) проведение документарных проверок;</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е) проведение выездных проверок;</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ж) оформление результатов проверки;</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з) принятие мер в отношении ф</w:t>
      </w:r>
      <w:r>
        <w:rPr>
          <w:sz w:val="28"/>
          <w:szCs w:val="28"/>
        </w:rPr>
        <w:t>акт</w:t>
      </w:r>
      <w:r w:rsidRPr="00C934ED">
        <w:rPr>
          <w:sz w:val="28"/>
          <w:szCs w:val="28"/>
        </w:rPr>
        <w:t>ов нарушений, выявленных при проведении проверки.</w:t>
      </w:r>
    </w:p>
    <w:p w:rsidR="00107C10" w:rsidRDefault="00107C10" w:rsidP="00A40CBE">
      <w:pPr>
        <w:pStyle w:val="NormalWeb"/>
        <w:spacing w:before="0" w:beforeAutospacing="0" w:after="0" w:afterAutospacing="0" w:line="343" w:lineRule="atLeast"/>
        <w:ind w:firstLine="708"/>
        <w:jc w:val="both"/>
        <w:rPr>
          <w:sz w:val="28"/>
          <w:szCs w:val="28"/>
        </w:rPr>
      </w:pPr>
    </w:p>
    <w:p w:rsidR="00107C10" w:rsidRPr="00C934ED" w:rsidRDefault="00107C10" w:rsidP="00A40CBE">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.1. Рассмотрение обращений и заявлений</w:t>
      </w:r>
    </w:p>
    <w:p w:rsidR="00107C10"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принимаются и рассматриваются в соответствии с законодат</w:t>
      </w:r>
      <w:r>
        <w:rPr>
          <w:sz w:val="28"/>
          <w:szCs w:val="28"/>
        </w:rPr>
        <w:t>ельством Российской Федерации.</w:t>
      </w:r>
    </w:p>
    <w:p w:rsidR="00107C10" w:rsidRPr="00C934ED"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.1.2. Специалист администрации, ответственный за регистрацию обращений и заявлений граждан, проверяет обращения и заявления на соответствие следующим требованиям:</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 возможность установления личности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 наличие сведений о ф</w:t>
      </w:r>
      <w:r>
        <w:rPr>
          <w:sz w:val="28"/>
          <w:szCs w:val="28"/>
        </w:rPr>
        <w:t>акта</w:t>
      </w:r>
      <w:r w:rsidRPr="00C934ED">
        <w:rPr>
          <w:sz w:val="28"/>
          <w:szCs w:val="28"/>
        </w:rPr>
        <w:t xml:space="preserve">х, указанных подпунктами "а", "б" пункта подпункта 2  пункта </w:t>
      </w:r>
      <w:r>
        <w:rPr>
          <w:sz w:val="28"/>
          <w:szCs w:val="28"/>
        </w:rPr>
        <w:t>2</w:t>
      </w:r>
      <w:r w:rsidRPr="00C934ED">
        <w:rPr>
          <w:sz w:val="28"/>
          <w:szCs w:val="28"/>
        </w:rPr>
        <w:t>.4.2. раздела 3 настоящего Регламента;</w:t>
      </w:r>
    </w:p>
    <w:p w:rsidR="00107C10" w:rsidRPr="00C934ED" w:rsidRDefault="00107C10" w:rsidP="00A40CBE">
      <w:pPr>
        <w:pStyle w:val="NormalWeb"/>
        <w:spacing w:before="0" w:beforeAutospacing="0" w:after="0" w:afterAutospacing="0" w:line="343" w:lineRule="atLeast"/>
        <w:jc w:val="both"/>
        <w:rPr>
          <w:sz w:val="28"/>
          <w:szCs w:val="28"/>
        </w:rPr>
      </w:pPr>
      <w:r w:rsidRPr="00C934ED">
        <w:rPr>
          <w:sz w:val="28"/>
          <w:szCs w:val="28"/>
        </w:rPr>
        <w:t>- соответствие предмета обращения полномочиям администрации.</w:t>
      </w:r>
    </w:p>
    <w:p w:rsidR="00107C10" w:rsidRPr="00C934ED" w:rsidRDefault="00107C10" w:rsidP="00B438B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w:t>
      </w:r>
      <w:r w:rsidRPr="00C934ED">
        <w:rPr>
          <w:rFonts w:ascii="Times New Roman" w:hAnsi="Times New Roman"/>
          <w:sz w:val="28"/>
          <w:szCs w:val="28"/>
        </w:rPr>
        <w:t>.1.</w:t>
      </w:r>
      <w:r w:rsidRPr="00C934ED">
        <w:rPr>
          <w:rFonts w:ascii="Times New Roman" w:hAnsi="Times New Roman"/>
          <w:sz w:val="28"/>
          <w:szCs w:val="28"/>
          <w:lang w:eastAsia="ru-RU"/>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Times New Roman" w:hAnsi="Times New Roman"/>
          <w:sz w:val="28"/>
          <w:szCs w:val="28"/>
          <w:lang w:eastAsia="ru-RU"/>
        </w:rPr>
        <w:t>акта</w:t>
      </w:r>
      <w:r w:rsidRPr="00C934ED">
        <w:rPr>
          <w:rFonts w:ascii="Times New Roman" w:hAnsi="Times New Roman"/>
          <w:sz w:val="28"/>
          <w:szCs w:val="28"/>
          <w:lang w:eastAsia="ru-RU"/>
        </w:rPr>
        <w:t xml:space="preserve">х, указанных в подпункте 2 пункта </w:t>
      </w:r>
      <w:r>
        <w:rPr>
          <w:rFonts w:ascii="Times New Roman" w:hAnsi="Times New Roman"/>
          <w:sz w:val="28"/>
          <w:szCs w:val="28"/>
          <w:lang w:eastAsia="ru-RU"/>
        </w:rPr>
        <w:t>2</w:t>
      </w:r>
      <w:r w:rsidRPr="00C934ED">
        <w:rPr>
          <w:rFonts w:ascii="Times New Roman" w:hAnsi="Times New Roman"/>
          <w:sz w:val="28"/>
          <w:szCs w:val="28"/>
          <w:lang w:eastAsia="ru-RU"/>
        </w:rPr>
        <w:t>.4.2. Регламента, не могут служить основанием для проведения внеплановой проверки.</w:t>
      </w:r>
    </w:p>
    <w:p w:rsidR="00107C10" w:rsidRPr="00C934ED" w:rsidRDefault="00107C10" w:rsidP="00D178A3">
      <w:pPr>
        <w:autoSpaceDE w:val="0"/>
        <w:autoSpaceDN w:val="0"/>
        <w:adjustRightInd w:val="0"/>
        <w:spacing w:after="0" w:line="240" w:lineRule="auto"/>
        <w:ind w:firstLine="540"/>
        <w:jc w:val="both"/>
        <w:rPr>
          <w:rFonts w:ascii="Times New Roman" w:hAnsi="Times New Roman"/>
          <w:sz w:val="28"/>
          <w:szCs w:val="28"/>
          <w:lang w:eastAsia="ru-RU"/>
        </w:rPr>
      </w:pPr>
      <w:r w:rsidRPr="00C934ED">
        <w:rPr>
          <w:rFonts w:ascii="Times New Roman" w:hAnsi="Times New Roman"/>
          <w:sz w:val="28"/>
          <w:szCs w:val="28"/>
          <w:lang w:eastAsia="ru-RU"/>
        </w:rPr>
        <w:t xml:space="preserve">В случае, если изложенная в обращении или заявлении информация может в соответствии с подпунктом 2 пункта </w:t>
      </w:r>
      <w:r>
        <w:rPr>
          <w:rFonts w:ascii="Times New Roman" w:hAnsi="Times New Roman"/>
          <w:sz w:val="28"/>
          <w:szCs w:val="28"/>
          <w:lang w:eastAsia="ru-RU"/>
        </w:rPr>
        <w:t>2</w:t>
      </w:r>
      <w:r w:rsidRPr="00C934ED">
        <w:rPr>
          <w:rFonts w:ascii="Times New Roman" w:hAnsi="Times New Roman"/>
          <w:sz w:val="28"/>
          <w:szCs w:val="28"/>
          <w:lang w:eastAsia="ru-RU"/>
        </w:rPr>
        <w:t>.4.2. настоящего Регламента являться основанием для проведения внеплановой проверки специалист администрации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07C10" w:rsidRPr="00C934ED"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.1.4. Результатом исполнения административной процедуры является распоряжение о проведении проверки.</w:t>
      </w:r>
    </w:p>
    <w:p w:rsidR="00107C10" w:rsidRPr="00C934ED"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.1.5. Максимальный срок исполнения указанной административной процедуры –</w:t>
      </w:r>
      <w:r>
        <w:rPr>
          <w:sz w:val="28"/>
          <w:szCs w:val="28"/>
        </w:rPr>
        <w:t xml:space="preserve"> </w:t>
      </w:r>
      <w:r w:rsidRPr="00C934ED">
        <w:rPr>
          <w:sz w:val="28"/>
          <w:szCs w:val="28"/>
        </w:rPr>
        <w:t>10 рабочих дней.</w:t>
      </w:r>
    </w:p>
    <w:p w:rsidR="00107C10" w:rsidRDefault="00107C10" w:rsidP="00C5217E">
      <w:pPr>
        <w:pStyle w:val="NormalWeb"/>
        <w:spacing w:before="0" w:beforeAutospacing="0" w:after="0" w:afterAutospacing="0" w:line="343" w:lineRule="atLeast"/>
        <w:ind w:firstLine="708"/>
        <w:jc w:val="both"/>
        <w:rPr>
          <w:sz w:val="28"/>
          <w:szCs w:val="28"/>
        </w:rPr>
      </w:pPr>
    </w:p>
    <w:p w:rsidR="00107C10" w:rsidRPr="00C934ED" w:rsidRDefault="00107C10" w:rsidP="00C5217E">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.2. Организация проведения проверки.</w:t>
      </w:r>
    </w:p>
    <w:p w:rsidR="00107C10"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.2.1. </w:t>
      </w:r>
      <w:r>
        <w:rPr>
          <w:sz w:val="28"/>
          <w:szCs w:val="28"/>
        </w:rPr>
        <w:t xml:space="preserve"> </w:t>
      </w:r>
      <w:r w:rsidRPr="00AF0B8E">
        <w:rPr>
          <w:sz w:val="28"/>
          <w:szCs w:val="28"/>
        </w:rPr>
        <w:t>Проверка осуществляется на основании распоряжения администрации муниципального образования «Парское сельское поселение Родниковского муниципального района Ивановской области». Проверка может проводиться только должностным лицом или должностными лицами,</w:t>
      </w:r>
      <w:r>
        <w:rPr>
          <w:sz w:val="28"/>
          <w:szCs w:val="28"/>
        </w:rPr>
        <w:t xml:space="preserve"> которые указаны в распоряжении. </w:t>
      </w:r>
      <w:r w:rsidRPr="00AF0B8E">
        <w:rPr>
          <w:sz w:val="28"/>
          <w:szCs w:val="28"/>
        </w:rPr>
        <w:t>Заверенные печатью копии распоряжения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w:t>
      </w:r>
      <w:r>
        <w:rPr>
          <w:sz w:val="28"/>
          <w:szCs w:val="28"/>
        </w:rPr>
        <w:t>одтверждения своих полномочий.</w:t>
      </w:r>
    </w:p>
    <w:p w:rsidR="00107C10" w:rsidRPr="00C934ED"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.2.2. Распоряжение о проведении проверки юридических лиц и индивидуальных предпринимателей подготавливается в соответствии с  формой, утвержденной Приказом Минэкономразви</w:t>
      </w:r>
      <w:r>
        <w:rPr>
          <w:sz w:val="28"/>
          <w:szCs w:val="28"/>
        </w:rPr>
        <w:t>тия России от 30.04.2009 N 141 «</w:t>
      </w:r>
      <w:r w:rsidRPr="00C934ED">
        <w:rPr>
          <w:sz w:val="28"/>
          <w:szCs w:val="28"/>
        </w:rPr>
        <w:t xml:space="preserve">О реализации положений Федерального закона </w:t>
      </w:r>
      <w:r>
        <w:rPr>
          <w:sz w:val="28"/>
          <w:szCs w:val="28"/>
        </w:rPr>
        <w:t>«</w:t>
      </w:r>
      <w:r w:rsidRPr="00C934ED">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C934ED">
        <w:rPr>
          <w:sz w:val="28"/>
          <w:szCs w:val="28"/>
        </w:rPr>
        <w:t xml:space="preserve"> (приложение №1 к настоящему Регламенту).</w:t>
      </w:r>
    </w:p>
    <w:p w:rsidR="00107C10" w:rsidRPr="00C934ED" w:rsidRDefault="00107C10" w:rsidP="00B438B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2</w:t>
      </w:r>
      <w:r w:rsidRPr="00C934ED">
        <w:rPr>
          <w:rFonts w:ascii="Times New Roman" w:hAnsi="Times New Roman"/>
          <w:sz w:val="28"/>
          <w:szCs w:val="28"/>
        </w:rPr>
        <w:t xml:space="preserve">.2.3. Администрация при организации и проведении проверок соблюдения требований в сфере благоустройства </w:t>
      </w:r>
      <w:r w:rsidRPr="00C934ED">
        <w:rPr>
          <w:rFonts w:ascii="Times New Roman" w:hAnsi="Times New Roman"/>
          <w:sz w:val="28"/>
          <w:szCs w:val="28"/>
          <w:lang w:eastAsia="ru-RU"/>
        </w:rPr>
        <w:t xml:space="preserve">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C934ED">
          <w:rPr>
            <w:rFonts w:ascii="Times New Roman" w:hAnsi="Times New Roman"/>
            <w:sz w:val="28"/>
            <w:szCs w:val="28"/>
            <w:lang w:eastAsia="ru-RU"/>
          </w:rPr>
          <w:t>перечень</w:t>
        </w:r>
      </w:hyperlink>
      <w:r w:rsidRPr="00C934ED">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history="1">
        <w:r w:rsidRPr="00C934ED">
          <w:rPr>
            <w:rFonts w:ascii="Times New Roman" w:hAnsi="Times New Roman"/>
            <w:sz w:val="28"/>
            <w:szCs w:val="28"/>
            <w:lang w:eastAsia="ru-RU"/>
          </w:rPr>
          <w:t>порядке</w:t>
        </w:r>
      </w:hyperlink>
      <w:r w:rsidRPr="00C934ED">
        <w:rPr>
          <w:rFonts w:ascii="Times New Roman" w:hAnsi="Times New Roman"/>
          <w:sz w:val="28"/>
          <w:szCs w:val="28"/>
          <w:lang w:eastAsia="ru-RU"/>
        </w:rPr>
        <w:t>, которые установлены Правительством Российской Федерации.</w:t>
      </w:r>
    </w:p>
    <w:p w:rsidR="00107C10" w:rsidRPr="00C934ED" w:rsidRDefault="00107C10" w:rsidP="00AB1FD4">
      <w:pPr>
        <w:autoSpaceDE w:val="0"/>
        <w:autoSpaceDN w:val="0"/>
        <w:adjustRightInd w:val="0"/>
        <w:spacing w:after="0" w:line="240" w:lineRule="auto"/>
        <w:ind w:firstLine="708"/>
        <w:jc w:val="both"/>
        <w:rPr>
          <w:rFonts w:ascii="Times New Roman" w:hAnsi="Times New Roman"/>
          <w:sz w:val="28"/>
          <w:szCs w:val="28"/>
          <w:lang w:eastAsia="ru-RU"/>
        </w:rPr>
      </w:pPr>
      <w:r w:rsidRPr="00C934ED">
        <w:rPr>
          <w:rFonts w:ascii="Times New Roman" w:hAnsi="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w:t>
      </w:r>
      <w:hyperlink r:id="rId11" w:history="1">
        <w:r w:rsidRPr="00C934ED">
          <w:rPr>
            <w:rFonts w:ascii="Times New Roman" w:hAnsi="Times New Roman"/>
            <w:sz w:val="28"/>
            <w:szCs w:val="28"/>
            <w:lang w:eastAsia="ru-RU"/>
          </w:rPr>
          <w:t>тайну</w:t>
        </w:r>
      </w:hyperlink>
      <w:r w:rsidRPr="00C934ED">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w:t>
      </w:r>
      <w:r>
        <w:rPr>
          <w:rFonts w:ascii="Times New Roman" w:hAnsi="Times New Roman"/>
          <w:sz w:val="28"/>
          <w:szCs w:val="28"/>
          <w:lang w:eastAsia="ru-RU"/>
        </w:rPr>
        <w:t>акта</w:t>
      </w:r>
      <w:r w:rsidRPr="00C934ED">
        <w:rPr>
          <w:rFonts w:ascii="Times New Roman" w:hAnsi="Times New Roman"/>
          <w:sz w:val="28"/>
          <w:szCs w:val="28"/>
          <w:lang w:eastAsia="ru-RU"/>
        </w:rPr>
        <w:t xml:space="preserve"> соблюдения юридическими лицами, индивидуальными предпринимателями, гражданином обязательных требований и предоставление указанных сведений предусмотрено федеральным законом.</w:t>
      </w:r>
    </w:p>
    <w:p w:rsidR="00107C10" w:rsidRPr="00C934ED" w:rsidRDefault="00107C10" w:rsidP="00D178A3">
      <w:pPr>
        <w:autoSpaceDE w:val="0"/>
        <w:autoSpaceDN w:val="0"/>
        <w:adjustRightInd w:val="0"/>
        <w:spacing w:after="0" w:line="240" w:lineRule="auto"/>
        <w:ind w:firstLine="708"/>
        <w:jc w:val="both"/>
        <w:rPr>
          <w:rFonts w:ascii="Times New Roman" w:hAnsi="Times New Roman"/>
          <w:sz w:val="28"/>
          <w:szCs w:val="28"/>
          <w:lang w:eastAsia="ru-RU"/>
        </w:rPr>
      </w:pPr>
      <w:r w:rsidRPr="00C934ED">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07C10" w:rsidRDefault="00107C10" w:rsidP="00C5217E">
      <w:pPr>
        <w:pStyle w:val="NormalWeb"/>
        <w:spacing w:before="0" w:beforeAutospacing="0" w:after="0" w:afterAutospacing="0" w:line="343" w:lineRule="atLeast"/>
        <w:ind w:firstLine="708"/>
        <w:jc w:val="both"/>
        <w:rPr>
          <w:sz w:val="28"/>
          <w:szCs w:val="28"/>
        </w:rPr>
      </w:pPr>
    </w:p>
    <w:p w:rsidR="00107C10" w:rsidRPr="00C934ED" w:rsidRDefault="00107C10" w:rsidP="00C5217E">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.3. Проведение плановых  проверок.</w:t>
      </w:r>
    </w:p>
    <w:p w:rsidR="00107C10" w:rsidRPr="00C934ED"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.3.1. Плановые проверки проводятся  в соответствии с ежегодным планом проведения плановых проверок, издаваемым согласно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C934ED">
          <w:rPr>
            <w:sz w:val="28"/>
            <w:szCs w:val="28"/>
          </w:rPr>
          <w:t>2010 г</w:t>
        </w:r>
      </w:smartTag>
      <w:r w:rsidRPr="00C934ED">
        <w:rPr>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(Приложения №2, №3 к настоящему Регламенту). </w:t>
      </w:r>
    </w:p>
    <w:p w:rsidR="00107C10" w:rsidRPr="00C934ED"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107C10" w:rsidRPr="00C934ED" w:rsidRDefault="00107C10" w:rsidP="00C5217E">
      <w:pPr>
        <w:pStyle w:val="NormalWeb"/>
        <w:spacing w:before="0" w:beforeAutospacing="0" w:after="0" w:afterAutospacing="0" w:line="343" w:lineRule="atLeast"/>
        <w:jc w:val="both"/>
        <w:rPr>
          <w:sz w:val="28"/>
          <w:szCs w:val="28"/>
        </w:rPr>
      </w:pPr>
      <w:r w:rsidRPr="00C934ED">
        <w:rPr>
          <w:sz w:val="28"/>
          <w:szCs w:val="28"/>
        </w:rPr>
        <w:t>- государственной регистрации юридического лица, индивидуального предпринимателя;</w:t>
      </w:r>
      <w:r w:rsidRPr="00C934ED">
        <w:rPr>
          <w:sz w:val="28"/>
          <w:szCs w:val="28"/>
        </w:rPr>
        <w:br/>
        <w:t>- окончания проведения последней плановой проверки юридического лица, индивидуального предпринимателя, физического лица;</w:t>
      </w:r>
    </w:p>
    <w:p w:rsidR="00107C10" w:rsidRPr="00C934ED" w:rsidRDefault="00107C10" w:rsidP="00CF73F1">
      <w:pPr>
        <w:pStyle w:val="NormalWeb"/>
        <w:spacing w:before="0" w:beforeAutospacing="0" w:after="0" w:afterAutospacing="0" w:line="343" w:lineRule="atLeast"/>
        <w:jc w:val="both"/>
        <w:rPr>
          <w:sz w:val="28"/>
          <w:szCs w:val="28"/>
        </w:rPr>
      </w:pPr>
      <w:r w:rsidRPr="00C934ED">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07C10" w:rsidRPr="00C934ED" w:rsidRDefault="00107C10" w:rsidP="00B438B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.3.3.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проведения плановых проверок  в прокуратуру Родниковского района (далее – прокуратура).</w:t>
      </w:r>
    </w:p>
    <w:p w:rsidR="00107C10" w:rsidRPr="0010373C" w:rsidRDefault="00107C10" w:rsidP="0010373C">
      <w:pPr>
        <w:autoSpaceDE w:val="0"/>
        <w:autoSpaceDN w:val="0"/>
        <w:adjustRightInd w:val="0"/>
        <w:spacing w:after="0" w:line="240" w:lineRule="auto"/>
        <w:ind w:firstLine="708"/>
        <w:jc w:val="both"/>
        <w:rPr>
          <w:rFonts w:ascii="Times New Roman" w:hAnsi="Times New Roman"/>
          <w:sz w:val="28"/>
          <w:szCs w:val="28"/>
          <w:lang w:eastAsia="ru-RU"/>
        </w:rPr>
      </w:pPr>
      <w:r w:rsidRPr="0010373C">
        <w:rPr>
          <w:rFonts w:ascii="Times New Roman" w:hAnsi="Times New Roman"/>
          <w:sz w:val="28"/>
          <w:szCs w:val="28"/>
        </w:rPr>
        <w:t>2.3.4.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07C10" w:rsidRPr="0010373C" w:rsidRDefault="00107C10" w:rsidP="0010373C">
      <w:pPr>
        <w:autoSpaceDE w:val="0"/>
        <w:autoSpaceDN w:val="0"/>
        <w:adjustRightInd w:val="0"/>
        <w:spacing w:after="0" w:line="240" w:lineRule="auto"/>
        <w:ind w:firstLine="708"/>
        <w:jc w:val="both"/>
        <w:rPr>
          <w:rFonts w:ascii="Times New Roman" w:hAnsi="Times New Roman"/>
          <w:sz w:val="28"/>
          <w:szCs w:val="28"/>
        </w:rPr>
      </w:pPr>
      <w:r w:rsidRPr="0010373C">
        <w:rPr>
          <w:rFonts w:ascii="Times New Roman" w:hAnsi="Times New Roman"/>
          <w:sz w:val="28"/>
          <w:szCs w:val="28"/>
        </w:rPr>
        <w:t xml:space="preserve">2.3.5. </w:t>
      </w:r>
      <w:r w:rsidRPr="0010373C">
        <w:rPr>
          <w:rFonts w:ascii="Times New Roman" w:hAnsi="Times New Roman"/>
          <w:sz w:val="28"/>
          <w:szCs w:val="28"/>
          <w:lang w:eastAsia="ru-RU"/>
        </w:rPr>
        <w:t xml:space="preserve"> Утвержденный Главой муниципального образования «Парское сельское поселение Родниковского муниципального района Ивановской области» ежегодный план проведения плановых проверок доводится до сведения заинтересованных лиц посредством его размещения на официальном сайте </w:t>
      </w:r>
      <w:r w:rsidRPr="0010373C">
        <w:rPr>
          <w:rFonts w:ascii="Times New Roman" w:hAnsi="Times New Roman"/>
          <w:sz w:val="28"/>
          <w:szCs w:val="28"/>
        </w:rPr>
        <w:t>администрации МО «Родниковский муниципальный район»  на вкладке «Парское сельское поселение» (</w:t>
      </w:r>
      <w:hyperlink r:id="rId12" w:history="1">
        <w:r w:rsidRPr="0010373C">
          <w:rPr>
            <w:rStyle w:val="Hyperlink"/>
            <w:rFonts w:ascii="Times New Roman" w:hAnsi="Times New Roman"/>
            <w:sz w:val="28"/>
            <w:szCs w:val="28"/>
          </w:rPr>
          <w:t>http://www.rodniki-37.ru</w:t>
        </w:r>
      </w:hyperlink>
      <w:r w:rsidRPr="0010373C">
        <w:rPr>
          <w:rFonts w:ascii="Times New Roman" w:hAnsi="Times New Roman"/>
          <w:sz w:val="28"/>
          <w:szCs w:val="28"/>
        </w:rPr>
        <w:t xml:space="preserve">), а также на официальном сайте администрации </w:t>
      </w:r>
      <w:r w:rsidRPr="0010373C">
        <w:rPr>
          <w:rFonts w:ascii="Times New Roman" w:hAnsi="Times New Roman"/>
          <w:sz w:val="28"/>
          <w:szCs w:val="28"/>
          <w:lang w:eastAsia="ru-RU"/>
        </w:rPr>
        <w:t>муниципального образования «Парское сельское поселение Родниковского муниципального района Ивановской области» в сети Интернет или иным доступным способом.</w:t>
      </w:r>
    </w:p>
    <w:p w:rsidR="00107C10" w:rsidRPr="0010373C" w:rsidRDefault="00107C10" w:rsidP="0010373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10373C">
        <w:rPr>
          <w:rFonts w:ascii="Times New Roman" w:hAnsi="Times New Roman" w:cs="Times New Roman"/>
          <w:sz w:val="28"/>
          <w:szCs w:val="28"/>
        </w:rPr>
        <w:t>.3.6. Плановая проверка проводится в форме: документарной проверки и (или) выездной проверки.</w:t>
      </w:r>
    </w:p>
    <w:p w:rsidR="00107C10" w:rsidRDefault="00107C10" w:rsidP="00437DD4">
      <w:pPr>
        <w:pStyle w:val="NormalWeb"/>
        <w:tabs>
          <w:tab w:val="left" w:pos="720"/>
        </w:tabs>
        <w:spacing w:before="0" w:beforeAutospacing="0" w:after="0" w:afterAutospacing="0" w:line="343" w:lineRule="atLeast"/>
        <w:jc w:val="both"/>
        <w:rPr>
          <w:sz w:val="28"/>
          <w:szCs w:val="28"/>
        </w:rPr>
      </w:pPr>
      <w:r>
        <w:rPr>
          <w:sz w:val="28"/>
          <w:szCs w:val="28"/>
        </w:rPr>
        <w:tab/>
        <w:t>2</w:t>
      </w:r>
      <w:r w:rsidRPr="00C934ED">
        <w:rPr>
          <w:sz w:val="28"/>
          <w:szCs w:val="28"/>
        </w:rPr>
        <w:t>.3.7. О проведении плановой проверки юридическое лицо, индивидуальный предприниматель, гражданин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или иным доступным способом.</w:t>
      </w:r>
    </w:p>
    <w:p w:rsidR="00107C10" w:rsidRPr="008A3DD4" w:rsidRDefault="00107C10" w:rsidP="00437DD4">
      <w:pPr>
        <w:pStyle w:val="NormalWeb"/>
        <w:tabs>
          <w:tab w:val="left" w:pos="720"/>
        </w:tabs>
        <w:spacing w:before="0" w:beforeAutospacing="0" w:after="0" w:afterAutospacing="0" w:line="343" w:lineRule="atLeast"/>
        <w:jc w:val="both"/>
        <w:rPr>
          <w:sz w:val="28"/>
          <w:szCs w:val="28"/>
        </w:rPr>
      </w:pPr>
      <w:r>
        <w:rPr>
          <w:color w:val="FF0000"/>
          <w:sz w:val="28"/>
          <w:szCs w:val="28"/>
        </w:rPr>
        <w:tab/>
      </w:r>
      <w:r w:rsidRPr="008A3DD4">
        <w:rPr>
          <w:sz w:val="28"/>
          <w:szCs w:val="28"/>
        </w:rPr>
        <w:t>2.3.8. Максимальный срок выполнения административной процедуры составляет 20 рабочих дней.</w:t>
      </w:r>
    </w:p>
    <w:p w:rsidR="00107C10" w:rsidRPr="0081527C" w:rsidRDefault="00107C10" w:rsidP="008A3DD4">
      <w:pPr>
        <w:pStyle w:val="NormalWeb"/>
        <w:tabs>
          <w:tab w:val="left" w:pos="720"/>
        </w:tabs>
        <w:spacing w:before="0" w:beforeAutospacing="0" w:after="0" w:afterAutospacing="0" w:line="343" w:lineRule="atLeast"/>
        <w:jc w:val="both"/>
        <w:rPr>
          <w:sz w:val="28"/>
          <w:szCs w:val="28"/>
        </w:rPr>
      </w:pPr>
      <w:r w:rsidRPr="008A3DD4">
        <w:rPr>
          <w:sz w:val="28"/>
          <w:szCs w:val="28"/>
        </w:rPr>
        <w:tab/>
        <w:t xml:space="preserve">В отношении одного субъекта малого предпринимательства общий срок проведения плановой выездной проверки не может превышать за год 50 часов </w:t>
      </w:r>
      <w:r w:rsidRPr="0081527C">
        <w:rPr>
          <w:sz w:val="28"/>
          <w:szCs w:val="28"/>
        </w:rPr>
        <w:t>для малого предприятия и 15 часов - для микропредприятия.</w:t>
      </w:r>
    </w:p>
    <w:p w:rsidR="00107C10" w:rsidRPr="0081527C" w:rsidRDefault="00107C10" w:rsidP="0081527C">
      <w:pPr>
        <w:autoSpaceDE w:val="0"/>
        <w:autoSpaceDN w:val="0"/>
        <w:adjustRightInd w:val="0"/>
        <w:spacing w:after="0" w:line="240" w:lineRule="auto"/>
        <w:ind w:firstLine="540"/>
        <w:jc w:val="both"/>
        <w:rPr>
          <w:rFonts w:ascii="Times New Roman" w:hAnsi="Times New Roman"/>
          <w:sz w:val="28"/>
          <w:szCs w:val="28"/>
        </w:rPr>
      </w:pPr>
      <w:r w:rsidRPr="0081527C">
        <w:rPr>
          <w:rFonts w:ascii="Times New Roman" w:hAnsi="Times New Roman"/>
          <w:sz w:val="28"/>
          <w:szCs w:val="28"/>
        </w:rPr>
        <w:t xml:space="preserve"> 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07C10" w:rsidRPr="0081527C" w:rsidRDefault="00107C10" w:rsidP="0081527C">
      <w:pPr>
        <w:autoSpaceDE w:val="0"/>
        <w:autoSpaceDN w:val="0"/>
        <w:adjustRightInd w:val="0"/>
        <w:spacing w:after="0" w:line="240" w:lineRule="auto"/>
        <w:ind w:firstLine="540"/>
        <w:jc w:val="both"/>
        <w:rPr>
          <w:rFonts w:ascii="Times New Roman" w:hAnsi="Times New Roman"/>
          <w:sz w:val="28"/>
          <w:szCs w:val="28"/>
          <w:lang w:eastAsia="ru-RU"/>
        </w:rPr>
      </w:pPr>
      <w:r w:rsidRPr="0081527C">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микропредприятий не более чем на пятнадцать часов.</w:t>
      </w:r>
    </w:p>
    <w:p w:rsidR="00107C10" w:rsidRDefault="00107C10" w:rsidP="00844FAC">
      <w:pPr>
        <w:pStyle w:val="NormalWeb"/>
        <w:spacing w:before="0" w:beforeAutospacing="0" w:after="0" w:afterAutospacing="0" w:line="343" w:lineRule="atLeast"/>
        <w:ind w:firstLine="708"/>
        <w:jc w:val="both"/>
        <w:rPr>
          <w:sz w:val="28"/>
          <w:szCs w:val="28"/>
        </w:rPr>
      </w:pPr>
    </w:p>
    <w:p w:rsidR="00107C10" w:rsidRPr="00C934ED" w:rsidRDefault="00107C10" w:rsidP="00844FAC">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.4. Проведение внеплановых проверок.</w:t>
      </w:r>
    </w:p>
    <w:p w:rsidR="00107C10" w:rsidRDefault="00107C10" w:rsidP="0010373C">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.4.1. </w:t>
      </w:r>
      <w:r>
        <w:rPr>
          <w:sz w:val="28"/>
          <w:szCs w:val="28"/>
        </w:rPr>
        <w:t>Предметом внеплановой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правовыми актами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7C10" w:rsidRPr="00C934ED" w:rsidRDefault="00107C10" w:rsidP="0010373C">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.4.2. Основанием для проведения внеплановой проверки является:</w:t>
      </w:r>
    </w:p>
    <w:p w:rsidR="00107C10" w:rsidRPr="00C934ED" w:rsidRDefault="00107C10" w:rsidP="00437DD4">
      <w:pPr>
        <w:pStyle w:val="NormalWeb"/>
        <w:spacing w:before="0" w:beforeAutospacing="0" w:after="0" w:afterAutospacing="0" w:line="343" w:lineRule="atLeast"/>
        <w:jc w:val="both"/>
        <w:rPr>
          <w:sz w:val="28"/>
          <w:szCs w:val="28"/>
        </w:rPr>
      </w:pPr>
      <w:r w:rsidRPr="00C934ED">
        <w:rPr>
          <w:sz w:val="28"/>
          <w:szCs w:val="28"/>
        </w:rPr>
        <w:t xml:space="preserve">1) истечение срока исполнения юридическим лицом, индивидуальным предпринимателем, гражданином ранее выданного администрацией предписания об устранении выявленного нарушения требований в сфере благоустройства, установленных муниципальными правовыми </w:t>
      </w:r>
      <w:r>
        <w:rPr>
          <w:sz w:val="28"/>
          <w:szCs w:val="28"/>
        </w:rPr>
        <w:t>акта</w:t>
      </w:r>
      <w:r w:rsidRPr="00C934ED">
        <w:rPr>
          <w:sz w:val="28"/>
          <w:szCs w:val="28"/>
        </w:rPr>
        <w:t>ми;</w:t>
      </w:r>
    </w:p>
    <w:p w:rsidR="00107C10" w:rsidRPr="00C934ED" w:rsidRDefault="00107C10" w:rsidP="00437DD4">
      <w:pPr>
        <w:autoSpaceDE w:val="0"/>
        <w:autoSpaceDN w:val="0"/>
        <w:adjustRightInd w:val="0"/>
        <w:spacing w:after="0" w:line="240" w:lineRule="auto"/>
        <w:jc w:val="both"/>
        <w:rPr>
          <w:rFonts w:ascii="Times New Roman" w:hAnsi="Times New Roman"/>
          <w:sz w:val="28"/>
          <w:szCs w:val="28"/>
          <w:lang w:eastAsia="ru-RU"/>
        </w:rPr>
      </w:pPr>
      <w:r w:rsidRPr="00C934ED">
        <w:rPr>
          <w:rFonts w:ascii="Times New Roman" w:hAnsi="Times New Roman"/>
          <w:sz w:val="28"/>
          <w:szCs w:val="28"/>
        </w:rPr>
        <w:t xml:space="preserve">2) </w:t>
      </w:r>
      <w:r w:rsidRPr="00C934ED">
        <w:rPr>
          <w:rFonts w:ascii="Times New Roman" w:hAnsi="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w:t>
      </w:r>
      <w:r>
        <w:rPr>
          <w:rFonts w:ascii="Times New Roman" w:hAnsi="Times New Roman"/>
          <w:sz w:val="28"/>
          <w:szCs w:val="28"/>
          <w:lang w:eastAsia="ru-RU"/>
        </w:rPr>
        <w:t>акта</w:t>
      </w:r>
      <w:r w:rsidRPr="00C934ED">
        <w:rPr>
          <w:rFonts w:ascii="Times New Roman" w:hAnsi="Times New Roman"/>
          <w:sz w:val="28"/>
          <w:szCs w:val="28"/>
          <w:lang w:eastAsia="ru-RU"/>
        </w:rPr>
        <w:t>х:</w:t>
      </w:r>
    </w:p>
    <w:p w:rsidR="00107C10" w:rsidRPr="00C934ED" w:rsidRDefault="00107C10" w:rsidP="00437DD4">
      <w:pPr>
        <w:autoSpaceDE w:val="0"/>
        <w:autoSpaceDN w:val="0"/>
        <w:adjustRightInd w:val="0"/>
        <w:spacing w:after="0" w:line="240" w:lineRule="auto"/>
        <w:jc w:val="both"/>
        <w:rPr>
          <w:rFonts w:ascii="Times New Roman" w:hAnsi="Times New Roman"/>
          <w:sz w:val="28"/>
          <w:szCs w:val="28"/>
          <w:lang w:eastAsia="ru-RU"/>
        </w:rPr>
      </w:pPr>
      <w:r w:rsidRPr="00C934ED">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w:t>
      </w:r>
      <w:r>
        <w:rPr>
          <w:rFonts w:ascii="Times New Roman" w:hAnsi="Times New Roman"/>
          <w:sz w:val="28"/>
          <w:szCs w:val="28"/>
          <w:lang w:eastAsia="ru-RU"/>
        </w:rPr>
        <w:t>акт</w:t>
      </w:r>
      <w:r w:rsidRPr="00C934ED">
        <w:rPr>
          <w:rFonts w:ascii="Times New Roman" w:hAnsi="Times New Roman"/>
          <w:sz w:val="28"/>
          <w:szCs w:val="28"/>
          <w:lang w:eastAsia="ru-RU"/>
        </w:rPr>
        <w:t>ера;</w:t>
      </w:r>
    </w:p>
    <w:p w:rsidR="00107C10" w:rsidRDefault="00107C10" w:rsidP="00437DD4">
      <w:pPr>
        <w:autoSpaceDE w:val="0"/>
        <w:autoSpaceDN w:val="0"/>
        <w:adjustRightInd w:val="0"/>
        <w:spacing w:after="0" w:line="240" w:lineRule="auto"/>
        <w:jc w:val="both"/>
        <w:rPr>
          <w:rFonts w:ascii="Times New Roman" w:hAnsi="Times New Roman"/>
          <w:sz w:val="28"/>
          <w:szCs w:val="28"/>
        </w:rPr>
      </w:pPr>
      <w:r w:rsidRPr="00C934ED">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w:t>
      </w:r>
      <w:r>
        <w:rPr>
          <w:rFonts w:ascii="Times New Roman" w:hAnsi="Times New Roman"/>
          <w:sz w:val="28"/>
          <w:szCs w:val="28"/>
        </w:rPr>
        <w:t>акт</w:t>
      </w:r>
      <w:r w:rsidRPr="00C934ED">
        <w:rPr>
          <w:rFonts w:ascii="Times New Roman" w:hAnsi="Times New Roman"/>
          <w:sz w:val="28"/>
          <w:szCs w:val="28"/>
        </w:rPr>
        <w:t>ера.</w:t>
      </w:r>
    </w:p>
    <w:p w:rsidR="00107C10" w:rsidRPr="00C934ED" w:rsidRDefault="00107C10" w:rsidP="002E11E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2.4.3. </w:t>
      </w:r>
      <w:r w:rsidRPr="00C934ED">
        <w:rPr>
          <w:rFonts w:ascii="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w:t>
      </w:r>
      <w:r>
        <w:rPr>
          <w:rFonts w:ascii="Times New Roman" w:hAnsi="Times New Roman"/>
          <w:sz w:val="28"/>
          <w:szCs w:val="28"/>
          <w:lang w:eastAsia="ru-RU"/>
        </w:rPr>
        <w:t>акта</w:t>
      </w:r>
      <w:r w:rsidRPr="00C934ED">
        <w:rPr>
          <w:rFonts w:ascii="Times New Roman" w:hAnsi="Times New Roman"/>
          <w:sz w:val="28"/>
          <w:szCs w:val="28"/>
          <w:lang w:eastAsia="ru-RU"/>
        </w:rPr>
        <w:t xml:space="preserve">х, указанных в пункте </w:t>
      </w:r>
      <w:r>
        <w:rPr>
          <w:rFonts w:ascii="Times New Roman" w:hAnsi="Times New Roman"/>
          <w:sz w:val="28"/>
          <w:szCs w:val="28"/>
          <w:lang w:eastAsia="ru-RU"/>
        </w:rPr>
        <w:t>2</w:t>
      </w:r>
      <w:r w:rsidRPr="00C934ED">
        <w:rPr>
          <w:rFonts w:ascii="Times New Roman" w:hAnsi="Times New Roman"/>
          <w:sz w:val="28"/>
          <w:szCs w:val="28"/>
          <w:lang w:eastAsia="ru-RU"/>
        </w:rPr>
        <w:t>.4.2. настоящего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07C10" w:rsidRPr="00C934ED" w:rsidRDefault="00107C10" w:rsidP="002E11E9">
      <w:pPr>
        <w:autoSpaceDE w:val="0"/>
        <w:autoSpaceDN w:val="0"/>
        <w:adjustRightInd w:val="0"/>
        <w:spacing w:after="0" w:line="240" w:lineRule="auto"/>
        <w:ind w:firstLine="540"/>
        <w:jc w:val="both"/>
        <w:rPr>
          <w:rFonts w:ascii="Times New Roman" w:hAnsi="Times New Roman"/>
          <w:sz w:val="28"/>
          <w:szCs w:val="28"/>
          <w:lang w:eastAsia="ru-RU"/>
        </w:rPr>
      </w:pPr>
      <w:r w:rsidRPr="00C934ED">
        <w:rPr>
          <w:rFonts w:ascii="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w:t>
      </w:r>
      <w:r>
        <w:rPr>
          <w:rFonts w:ascii="Times New Roman" w:hAnsi="Times New Roman"/>
          <w:sz w:val="28"/>
          <w:szCs w:val="28"/>
          <w:lang w:eastAsia="ru-RU"/>
        </w:rPr>
        <w:t>акта</w:t>
      </w:r>
      <w:r w:rsidRPr="00C934ED">
        <w:rPr>
          <w:rFonts w:ascii="Times New Roman" w:hAnsi="Times New Roman"/>
          <w:sz w:val="28"/>
          <w:szCs w:val="28"/>
          <w:lang w:eastAsia="ru-RU"/>
        </w:rPr>
        <w:t xml:space="preserve">х, указанных в пункте </w:t>
      </w:r>
      <w:r>
        <w:rPr>
          <w:rFonts w:ascii="Times New Roman" w:hAnsi="Times New Roman"/>
          <w:sz w:val="28"/>
          <w:szCs w:val="28"/>
          <w:lang w:eastAsia="ru-RU"/>
        </w:rPr>
        <w:t>2</w:t>
      </w:r>
      <w:r w:rsidRPr="00C934ED">
        <w:rPr>
          <w:rFonts w:ascii="Times New Roman" w:hAnsi="Times New Roman"/>
          <w:sz w:val="28"/>
          <w:szCs w:val="28"/>
          <w:lang w:eastAsia="ru-RU"/>
        </w:rPr>
        <w:t xml:space="preserve">.4.2. настоящего Регламента,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w:t>
      </w:r>
      <w:r>
        <w:rPr>
          <w:rFonts w:ascii="Times New Roman" w:hAnsi="Times New Roman"/>
          <w:sz w:val="28"/>
          <w:szCs w:val="28"/>
          <w:lang w:eastAsia="ru-RU"/>
        </w:rPr>
        <w:t>2</w:t>
      </w:r>
      <w:r w:rsidRPr="00C934ED">
        <w:rPr>
          <w:rFonts w:ascii="Times New Roman" w:hAnsi="Times New Roman"/>
          <w:sz w:val="28"/>
          <w:szCs w:val="28"/>
          <w:lang w:eastAsia="ru-RU"/>
        </w:rPr>
        <w:t>.4.2.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07C10" w:rsidRPr="00C934ED" w:rsidRDefault="00107C10" w:rsidP="002E11E9">
      <w:pPr>
        <w:autoSpaceDE w:val="0"/>
        <w:autoSpaceDN w:val="0"/>
        <w:adjustRightInd w:val="0"/>
        <w:spacing w:after="0" w:line="240" w:lineRule="auto"/>
        <w:ind w:firstLine="540"/>
        <w:jc w:val="both"/>
        <w:rPr>
          <w:rFonts w:ascii="Times New Roman" w:hAnsi="Times New Roman"/>
          <w:sz w:val="28"/>
          <w:szCs w:val="28"/>
          <w:lang w:eastAsia="ru-RU"/>
        </w:rPr>
      </w:pPr>
      <w:r w:rsidRPr="00C934ED">
        <w:rPr>
          <w:rFonts w:ascii="Times New Roman" w:hAnsi="Times New Roman"/>
          <w:sz w:val="28"/>
          <w:szCs w:val="28"/>
          <w:lang w:eastAsia="ru-RU"/>
        </w:rPr>
        <w:t xml:space="preserve"> По распоряжению Главы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07C10" w:rsidRPr="00C934ED" w:rsidRDefault="00107C10" w:rsidP="002E11E9">
      <w:pPr>
        <w:pStyle w:val="NormalWeb"/>
        <w:spacing w:before="0" w:beforeAutospacing="0" w:after="0" w:afterAutospacing="0" w:line="343" w:lineRule="atLeast"/>
        <w:ind w:firstLine="540"/>
        <w:jc w:val="both"/>
        <w:rPr>
          <w:sz w:val="28"/>
          <w:szCs w:val="28"/>
        </w:rPr>
      </w:pPr>
      <w:r w:rsidRPr="00C934ED">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07C10" w:rsidRPr="00C934ED" w:rsidRDefault="00107C10" w:rsidP="002E11E9">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.4.</w:t>
      </w:r>
      <w:r>
        <w:rPr>
          <w:sz w:val="28"/>
          <w:szCs w:val="28"/>
        </w:rPr>
        <w:t>4</w:t>
      </w:r>
      <w:r w:rsidRPr="00C934ED">
        <w:rPr>
          <w:sz w:val="28"/>
          <w:szCs w:val="28"/>
        </w:rPr>
        <w:t>. Внеплановая проверка проводится в форме: документарной проверки и (или) выездной проверки.</w:t>
      </w:r>
    </w:p>
    <w:p w:rsidR="00107C10" w:rsidRDefault="00107C10" w:rsidP="0010373C">
      <w:pPr>
        <w:tabs>
          <w:tab w:val="left" w:pos="360"/>
        </w:tabs>
        <w:autoSpaceDE w:val="0"/>
        <w:autoSpaceDN w:val="0"/>
        <w:adjustRightInd w:val="0"/>
        <w:spacing w:after="0" w:line="240" w:lineRule="auto"/>
        <w:jc w:val="both"/>
        <w:rPr>
          <w:rFonts w:ascii="Times New Roman" w:hAnsi="Times New Roman"/>
          <w:sz w:val="28"/>
          <w:szCs w:val="28"/>
        </w:rPr>
      </w:pPr>
      <w:r w:rsidRPr="0010373C">
        <w:rPr>
          <w:rFonts w:ascii="Times New Roman" w:hAnsi="Times New Roman"/>
          <w:sz w:val="28"/>
          <w:szCs w:val="28"/>
        </w:rPr>
        <w:tab/>
      </w:r>
      <w:r>
        <w:rPr>
          <w:rFonts w:ascii="Times New Roman" w:hAnsi="Times New Roman"/>
          <w:sz w:val="28"/>
          <w:szCs w:val="28"/>
        </w:rPr>
        <w:tab/>
      </w:r>
      <w:r w:rsidRPr="0010373C">
        <w:rPr>
          <w:rFonts w:ascii="Times New Roman" w:hAnsi="Times New Roman"/>
          <w:sz w:val="28"/>
          <w:szCs w:val="28"/>
        </w:rPr>
        <w:t>2.4.</w:t>
      </w:r>
      <w:r>
        <w:rPr>
          <w:rFonts w:ascii="Times New Roman" w:hAnsi="Times New Roman"/>
          <w:sz w:val="28"/>
          <w:szCs w:val="28"/>
        </w:rPr>
        <w:t>5</w:t>
      </w:r>
      <w:r w:rsidRPr="0010373C">
        <w:rPr>
          <w:rFonts w:ascii="Times New Roman" w:hAnsi="Times New Roman"/>
          <w:sz w:val="28"/>
          <w:szCs w:val="28"/>
        </w:rPr>
        <w:t>. Внеплановая выездная проверка юридических лиц, индивидуальных предпринимателей  по основаниям, указанным в п.п.п. "а" и "б" подпункта 2  пункта 2.4.</w:t>
      </w:r>
      <w:r>
        <w:rPr>
          <w:rFonts w:ascii="Times New Roman" w:hAnsi="Times New Roman"/>
          <w:sz w:val="28"/>
          <w:szCs w:val="28"/>
        </w:rPr>
        <w:t>2</w:t>
      </w:r>
      <w:r w:rsidRPr="0010373C">
        <w:rPr>
          <w:rFonts w:ascii="Times New Roman" w:hAnsi="Times New Roman"/>
          <w:sz w:val="28"/>
          <w:szCs w:val="28"/>
        </w:rPr>
        <w:t>. настоящего Регламента, проводится после согласования с органом прокуратуры по месту осуществления деятельности таких юридических лиц, и</w:t>
      </w:r>
      <w:r>
        <w:rPr>
          <w:rFonts w:ascii="Times New Roman" w:hAnsi="Times New Roman"/>
          <w:sz w:val="28"/>
          <w:szCs w:val="28"/>
        </w:rPr>
        <w:t>ндивидуальных предпринимателей.</w:t>
      </w:r>
    </w:p>
    <w:p w:rsidR="00107C10" w:rsidRDefault="00107C10" w:rsidP="0010373C">
      <w:pPr>
        <w:tabs>
          <w:tab w:val="left" w:pos="3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0373C">
        <w:rPr>
          <w:rFonts w:ascii="Times New Roman" w:hAnsi="Times New Roman"/>
          <w:sz w:val="28"/>
          <w:szCs w:val="28"/>
        </w:rPr>
        <w:t>2.</w:t>
      </w:r>
      <w:r>
        <w:rPr>
          <w:rFonts w:ascii="Times New Roman" w:hAnsi="Times New Roman"/>
          <w:sz w:val="28"/>
          <w:szCs w:val="28"/>
        </w:rPr>
        <w:t>4.6</w:t>
      </w:r>
      <w:r w:rsidRPr="0010373C">
        <w:rPr>
          <w:rFonts w:ascii="Times New Roman" w:hAnsi="Times New Roman"/>
          <w:sz w:val="28"/>
          <w:szCs w:val="28"/>
        </w:rPr>
        <w:t>.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w:t>
      </w:r>
      <w:r>
        <w:rPr>
          <w:rFonts w:ascii="Times New Roman" w:hAnsi="Times New Roman"/>
          <w:sz w:val="28"/>
          <w:szCs w:val="28"/>
        </w:rPr>
        <w:t xml:space="preserve">е №4 к настоящему Регламенту). </w:t>
      </w:r>
    </w:p>
    <w:p w:rsidR="00107C10" w:rsidRPr="0010373C" w:rsidRDefault="00107C10" w:rsidP="0010373C">
      <w:pPr>
        <w:tabs>
          <w:tab w:val="left" w:pos="36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r>
      <w:r>
        <w:rPr>
          <w:rFonts w:ascii="Times New Roman" w:hAnsi="Times New Roman"/>
          <w:sz w:val="28"/>
          <w:szCs w:val="28"/>
        </w:rPr>
        <w:tab/>
        <w:t>2.4.7</w:t>
      </w:r>
      <w:r w:rsidRPr="0010373C">
        <w:rPr>
          <w:rFonts w:ascii="Times New Roman" w:hAnsi="Times New Roman"/>
          <w:sz w:val="28"/>
          <w:szCs w:val="28"/>
        </w:rPr>
        <w:t xml:space="preserve">. В день подписания распоряжения администрации муниципального образования «Парское сельское поселение Родниковского муниципального района Ивановской области»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w:t>
      </w:r>
      <w:r w:rsidRPr="0010373C">
        <w:rPr>
          <w:rFonts w:ascii="Times New Roman" w:hAnsi="Times New Roman"/>
          <w:sz w:val="28"/>
          <w:szCs w:val="28"/>
          <w:lang w:eastAsia="ru-RU"/>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rsidRPr="0010373C">
        <w:rPr>
          <w:rFonts w:ascii="Times New Roman" w:hAnsi="Times New Roman"/>
          <w:sz w:val="28"/>
          <w:szCs w:val="28"/>
        </w:rPr>
        <w:t>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107C10" w:rsidRPr="00C934ED" w:rsidRDefault="00107C10" w:rsidP="006959BE">
      <w:pPr>
        <w:pStyle w:val="NormalWeb"/>
        <w:spacing w:before="0" w:beforeAutospacing="0" w:after="0" w:afterAutospacing="0" w:line="343" w:lineRule="atLeast"/>
        <w:ind w:firstLine="708"/>
        <w:jc w:val="both"/>
        <w:rPr>
          <w:sz w:val="28"/>
          <w:szCs w:val="28"/>
        </w:rPr>
      </w:pPr>
      <w:r>
        <w:rPr>
          <w:sz w:val="28"/>
          <w:szCs w:val="28"/>
        </w:rPr>
        <w:t>2</w:t>
      </w:r>
      <w:r w:rsidRPr="0010373C">
        <w:rPr>
          <w:sz w:val="28"/>
          <w:szCs w:val="28"/>
        </w:rPr>
        <w:t>.4.</w:t>
      </w:r>
      <w:r>
        <w:rPr>
          <w:sz w:val="28"/>
          <w:szCs w:val="28"/>
        </w:rPr>
        <w:t>8</w:t>
      </w:r>
      <w:r w:rsidRPr="0010373C">
        <w:rPr>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r w:rsidRPr="00C934ED">
        <w:rPr>
          <w:sz w:val="28"/>
          <w:szCs w:val="28"/>
        </w:rPr>
        <w:t xml:space="preserve"> ситуаций природного и техногенного хар</w:t>
      </w:r>
      <w:r>
        <w:rPr>
          <w:sz w:val="28"/>
          <w:szCs w:val="28"/>
        </w:rPr>
        <w:t>акт</w:t>
      </w:r>
      <w:r w:rsidRPr="00C934ED">
        <w:rPr>
          <w:sz w:val="28"/>
          <w:szCs w:val="28"/>
        </w:rPr>
        <w:t xml:space="preserve">ера, обнаружение нарушений требований, установленных муниципальными правовыми </w:t>
      </w:r>
      <w:r>
        <w:rPr>
          <w:sz w:val="28"/>
          <w:szCs w:val="28"/>
        </w:rPr>
        <w:t>акта</w:t>
      </w:r>
      <w:r w:rsidRPr="00C934ED">
        <w:rPr>
          <w:sz w:val="28"/>
          <w:szCs w:val="28"/>
        </w:rPr>
        <w:t>ми, в момент совершения таких нарушений в связи с необходимостью принятия неотложных мер администрация муниципального образования «Парское сельское поселение Родниковского муниципального района Ивановской области»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C934ED">
        <w:rPr>
          <w:rStyle w:val="apple-converted-space"/>
          <w:sz w:val="28"/>
          <w:szCs w:val="28"/>
        </w:rPr>
        <w:t> </w:t>
      </w:r>
    </w:p>
    <w:p w:rsidR="00107C10" w:rsidRPr="00C934ED" w:rsidRDefault="00107C10" w:rsidP="006959BE">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.4.</w:t>
      </w:r>
      <w:r>
        <w:rPr>
          <w:sz w:val="28"/>
          <w:szCs w:val="28"/>
        </w:rPr>
        <w:t>9</w:t>
      </w:r>
      <w:r w:rsidRPr="00C934ED">
        <w:rPr>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Pr>
          <w:sz w:val="28"/>
          <w:szCs w:val="28"/>
        </w:rPr>
        <w:t>подпункте 2 пункта 2</w:t>
      </w:r>
      <w:r w:rsidRPr="00C934ED">
        <w:rPr>
          <w:sz w:val="28"/>
          <w:szCs w:val="28"/>
        </w:rPr>
        <w:t>.4.2. настоящего Регламента, юридическое лицо, индивидуальный предприниматель или гражданин уведомляются не менее, чем за двадцать четыре часа до начала ее проведения любым дос</w:t>
      </w:r>
      <w:r>
        <w:rPr>
          <w:sz w:val="28"/>
          <w:szCs w:val="28"/>
        </w:rPr>
        <w:t>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107C10" w:rsidRDefault="00107C10" w:rsidP="006959BE">
      <w:pPr>
        <w:pStyle w:val="NormalWeb"/>
        <w:spacing w:before="0" w:beforeAutospacing="0" w:after="0" w:afterAutospacing="0"/>
        <w:ind w:firstLine="708"/>
        <w:jc w:val="both"/>
        <w:rPr>
          <w:sz w:val="28"/>
          <w:szCs w:val="28"/>
        </w:rPr>
      </w:pPr>
      <w:r>
        <w:rPr>
          <w:sz w:val="28"/>
          <w:szCs w:val="28"/>
        </w:rPr>
        <w:t>2</w:t>
      </w:r>
      <w:r w:rsidRPr="00C934ED">
        <w:rPr>
          <w:sz w:val="28"/>
          <w:szCs w:val="28"/>
        </w:rPr>
        <w:t>.4.</w:t>
      </w:r>
      <w:r>
        <w:rPr>
          <w:sz w:val="28"/>
          <w:szCs w:val="28"/>
        </w:rPr>
        <w:t>10</w:t>
      </w:r>
      <w:r w:rsidRPr="00C934ED">
        <w:rPr>
          <w:sz w:val="28"/>
          <w:szCs w:val="28"/>
        </w:rPr>
        <w:t>.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w:t>
      </w:r>
      <w:r>
        <w:rPr>
          <w:sz w:val="28"/>
          <w:szCs w:val="28"/>
        </w:rPr>
        <w:t>акт</w:t>
      </w:r>
      <w:r w:rsidRPr="00C934ED">
        <w:rPr>
          <w:sz w:val="28"/>
          <w:szCs w:val="28"/>
        </w:rPr>
        <w:t>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7C10" w:rsidRDefault="00107C10" w:rsidP="008A3DD4">
      <w:pPr>
        <w:pStyle w:val="NormalWeb"/>
        <w:tabs>
          <w:tab w:val="left" w:pos="720"/>
        </w:tabs>
        <w:spacing w:before="0" w:beforeAutospacing="0" w:after="0" w:afterAutospacing="0" w:line="343" w:lineRule="atLeast"/>
        <w:jc w:val="both"/>
        <w:rPr>
          <w:sz w:val="28"/>
          <w:szCs w:val="28"/>
        </w:rPr>
      </w:pPr>
      <w:r>
        <w:rPr>
          <w:sz w:val="28"/>
          <w:szCs w:val="28"/>
        </w:rPr>
        <w:tab/>
        <w:t>2</w:t>
      </w:r>
      <w:r w:rsidRPr="008A3DD4">
        <w:rPr>
          <w:sz w:val="28"/>
          <w:szCs w:val="28"/>
        </w:rPr>
        <w:t>.</w:t>
      </w:r>
      <w:r>
        <w:rPr>
          <w:sz w:val="28"/>
          <w:szCs w:val="28"/>
        </w:rPr>
        <w:t>4</w:t>
      </w:r>
      <w:r w:rsidRPr="008A3DD4">
        <w:rPr>
          <w:sz w:val="28"/>
          <w:szCs w:val="28"/>
        </w:rPr>
        <w:t>.</w:t>
      </w:r>
      <w:r>
        <w:rPr>
          <w:sz w:val="28"/>
          <w:szCs w:val="28"/>
        </w:rPr>
        <w:t>11</w:t>
      </w:r>
      <w:r w:rsidRPr="008A3DD4">
        <w:rPr>
          <w:sz w:val="28"/>
          <w:szCs w:val="28"/>
        </w:rPr>
        <w:t>. Максимальный срок выполнения административной процедуры составляет 20 рабочих дней.</w:t>
      </w:r>
    </w:p>
    <w:p w:rsidR="00107C10" w:rsidRPr="00DD313A" w:rsidRDefault="00107C10" w:rsidP="00DD313A">
      <w:pPr>
        <w:autoSpaceDE w:val="0"/>
        <w:autoSpaceDN w:val="0"/>
        <w:adjustRightInd w:val="0"/>
        <w:spacing w:after="0" w:line="240" w:lineRule="auto"/>
        <w:ind w:firstLine="540"/>
        <w:jc w:val="both"/>
        <w:rPr>
          <w:rFonts w:ascii="Times New Roman" w:hAnsi="Times New Roman"/>
          <w:sz w:val="28"/>
          <w:szCs w:val="28"/>
          <w:lang w:eastAsia="ru-RU"/>
        </w:rPr>
      </w:pPr>
      <w:r w:rsidRPr="00DD313A">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микропредприятий не более чем на пятнадцать часов.</w:t>
      </w:r>
    </w:p>
    <w:p w:rsidR="00107C10" w:rsidRPr="00DD313A" w:rsidRDefault="00107C10" w:rsidP="00844FAC">
      <w:pPr>
        <w:pStyle w:val="NormalWeb"/>
        <w:spacing w:before="0" w:beforeAutospacing="0" w:after="0" w:afterAutospacing="0"/>
        <w:ind w:firstLine="708"/>
        <w:jc w:val="both"/>
        <w:rPr>
          <w:sz w:val="28"/>
          <w:szCs w:val="28"/>
        </w:rPr>
      </w:pPr>
    </w:p>
    <w:p w:rsidR="00107C10" w:rsidRPr="00DD313A" w:rsidRDefault="00107C10" w:rsidP="00844FAC">
      <w:pPr>
        <w:pStyle w:val="NormalWeb"/>
        <w:spacing w:before="0" w:beforeAutospacing="0" w:after="0" w:afterAutospacing="0"/>
        <w:ind w:firstLine="708"/>
        <w:jc w:val="both"/>
        <w:rPr>
          <w:sz w:val="28"/>
          <w:szCs w:val="28"/>
        </w:rPr>
      </w:pPr>
      <w:r w:rsidRPr="00DD313A">
        <w:rPr>
          <w:sz w:val="28"/>
          <w:szCs w:val="28"/>
        </w:rPr>
        <w:t>2.5. Проведение документарн</w:t>
      </w:r>
      <w:r>
        <w:rPr>
          <w:sz w:val="28"/>
          <w:szCs w:val="28"/>
        </w:rPr>
        <w:t>ых</w:t>
      </w:r>
      <w:r w:rsidRPr="00DD313A">
        <w:rPr>
          <w:sz w:val="28"/>
          <w:szCs w:val="28"/>
        </w:rPr>
        <w:t xml:space="preserve"> провер</w:t>
      </w:r>
      <w:r>
        <w:rPr>
          <w:sz w:val="28"/>
          <w:szCs w:val="28"/>
        </w:rPr>
        <w:t>ок</w:t>
      </w:r>
      <w:r w:rsidRPr="00DD313A">
        <w:rPr>
          <w:sz w:val="28"/>
          <w:szCs w:val="28"/>
        </w:rPr>
        <w:t>.</w:t>
      </w:r>
    </w:p>
    <w:p w:rsidR="00107C10" w:rsidRPr="00C934ED" w:rsidRDefault="00107C10" w:rsidP="00C24E46">
      <w:pPr>
        <w:pStyle w:val="NormalWeb"/>
        <w:spacing w:before="0" w:beforeAutospacing="0" w:after="0" w:afterAutospacing="0"/>
        <w:ind w:firstLine="708"/>
        <w:jc w:val="both"/>
        <w:rPr>
          <w:sz w:val="28"/>
          <w:szCs w:val="28"/>
        </w:rPr>
      </w:pPr>
      <w:r w:rsidRPr="00DD313A">
        <w:rPr>
          <w:sz w:val="28"/>
          <w:szCs w:val="28"/>
        </w:rPr>
        <w:t>2.5.1. Юридическим ф</w:t>
      </w:r>
      <w:r>
        <w:rPr>
          <w:sz w:val="28"/>
          <w:szCs w:val="28"/>
        </w:rPr>
        <w:t>акт</w:t>
      </w:r>
      <w:r w:rsidRPr="00DD313A">
        <w:rPr>
          <w:sz w:val="28"/>
          <w:szCs w:val="28"/>
        </w:rPr>
        <w:t>ом, являющимся</w:t>
      </w:r>
      <w:r w:rsidRPr="00C934ED">
        <w:rPr>
          <w:sz w:val="28"/>
          <w:szCs w:val="28"/>
        </w:rPr>
        <w:t xml:space="preserve">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
    <w:p w:rsidR="00107C10" w:rsidRPr="00C934ED" w:rsidRDefault="00107C10" w:rsidP="00C24E46">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.5.2. Проведение документарной проверки проводится по месту нахождения администрации: 155244, Ивановская область, Родниковский район, с. Парское, ул. Светлая, д.8. </w:t>
      </w:r>
    </w:p>
    <w:p w:rsidR="00107C10" w:rsidRDefault="00107C10" w:rsidP="00C24E46">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.5.3. </w:t>
      </w:r>
      <w:r>
        <w:rPr>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3" w:history="1">
        <w:r>
          <w:rPr>
            <w:color w:val="0000FF"/>
            <w:sz w:val="28"/>
            <w:szCs w:val="28"/>
          </w:rPr>
          <w:t>статьей 8</w:t>
        </w:r>
      </w:hyperlink>
      <w:r>
        <w:rPr>
          <w:sz w:val="28"/>
          <w:szCs w:val="28"/>
        </w:rPr>
        <w:t xml:space="preserve"> Федерального закона </w:t>
      </w:r>
      <w:r w:rsidRPr="0072734D">
        <w:rPr>
          <w:sz w:val="28"/>
          <w:szCs w:val="28"/>
        </w:rPr>
        <w:t xml:space="preserve">от 26.12.2008 </w:t>
      </w:r>
      <w:r>
        <w:rPr>
          <w:sz w:val="28"/>
          <w:szCs w:val="28"/>
        </w:rPr>
        <w:t>№</w:t>
      </w:r>
      <w:r w:rsidRPr="0072734D">
        <w:rPr>
          <w:sz w:val="28"/>
          <w:szCs w:val="28"/>
        </w:rPr>
        <w:t xml:space="preserve"> 294-ФЗ </w:t>
      </w:r>
      <w:r>
        <w:rPr>
          <w:sz w:val="28"/>
          <w:szCs w:val="28"/>
        </w:rPr>
        <w:t>«</w:t>
      </w:r>
      <w:r w:rsidRPr="0072734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или гражданина государственного контроля (надзора), муниципального контроля.</w:t>
      </w:r>
    </w:p>
    <w:p w:rsidR="00107C10" w:rsidRPr="00C934ED" w:rsidRDefault="00107C10" w:rsidP="00C24E46">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.5.4. Если сведения, содержащиеся в документах, не позволяют оценить соблюдение юридическим лицом, индивидуальным предпринимателем, гражданином требований, установленных муниципальными правовыми </w:t>
      </w:r>
      <w:r>
        <w:rPr>
          <w:sz w:val="28"/>
          <w:szCs w:val="28"/>
        </w:rPr>
        <w:t>акта</w:t>
      </w:r>
      <w:r w:rsidRPr="00C934ED">
        <w:rPr>
          <w:sz w:val="28"/>
          <w:szCs w:val="28"/>
        </w:rPr>
        <w:t>ми, администрация муниципального образования «Парское сельское поселение Родниковского муниципального района Ивановской области»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07C10" w:rsidRDefault="00107C10" w:rsidP="008A3DD4">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.5.5. В течение десяти рабочих дней со дня получения мотивированного запроса юридическое лицо, индивидуальный предприниматель, гражданин представляют  указанные в запросе документы.</w:t>
      </w:r>
    </w:p>
    <w:p w:rsidR="00107C10" w:rsidRDefault="00107C10" w:rsidP="00A53E4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7C10" w:rsidRDefault="00107C10" w:rsidP="00A53E4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0" w:name="Par3"/>
      <w:bookmarkEnd w:id="0"/>
    </w:p>
    <w:p w:rsidR="00107C10" w:rsidRDefault="00107C10" w:rsidP="00A53E4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07C10" w:rsidRDefault="00107C10" w:rsidP="00A53E4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2.5.8.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пунке 2.5.7.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107C10" w:rsidRDefault="00107C10" w:rsidP="00A53E4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w:t>
      </w:r>
    </w:p>
    <w:p w:rsidR="00107C10" w:rsidRPr="00A53E46" w:rsidRDefault="00107C10" w:rsidP="00A53E4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на основании отдельного распоряжения.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w:t>
      </w:r>
      <w:r w:rsidRPr="00A53E46">
        <w:rPr>
          <w:rFonts w:ascii="Times New Roman" w:hAnsi="Times New Roman"/>
          <w:sz w:val="28"/>
          <w:szCs w:val="28"/>
          <w:lang w:eastAsia="ru-RU"/>
        </w:rPr>
        <w:t>документарной проверки.</w:t>
      </w:r>
    </w:p>
    <w:p w:rsidR="00107C10" w:rsidRPr="00A53E46" w:rsidRDefault="00107C10" w:rsidP="008657F3">
      <w:pPr>
        <w:pStyle w:val="NormalWeb"/>
        <w:spacing w:before="0" w:beforeAutospacing="0" w:after="0" w:afterAutospacing="0" w:line="343" w:lineRule="atLeast"/>
        <w:ind w:firstLine="540"/>
        <w:jc w:val="both"/>
        <w:rPr>
          <w:sz w:val="28"/>
          <w:szCs w:val="28"/>
        </w:rPr>
      </w:pPr>
      <w:r w:rsidRPr="00A53E46">
        <w:rPr>
          <w:sz w:val="28"/>
          <w:szCs w:val="28"/>
        </w:rPr>
        <w:t>2.5.10. Р</w:t>
      </w:r>
      <w:r>
        <w:rPr>
          <w:sz w:val="28"/>
          <w:szCs w:val="28"/>
        </w:rPr>
        <w:t>аспоряжение</w:t>
      </w:r>
      <w:r w:rsidRPr="00A53E46">
        <w:rPr>
          <w:sz w:val="28"/>
          <w:szCs w:val="28"/>
        </w:rPr>
        <w:t xml:space="preserve">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сроки, и запросить их в порядке межведомственного информационного взаимодействия не представляется возможным.</w:t>
      </w:r>
    </w:p>
    <w:p w:rsidR="00107C10" w:rsidRDefault="00107C10" w:rsidP="00A53E46">
      <w:pPr>
        <w:autoSpaceDE w:val="0"/>
        <w:autoSpaceDN w:val="0"/>
        <w:adjustRightInd w:val="0"/>
        <w:spacing w:after="0" w:line="240" w:lineRule="auto"/>
        <w:ind w:firstLine="708"/>
        <w:jc w:val="both"/>
        <w:rPr>
          <w:rFonts w:ascii="Times New Roman" w:hAnsi="Times New Roman"/>
          <w:sz w:val="28"/>
          <w:szCs w:val="28"/>
          <w:lang w:eastAsia="ru-RU"/>
        </w:rPr>
      </w:pPr>
      <w:r w:rsidRPr="00A53E46">
        <w:rPr>
          <w:rFonts w:ascii="Times New Roman" w:hAnsi="Times New Roman"/>
          <w:sz w:val="28"/>
          <w:szCs w:val="28"/>
          <w:lang w:eastAsia="ru-RU"/>
        </w:rPr>
        <w:t>2.5.1</w:t>
      </w:r>
      <w:r>
        <w:rPr>
          <w:rFonts w:ascii="Times New Roman" w:hAnsi="Times New Roman"/>
          <w:sz w:val="28"/>
          <w:szCs w:val="28"/>
          <w:lang w:eastAsia="ru-RU"/>
        </w:rPr>
        <w:t>1</w:t>
      </w:r>
      <w:r w:rsidRPr="00A53E46">
        <w:rPr>
          <w:rFonts w:ascii="Times New Roman" w:hAnsi="Times New Roman"/>
          <w:sz w:val="28"/>
          <w:szCs w:val="28"/>
          <w:lang w:eastAsia="ru-RU"/>
        </w:rPr>
        <w:t>.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w:t>
      </w:r>
      <w:r>
        <w:rPr>
          <w:rFonts w:ascii="Times New Roman" w:hAnsi="Times New Roman"/>
          <w:sz w:val="28"/>
          <w:szCs w:val="28"/>
          <w:lang w:eastAsia="ru-RU"/>
        </w:rPr>
        <w:t xml:space="preserve">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107C10" w:rsidRPr="00C934ED" w:rsidRDefault="00107C10" w:rsidP="00A53E46">
      <w:pPr>
        <w:pStyle w:val="NormalWeb"/>
        <w:spacing w:before="0" w:beforeAutospacing="0" w:after="0" w:afterAutospacing="0" w:line="343" w:lineRule="atLeast"/>
        <w:ind w:firstLine="708"/>
        <w:jc w:val="both"/>
        <w:rPr>
          <w:sz w:val="28"/>
          <w:szCs w:val="28"/>
        </w:rPr>
      </w:pPr>
      <w:r>
        <w:rPr>
          <w:sz w:val="28"/>
          <w:szCs w:val="28"/>
        </w:rPr>
        <w:t>2.5.12</w:t>
      </w:r>
      <w:r w:rsidRPr="00C934ED">
        <w:rPr>
          <w:sz w:val="28"/>
          <w:szCs w:val="28"/>
        </w:rPr>
        <w:t xml:space="preserve">.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w:t>
      </w:r>
      <w:r>
        <w:rPr>
          <w:sz w:val="28"/>
          <w:szCs w:val="28"/>
        </w:rPr>
        <w:t>Акт</w:t>
      </w:r>
      <w:r w:rsidRPr="00C934ED">
        <w:rPr>
          <w:sz w:val="28"/>
          <w:szCs w:val="28"/>
        </w:rPr>
        <w:t xml:space="preserve"> проверки.</w:t>
      </w:r>
    </w:p>
    <w:p w:rsidR="00107C10" w:rsidRDefault="00107C10" w:rsidP="008A3DD4">
      <w:pPr>
        <w:pStyle w:val="NormalWeb"/>
        <w:spacing w:before="0" w:beforeAutospacing="0" w:after="0" w:afterAutospacing="0" w:line="343" w:lineRule="atLeast"/>
        <w:ind w:firstLine="708"/>
        <w:jc w:val="both"/>
        <w:rPr>
          <w:sz w:val="28"/>
          <w:szCs w:val="28"/>
        </w:rPr>
      </w:pPr>
      <w:r>
        <w:rPr>
          <w:sz w:val="28"/>
          <w:szCs w:val="28"/>
        </w:rPr>
        <w:t>2.5.13</w:t>
      </w:r>
      <w:r w:rsidRPr="00C934ED">
        <w:rPr>
          <w:sz w:val="28"/>
          <w:szCs w:val="28"/>
        </w:rPr>
        <w:t>. Максимальный срок выполнения административной процедуры составляет 20 рабочих дней.</w:t>
      </w:r>
    </w:p>
    <w:p w:rsidR="00107C10" w:rsidRPr="0081527C" w:rsidRDefault="00107C10" w:rsidP="00B438B7">
      <w:pPr>
        <w:autoSpaceDE w:val="0"/>
        <w:autoSpaceDN w:val="0"/>
        <w:adjustRightInd w:val="0"/>
        <w:spacing w:after="0" w:line="240" w:lineRule="auto"/>
        <w:ind w:firstLine="708"/>
        <w:jc w:val="both"/>
        <w:rPr>
          <w:rFonts w:ascii="Times New Roman" w:hAnsi="Times New Roman"/>
          <w:sz w:val="28"/>
          <w:szCs w:val="28"/>
          <w:lang w:eastAsia="ru-RU"/>
        </w:rPr>
      </w:pPr>
      <w:r w:rsidRPr="0081527C">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микропредприятий не более чем на пятнадцать часов.</w:t>
      </w:r>
    </w:p>
    <w:p w:rsidR="00107C10" w:rsidRDefault="00107C10" w:rsidP="00E665C5">
      <w:pPr>
        <w:pStyle w:val="NormalWeb"/>
        <w:spacing w:before="0" w:beforeAutospacing="0" w:after="0" w:afterAutospacing="0" w:line="343" w:lineRule="atLeast"/>
        <w:jc w:val="both"/>
        <w:rPr>
          <w:sz w:val="28"/>
          <w:szCs w:val="28"/>
        </w:rPr>
      </w:pPr>
    </w:p>
    <w:p w:rsidR="00107C10" w:rsidRPr="00C934ED" w:rsidRDefault="00107C10" w:rsidP="004A17FF">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.6. Проведение выездных проверок. </w:t>
      </w:r>
    </w:p>
    <w:p w:rsidR="00107C10" w:rsidRPr="00C934ED" w:rsidRDefault="00107C10" w:rsidP="008A3DD4">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придомовая территория домовладений граждан, а также  соответствие вышеуказанных территорий требованиям в сфере благоустройства и принимаемые субъектами проверки меры по исполнению требований в сфере благоустройства, установленных муниципальными правовыми </w:t>
      </w:r>
      <w:r>
        <w:rPr>
          <w:sz w:val="28"/>
          <w:szCs w:val="28"/>
        </w:rPr>
        <w:t>акта</w:t>
      </w:r>
      <w:r w:rsidRPr="00C934ED">
        <w:rPr>
          <w:sz w:val="28"/>
          <w:szCs w:val="28"/>
        </w:rPr>
        <w:t>ми.</w:t>
      </w:r>
    </w:p>
    <w:p w:rsidR="00107C10" w:rsidRDefault="00107C10" w:rsidP="0030184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.6.2. Юридическим ф</w:t>
      </w:r>
      <w:r>
        <w:rPr>
          <w:sz w:val="28"/>
          <w:szCs w:val="28"/>
        </w:rPr>
        <w:t>акт</w:t>
      </w:r>
      <w:r w:rsidRPr="00C934ED">
        <w:rPr>
          <w:sz w:val="28"/>
          <w:szCs w:val="28"/>
        </w:rPr>
        <w:t xml:space="preserve">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w:t>
      </w:r>
      <w:r>
        <w:rPr>
          <w:sz w:val="28"/>
          <w:szCs w:val="28"/>
        </w:rPr>
        <w:t>о проведении выездной проверки.</w:t>
      </w:r>
    </w:p>
    <w:p w:rsidR="00107C10" w:rsidRPr="00C934ED" w:rsidRDefault="00107C10" w:rsidP="0030184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.6.3.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(и/или по месту ф</w:t>
      </w:r>
      <w:r>
        <w:rPr>
          <w:sz w:val="28"/>
          <w:szCs w:val="28"/>
        </w:rPr>
        <w:t>акт</w:t>
      </w:r>
      <w:r w:rsidRPr="00C934ED">
        <w:rPr>
          <w:sz w:val="28"/>
          <w:szCs w:val="28"/>
        </w:rPr>
        <w:t>ического осуществления их деятельности), месту жительства (месту пребывания) гражданина.</w:t>
      </w:r>
    </w:p>
    <w:p w:rsidR="00107C10" w:rsidRPr="00C934ED" w:rsidRDefault="00107C10" w:rsidP="00301847">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.6.4. Выездная проверка проводится в случае, если при документарной проверке не представляется возможным:</w:t>
      </w:r>
    </w:p>
    <w:p w:rsidR="00107C10" w:rsidRPr="00C934ED" w:rsidRDefault="00107C10" w:rsidP="00AE0AEF">
      <w:pPr>
        <w:pStyle w:val="NormalWeb"/>
        <w:spacing w:before="0" w:beforeAutospacing="0" w:after="0" w:afterAutospacing="0" w:line="343" w:lineRule="atLeast"/>
        <w:jc w:val="both"/>
        <w:rPr>
          <w:sz w:val="28"/>
          <w:szCs w:val="28"/>
        </w:rPr>
      </w:pPr>
      <w:r w:rsidRPr="00C934ED">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 гражданина;</w:t>
      </w:r>
      <w:r w:rsidRPr="00C934ED">
        <w:rPr>
          <w:sz w:val="28"/>
          <w:szCs w:val="28"/>
        </w:rPr>
        <w:br/>
        <w:t xml:space="preserve">2) оценить соответствие деятельности юридического лица, индивидуального предпринимателя, гражданина обязательным требованиям и (или) требованиям, установленным муниципальными правовыми </w:t>
      </w:r>
      <w:r>
        <w:rPr>
          <w:sz w:val="28"/>
          <w:szCs w:val="28"/>
        </w:rPr>
        <w:t>акта</w:t>
      </w:r>
      <w:r w:rsidRPr="00C934ED">
        <w:rPr>
          <w:sz w:val="28"/>
          <w:szCs w:val="28"/>
        </w:rPr>
        <w:t>ми в сфере благоустройства, без проведения соответствующего мероприятия по контролю.</w:t>
      </w:r>
    </w:p>
    <w:p w:rsidR="00107C10" w:rsidRDefault="00107C10" w:rsidP="00B438B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2.6.5.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7C10" w:rsidRDefault="00107C10" w:rsidP="00B438B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своей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07C10" w:rsidRDefault="00107C10" w:rsidP="00B438B7">
      <w:pPr>
        <w:autoSpaceDE w:val="0"/>
        <w:autoSpaceDN w:val="0"/>
        <w:adjustRightInd w:val="0"/>
        <w:spacing w:after="0" w:line="240" w:lineRule="auto"/>
        <w:ind w:firstLine="708"/>
        <w:jc w:val="both"/>
        <w:rPr>
          <w:rFonts w:ascii="Times New Roman" w:hAnsi="Times New Roman"/>
          <w:sz w:val="28"/>
          <w:szCs w:val="28"/>
          <w:lang w:eastAsia="ru-RU"/>
        </w:rPr>
      </w:pPr>
      <w:r w:rsidRPr="00F06693">
        <w:rPr>
          <w:rFonts w:ascii="Times New Roman" w:hAnsi="Times New Roman"/>
          <w:sz w:val="28"/>
          <w:szCs w:val="28"/>
          <w:lang w:eastAsia="ru-RU"/>
        </w:rPr>
        <w:t xml:space="preserve">2.6.7. Администрация вправе привлечь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4" w:history="1">
        <w:r w:rsidRPr="00F06693">
          <w:rPr>
            <w:rFonts w:ascii="Times New Roman" w:hAnsi="Times New Roman"/>
            <w:sz w:val="28"/>
            <w:szCs w:val="28"/>
            <w:lang w:eastAsia="ru-RU"/>
          </w:rPr>
          <w:t>аффилированными лицами</w:t>
        </w:r>
      </w:hyperlink>
      <w:r w:rsidRPr="00F06693">
        <w:rPr>
          <w:rFonts w:ascii="Times New Roman" w:hAnsi="Times New Roman"/>
          <w:sz w:val="28"/>
          <w:szCs w:val="28"/>
          <w:lang w:eastAsia="ru-RU"/>
        </w:rPr>
        <w:t xml:space="preserve"> проверяемых лиц.</w:t>
      </w:r>
    </w:p>
    <w:p w:rsidR="00107C10" w:rsidRDefault="00107C10" w:rsidP="00B438B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2.6.8. В случае, если проведение плановой или внеплановой выездной проверкиоказалось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w:t>
      </w:r>
    </w:p>
    <w:p w:rsidR="00107C10" w:rsidRDefault="00107C10" w:rsidP="00F0669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 </w:t>
      </w:r>
    </w:p>
    <w:p w:rsidR="00107C10" w:rsidRDefault="00107C10" w:rsidP="00F06693">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.6.</w:t>
      </w:r>
      <w:r>
        <w:rPr>
          <w:sz w:val="28"/>
          <w:szCs w:val="28"/>
        </w:rPr>
        <w:t>9</w:t>
      </w:r>
      <w:r w:rsidRPr="00C934ED">
        <w:rPr>
          <w:sz w:val="28"/>
          <w:szCs w:val="28"/>
        </w:rPr>
        <w:t xml:space="preserve">. Результатом исполнения административной процедуры является </w:t>
      </w:r>
      <w:r>
        <w:rPr>
          <w:sz w:val="28"/>
          <w:szCs w:val="28"/>
        </w:rPr>
        <w:t>Акт проверки.</w:t>
      </w:r>
    </w:p>
    <w:p w:rsidR="00107C10" w:rsidRDefault="00107C10" w:rsidP="00950928">
      <w:pPr>
        <w:pStyle w:val="NormalWeb"/>
        <w:tabs>
          <w:tab w:val="left" w:pos="720"/>
        </w:tabs>
        <w:spacing w:before="0" w:beforeAutospacing="0" w:after="0" w:afterAutospacing="0" w:line="343" w:lineRule="atLeast"/>
        <w:jc w:val="both"/>
        <w:rPr>
          <w:sz w:val="28"/>
          <w:szCs w:val="28"/>
        </w:rPr>
      </w:pPr>
      <w:r>
        <w:rPr>
          <w:sz w:val="28"/>
          <w:szCs w:val="28"/>
        </w:rPr>
        <w:tab/>
        <w:t>2</w:t>
      </w:r>
      <w:r w:rsidRPr="00C934ED">
        <w:rPr>
          <w:sz w:val="28"/>
          <w:szCs w:val="28"/>
        </w:rPr>
        <w:t>.6.</w:t>
      </w:r>
      <w:r>
        <w:rPr>
          <w:sz w:val="28"/>
          <w:szCs w:val="28"/>
        </w:rPr>
        <w:t>10</w:t>
      </w:r>
      <w:r w:rsidRPr="00C934ED">
        <w:rPr>
          <w:sz w:val="28"/>
          <w:szCs w:val="28"/>
        </w:rPr>
        <w:t>. Максимальный срок выполн</w:t>
      </w:r>
      <w:r>
        <w:rPr>
          <w:sz w:val="28"/>
          <w:szCs w:val="28"/>
        </w:rPr>
        <w:t xml:space="preserve">ения административной процедуры </w:t>
      </w:r>
      <w:r w:rsidRPr="00C934ED">
        <w:rPr>
          <w:sz w:val="28"/>
          <w:szCs w:val="28"/>
        </w:rPr>
        <w:t>составляет 20 рабочих дней.</w:t>
      </w:r>
    </w:p>
    <w:p w:rsidR="00107C10" w:rsidRPr="0081527C" w:rsidRDefault="00107C10" w:rsidP="00950928">
      <w:pPr>
        <w:pStyle w:val="NormalWeb"/>
        <w:tabs>
          <w:tab w:val="left" w:pos="720"/>
        </w:tabs>
        <w:spacing w:before="0" w:beforeAutospacing="0" w:after="0" w:afterAutospacing="0" w:line="343" w:lineRule="atLeast"/>
        <w:jc w:val="both"/>
        <w:rPr>
          <w:sz w:val="28"/>
          <w:szCs w:val="28"/>
        </w:rPr>
      </w:pPr>
      <w:r w:rsidRPr="008A3DD4">
        <w:rPr>
          <w:sz w:val="28"/>
          <w:szCs w:val="28"/>
        </w:rPr>
        <w:tab/>
        <w:t xml:space="preserve">В отношении одного субъекта малого предпринимательства общий срок проведения плановой выездной проверки не может превышать за год 50 часов </w:t>
      </w:r>
      <w:r w:rsidRPr="0081527C">
        <w:rPr>
          <w:sz w:val="28"/>
          <w:szCs w:val="28"/>
        </w:rPr>
        <w:t>для малого предприятия и 15 часов - для микропредприятия.</w:t>
      </w:r>
    </w:p>
    <w:p w:rsidR="00107C10" w:rsidRPr="00950928" w:rsidRDefault="00107C10" w:rsidP="00950928">
      <w:pPr>
        <w:autoSpaceDE w:val="0"/>
        <w:autoSpaceDN w:val="0"/>
        <w:adjustRightInd w:val="0"/>
        <w:spacing w:after="0" w:line="240" w:lineRule="auto"/>
        <w:ind w:firstLine="540"/>
        <w:jc w:val="both"/>
        <w:rPr>
          <w:rFonts w:ascii="Times New Roman" w:hAnsi="Times New Roman"/>
          <w:sz w:val="28"/>
          <w:szCs w:val="28"/>
        </w:rPr>
      </w:pPr>
      <w:r w:rsidRPr="0081527C">
        <w:rPr>
          <w:rFonts w:ascii="Times New Roman" w:hAnsi="Times New Roman"/>
          <w:sz w:val="28"/>
          <w:szCs w:val="28"/>
        </w:rPr>
        <w:t xml:space="preserve"> 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w:t>
      </w:r>
      <w:r w:rsidRPr="00950928">
        <w:rPr>
          <w:rFonts w:ascii="Times New Roman" w:hAnsi="Times New Roman"/>
          <w:sz w:val="28"/>
          <w:szCs w:val="28"/>
        </w:rPr>
        <w:t>предпринимательства.</w:t>
      </w:r>
    </w:p>
    <w:p w:rsidR="00107C10" w:rsidRPr="00950928" w:rsidRDefault="00107C10" w:rsidP="00950928">
      <w:pPr>
        <w:autoSpaceDE w:val="0"/>
        <w:autoSpaceDN w:val="0"/>
        <w:adjustRightInd w:val="0"/>
        <w:spacing w:after="0" w:line="240" w:lineRule="auto"/>
        <w:ind w:firstLine="540"/>
        <w:jc w:val="both"/>
        <w:rPr>
          <w:rFonts w:ascii="Times New Roman" w:hAnsi="Times New Roman"/>
          <w:sz w:val="28"/>
          <w:szCs w:val="28"/>
        </w:rPr>
      </w:pPr>
      <w:r w:rsidRPr="00950928">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микропредприятий не более чем на пятнадцать часов.</w:t>
      </w:r>
    </w:p>
    <w:p w:rsidR="00107C10" w:rsidRDefault="00107C10" w:rsidP="00B438B7">
      <w:pPr>
        <w:pStyle w:val="NormalWeb"/>
        <w:spacing w:before="0" w:beforeAutospacing="0" w:after="0" w:afterAutospacing="0" w:line="343" w:lineRule="atLeast"/>
        <w:jc w:val="both"/>
        <w:rPr>
          <w:sz w:val="28"/>
          <w:szCs w:val="28"/>
        </w:rPr>
      </w:pPr>
    </w:p>
    <w:p w:rsidR="00107C10" w:rsidRPr="00C934ED" w:rsidRDefault="00107C10" w:rsidP="00B438B7">
      <w:pPr>
        <w:pStyle w:val="NormalWeb"/>
        <w:spacing w:before="0" w:beforeAutospacing="0" w:after="0" w:afterAutospacing="0" w:line="343" w:lineRule="atLeast"/>
        <w:ind w:firstLine="540"/>
        <w:jc w:val="both"/>
        <w:rPr>
          <w:sz w:val="28"/>
          <w:szCs w:val="28"/>
        </w:rPr>
      </w:pPr>
      <w:r>
        <w:rPr>
          <w:sz w:val="28"/>
          <w:szCs w:val="28"/>
        </w:rPr>
        <w:t>2</w:t>
      </w:r>
      <w:r w:rsidRPr="00C934ED">
        <w:rPr>
          <w:sz w:val="28"/>
          <w:szCs w:val="28"/>
        </w:rPr>
        <w:t>.7. Оформление результатов проверки</w:t>
      </w:r>
      <w:r>
        <w:rPr>
          <w:sz w:val="28"/>
          <w:szCs w:val="28"/>
        </w:rPr>
        <w:t>.</w:t>
      </w:r>
    </w:p>
    <w:p w:rsidR="00107C10" w:rsidRPr="00C934ED" w:rsidRDefault="00107C10" w:rsidP="004E002C">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.7.1. По результатам проведенной проверки юридического лица и индивидуального предпринимателя, гражданина должностные лица администрации составляют </w:t>
      </w:r>
      <w:r>
        <w:rPr>
          <w:sz w:val="28"/>
          <w:szCs w:val="28"/>
        </w:rPr>
        <w:t>Акт</w:t>
      </w:r>
      <w:r w:rsidRPr="00C934ED">
        <w:rPr>
          <w:sz w:val="28"/>
          <w:szCs w:val="28"/>
        </w:rPr>
        <w:t xml:space="preserve"> в соответствии с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 к настоящему Регламенту).</w:t>
      </w:r>
    </w:p>
    <w:p w:rsidR="00107C10" w:rsidRDefault="00107C10" w:rsidP="00B72106">
      <w:pPr>
        <w:autoSpaceDE w:val="0"/>
        <w:autoSpaceDN w:val="0"/>
        <w:adjustRightInd w:val="0"/>
        <w:spacing w:after="0" w:line="240" w:lineRule="auto"/>
        <w:ind w:firstLine="708"/>
        <w:jc w:val="both"/>
        <w:rPr>
          <w:rFonts w:ascii="Times New Roman" w:hAnsi="Times New Roman"/>
          <w:sz w:val="28"/>
          <w:szCs w:val="28"/>
          <w:lang w:eastAsia="ru-RU"/>
        </w:rPr>
      </w:pPr>
      <w:r w:rsidRPr="00B72106">
        <w:rPr>
          <w:rFonts w:ascii="Times New Roman" w:hAnsi="Times New Roman"/>
          <w:sz w:val="28"/>
          <w:szCs w:val="28"/>
        </w:rPr>
        <w:t xml:space="preserve">2.7.2. К </w:t>
      </w:r>
      <w:r>
        <w:rPr>
          <w:rFonts w:ascii="Times New Roman" w:hAnsi="Times New Roman"/>
          <w:sz w:val="28"/>
          <w:szCs w:val="28"/>
        </w:rPr>
        <w:t>Акт</w:t>
      </w:r>
      <w:r w:rsidRPr="00B72106">
        <w:rPr>
          <w:rFonts w:ascii="Times New Roman" w:hAnsi="Times New Roman"/>
          <w:sz w:val="28"/>
          <w:szCs w:val="28"/>
        </w:rPr>
        <w:t xml:space="preserve">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w:t>
      </w:r>
      <w:r w:rsidRPr="00B72106">
        <w:rPr>
          <w:rFonts w:ascii="Times New Roman" w:hAnsi="Times New Roman"/>
          <w:sz w:val="28"/>
          <w:szCs w:val="28"/>
          <w:lang w:eastAsia="ru-RU"/>
        </w:rPr>
        <w:t xml:space="preserve">объяснения работников юридического лица, работников индивидуального предпринимателя, </w:t>
      </w:r>
      <w:r>
        <w:rPr>
          <w:rFonts w:ascii="Times New Roman" w:hAnsi="Times New Roman"/>
          <w:sz w:val="28"/>
          <w:szCs w:val="28"/>
          <w:lang w:eastAsia="ru-RU"/>
        </w:rPr>
        <w:t xml:space="preserve">граждан, </w:t>
      </w:r>
      <w:r w:rsidRPr="00B72106">
        <w:rPr>
          <w:rFonts w:ascii="Times New Roman" w:hAnsi="Times New Roman"/>
          <w:sz w:val="28"/>
          <w:szCs w:val="28"/>
          <w:lang w:eastAsia="ru-RU"/>
        </w:rPr>
        <w:t xml:space="preserve">на которых возлагается ответственность за нарушение обязательных требований или требований, установленных муниципальными правовыми </w:t>
      </w:r>
      <w:r>
        <w:rPr>
          <w:rFonts w:ascii="Times New Roman" w:hAnsi="Times New Roman"/>
          <w:sz w:val="28"/>
          <w:szCs w:val="28"/>
          <w:lang w:eastAsia="ru-RU"/>
        </w:rPr>
        <w:t>акта</w:t>
      </w:r>
      <w:r w:rsidRPr="00B72106">
        <w:rPr>
          <w:rFonts w:ascii="Times New Roman" w:hAnsi="Times New Roman"/>
          <w:sz w:val="28"/>
          <w:szCs w:val="28"/>
          <w:lang w:eastAsia="ru-RU"/>
        </w:rPr>
        <w:t>ми, предписания об устранении выявленных нарушений и иные связанные с результатами проверки документы или их копии</w:t>
      </w:r>
      <w:r>
        <w:rPr>
          <w:rFonts w:ascii="Times New Roman" w:hAnsi="Times New Roman"/>
          <w:sz w:val="28"/>
          <w:szCs w:val="28"/>
          <w:lang w:eastAsia="ru-RU"/>
        </w:rPr>
        <w:t>.</w:t>
      </w:r>
    </w:p>
    <w:p w:rsidR="00107C10" w:rsidRPr="00C934ED" w:rsidRDefault="00107C10" w:rsidP="00B438B7">
      <w:pPr>
        <w:pStyle w:val="NormalWeb"/>
        <w:spacing w:before="0" w:beforeAutospacing="0" w:after="0" w:afterAutospacing="0"/>
        <w:ind w:firstLine="708"/>
        <w:jc w:val="both"/>
        <w:rPr>
          <w:sz w:val="28"/>
          <w:szCs w:val="28"/>
        </w:rPr>
      </w:pPr>
      <w:r>
        <w:rPr>
          <w:sz w:val="28"/>
          <w:szCs w:val="28"/>
        </w:rPr>
        <w:t>2</w:t>
      </w:r>
      <w:r w:rsidRPr="00C934ED">
        <w:rPr>
          <w:sz w:val="28"/>
          <w:szCs w:val="28"/>
        </w:rPr>
        <w:t xml:space="preserve">.7.3. </w:t>
      </w:r>
      <w:r>
        <w:rPr>
          <w:sz w:val="28"/>
          <w:szCs w:val="28"/>
        </w:rPr>
        <w:t>Акт</w:t>
      </w:r>
      <w:r w:rsidRPr="00C934ED">
        <w:rPr>
          <w:sz w:val="28"/>
          <w:szCs w:val="28"/>
        </w:rPr>
        <w:t xml:space="preserve"> проверки оформляется непосредственно после ее завершения в двух экземплярах. Один экземпляр </w:t>
      </w:r>
      <w:r>
        <w:rPr>
          <w:sz w:val="28"/>
          <w:szCs w:val="28"/>
        </w:rPr>
        <w:t>Акта</w:t>
      </w:r>
      <w:r w:rsidRPr="00C934ED">
        <w:rPr>
          <w:sz w:val="28"/>
          <w:szCs w:val="28"/>
        </w:rPr>
        <w:t xml:space="preserve">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w:t>
      </w:r>
      <w:r>
        <w:rPr>
          <w:sz w:val="28"/>
          <w:szCs w:val="28"/>
        </w:rPr>
        <w:t>Акт</w:t>
      </w:r>
      <w:r w:rsidRPr="00C934ED">
        <w:rPr>
          <w:sz w:val="28"/>
          <w:szCs w:val="28"/>
        </w:rPr>
        <w:t>ом проверки.</w:t>
      </w:r>
    </w:p>
    <w:p w:rsidR="00107C10" w:rsidRDefault="00107C10" w:rsidP="00705D80">
      <w:pPr>
        <w:pStyle w:val="NormalWeb"/>
        <w:spacing w:before="0" w:beforeAutospacing="0" w:after="0" w:afterAutospacing="0"/>
        <w:ind w:firstLine="708"/>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07C10" w:rsidRDefault="00107C10" w:rsidP="00705D80">
      <w:pPr>
        <w:pStyle w:val="NormalWeb"/>
        <w:spacing w:before="0" w:beforeAutospacing="0" w:after="0" w:afterAutospacing="0"/>
        <w:ind w:firstLine="708"/>
        <w:jc w:val="both"/>
        <w:rPr>
          <w:sz w:val="28"/>
          <w:szCs w:val="28"/>
        </w:rPr>
      </w:pPr>
      <w:r w:rsidRPr="00C934ED">
        <w:rPr>
          <w:sz w:val="28"/>
          <w:szCs w:val="28"/>
        </w:rPr>
        <w:t xml:space="preserve">При наличии согласия проверяемого лица на осуществление взаимодействия в электронной форме </w:t>
      </w:r>
      <w:r>
        <w:rPr>
          <w:sz w:val="28"/>
          <w:szCs w:val="28"/>
        </w:rPr>
        <w:t>акт</w:t>
      </w:r>
      <w:r w:rsidRPr="00C934ED">
        <w:rPr>
          <w:sz w:val="28"/>
          <w:szCs w:val="28"/>
        </w:rPr>
        <w:t xml:space="preserve">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w:t>
      </w:r>
      <w:r>
        <w:rPr>
          <w:sz w:val="28"/>
          <w:szCs w:val="28"/>
        </w:rPr>
        <w:t>акт</w:t>
      </w:r>
      <w:r w:rsidRPr="00C934ED">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w:t>
      </w:r>
      <w:r>
        <w:rPr>
          <w:sz w:val="28"/>
          <w:szCs w:val="28"/>
        </w:rPr>
        <w:t xml:space="preserve">гражданину </w:t>
      </w:r>
      <w:r w:rsidRPr="00C934ED">
        <w:rPr>
          <w:sz w:val="28"/>
          <w:szCs w:val="28"/>
        </w:rPr>
        <w:t xml:space="preserve">(их уполномоченному представителю). При этом </w:t>
      </w:r>
      <w:r>
        <w:rPr>
          <w:sz w:val="28"/>
          <w:szCs w:val="28"/>
        </w:rPr>
        <w:t>акт</w:t>
      </w:r>
      <w:r w:rsidRPr="00C934ED">
        <w:rPr>
          <w:sz w:val="28"/>
          <w:szCs w:val="28"/>
        </w:rPr>
        <w:t xml:space="preserve">, направленный в форме электронного документа, подписанного усиленной квалифицированной электронной подписью лица, составившего данный </w:t>
      </w:r>
      <w:r>
        <w:rPr>
          <w:sz w:val="28"/>
          <w:szCs w:val="28"/>
        </w:rPr>
        <w:t>акт</w:t>
      </w:r>
      <w:r w:rsidRPr="00C934ED">
        <w:rPr>
          <w:sz w:val="28"/>
          <w:szCs w:val="28"/>
        </w:rPr>
        <w:t>, проверяемому лицу способом, обеспечивающим подтверждение получения указанного документа, считается полученным проверяемым лицом.</w:t>
      </w:r>
    </w:p>
    <w:p w:rsidR="00107C10" w:rsidRPr="00FA4873" w:rsidRDefault="00107C10" w:rsidP="00B438B7">
      <w:pPr>
        <w:autoSpaceDE w:val="0"/>
        <w:autoSpaceDN w:val="0"/>
        <w:adjustRightInd w:val="0"/>
        <w:spacing w:after="0" w:line="240" w:lineRule="auto"/>
        <w:ind w:firstLine="708"/>
        <w:jc w:val="both"/>
        <w:rPr>
          <w:rFonts w:ascii="Times New Roman" w:hAnsi="Times New Roman"/>
          <w:sz w:val="28"/>
          <w:szCs w:val="28"/>
          <w:lang w:eastAsia="ru-RU"/>
        </w:rPr>
      </w:pPr>
      <w:r w:rsidRPr="00FA4873">
        <w:rPr>
          <w:rFonts w:ascii="Times New Roman" w:hAnsi="Times New Roman"/>
          <w:sz w:val="28"/>
          <w:szCs w:val="28"/>
        </w:rPr>
        <w:t xml:space="preserve">2.7.4. В случае, если для составления </w:t>
      </w:r>
      <w:r>
        <w:rPr>
          <w:rFonts w:ascii="Times New Roman" w:hAnsi="Times New Roman"/>
          <w:sz w:val="28"/>
          <w:szCs w:val="28"/>
        </w:rPr>
        <w:t>Акта</w:t>
      </w:r>
      <w:r w:rsidRPr="00FA4873">
        <w:rPr>
          <w:rFonts w:ascii="Times New Roman" w:hAnsi="Times New Roman"/>
          <w:sz w:val="28"/>
          <w:szCs w:val="28"/>
        </w:rPr>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w:t>
      </w:r>
      <w:r>
        <w:rPr>
          <w:rFonts w:ascii="Times New Roman" w:hAnsi="Times New Roman"/>
          <w:sz w:val="28"/>
          <w:szCs w:val="28"/>
        </w:rPr>
        <w:t>акта</w:t>
      </w:r>
      <w:r w:rsidRPr="00FA4873">
        <w:rPr>
          <w:rFonts w:ascii="Times New Roman" w:hAnsi="Times New Roman"/>
          <w:sz w:val="28"/>
          <w:szCs w:val="28"/>
        </w:rPr>
        <w:t xml:space="preserve"> проверки, хранящемуся в деле администрации.</w:t>
      </w:r>
    </w:p>
    <w:p w:rsidR="00107C10" w:rsidRPr="00C934ED" w:rsidRDefault="00107C10" w:rsidP="00FA4873">
      <w:pPr>
        <w:pStyle w:val="NormalWeb"/>
        <w:spacing w:before="0" w:beforeAutospacing="0" w:after="0" w:afterAutospacing="0" w:line="343" w:lineRule="atLeast"/>
        <w:ind w:firstLine="708"/>
        <w:jc w:val="both"/>
        <w:rPr>
          <w:sz w:val="28"/>
          <w:szCs w:val="28"/>
        </w:rPr>
      </w:pPr>
      <w:r w:rsidRPr="00FA4873">
        <w:rPr>
          <w:sz w:val="28"/>
          <w:szCs w:val="28"/>
        </w:rPr>
        <w:t>2.7.5. В случае, если для проведения</w:t>
      </w:r>
      <w:r w:rsidRPr="00C934ED">
        <w:rPr>
          <w:sz w:val="28"/>
          <w:szCs w:val="28"/>
        </w:rPr>
        <w:t xml:space="preserve"> внеплановой выездной проверки требуется согласование ее проведения с прокуратурой, администрация направляет в прокуратуру копию </w:t>
      </w:r>
      <w:r>
        <w:rPr>
          <w:sz w:val="28"/>
          <w:szCs w:val="28"/>
        </w:rPr>
        <w:t>акта</w:t>
      </w:r>
      <w:r w:rsidRPr="00C934ED">
        <w:rPr>
          <w:sz w:val="28"/>
          <w:szCs w:val="28"/>
        </w:rPr>
        <w:t xml:space="preserve"> проверки в течение пяти рабочих дней со дня его составления</w:t>
      </w:r>
      <w:r>
        <w:rPr>
          <w:sz w:val="28"/>
          <w:szCs w:val="28"/>
        </w:rPr>
        <w:t>.</w:t>
      </w:r>
    </w:p>
    <w:p w:rsidR="00107C10" w:rsidRDefault="00107C10" w:rsidP="00345918">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.7.6. В случае выявления при проведении проверки нарушений юридическим</w:t>
      </w:r>
      <w:r>
        <w:rPr>
          <w:sz w:val="28"/>
          <w:szCs w:val="28"/>
        </w:rPr>
        <w:t>и</w:t>
      </w:r>
      <w:r w:rsidRPr="00C934ED">
        <w:rPr>
          <w:sz w:val="28"/>
          <w:szCs w:val="28"/>
        </w:rPr>
        <w:t xml:space="preserve"> лицами, индивидуальным</w:t>
      </w:r>
      <w:r>
        <w:rPr>
          <w:sz w:val="28"/>
          <w:szCs w:val="28"/>
        </w:rPr>
        <w:t>и предпринимателя</w:t>
      </w:r>
      <w:r w:rsidRPr="00C934ED">
        <w:rPr>
          <w:sz w:val="28"/>
          <w:szCs w:val="28"/>
        </w:rPr>
        <w:t>м</w:t>
      </w:r>
      <w:r>
        <w:rPr>
          <w:sz w:val="28"/>
          <w:szCs w:val="28"/>
        </w:rPr>
        <w:t>и</w:t>
      </w:r>
      <w:r w:rsidRPr="00C934ED">
        <w:rPr>
          <w:sz w:val="28"/>
          <w:szCs w:val="28"/>
        </w:rPr>
        <w:t>, гражданами</w:t>
      </w:r>
      <w:r>
        <w:rPr>
          <w:sz w:val="28"/>
          <w:szCs w:val="28"/>
        </w:rPr>
        <w:t>,</w:t>
      </w:r>
      <w:r w:rsidRPr="00C934ED">
        <w:rPr>
          <w:sz w:val="28"/>
          <w:szCs w:val="28"/>
        </w:rPr>
        <w:t xml:space="preserve"> в отношении которых проводилась проверка, требований в сфере благоустройства, установленных муниципальными правовыми </w:t>
      </w:r>
      <w:r>
        <w:rPr>
          <w:sz w:val="28"/>
          <w:szCs w:val="28"/>
        </w:rPr>
        <w:t>акта</w:t>
      </w:r>
      <w:r w:rsidRPr="00C934ED">
        <w:rPr>
          <w:sz w:val="28"/>
          <w:szCs w:val="28"/>
        </w:rPr>
        <w:t xml:space="preserve">ми, должностные лица администрации, проводившие проверку, выдают предписание (Приложение №6 к настоящему Регламенту) об устранении выявленных нарушений с установлением обоснованных сроков их устранения. Предписание об устранении выявленных нарушений содержит перечень выявленных нарушений и сроки их устранения с указанием нормативных правовых </w:t>
      </w:r>
      <w:r>
        <w:rPr>
          <w:sz w:val="28"/>
          <w:szCs w:val="28"/>
        </w:rPr>
        <w:t>акт</w:t>
      </w:r>
      <w:r w:rsidRPr="00C934ED">
        <w:rPr>
          <w:sz w:val="28"/>
          <w:szCs w:val="28"/>
        </w:rPr>
        <w:t xml:space="preserve">ов, требования которых нарушены. Предписание подписывается должностным лицом, проводившим проверку. Предписание вручается  представителю юридического лица, индивидуальному предпринимателю или гражданину под расписку. </w:t>
      </w:r>
    </w:p>
    <w:p w:rsidR="00107C10" w:rsidRDefault="00107C10" w:rsidP="00345918">
      <w:pPr>
        <w:pStyle w:val="NormalWeb"/>
        <w:spacing w:before="0" w:beforeAutospacing="0" w:after="0" w:afterAutospacing="0" w:line="343" w:lineRule="atLeast"/>
        <w:ind w:firstLine="708"/>
        <w:jc w:val="both"/>
        <w:rPr>
          <w:sz w:val="28"/>
          <w:szCs w:val="28"/>
        </w:rPr>
      </w:pPr>
      <w:r w:rsidRPr="00C934ED">
        <w:rPr>
          <w:sz w:val="28"/>
          <w:szCs w:val="28"/>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w:t>
      </w:r>
    </w:p>
    <w:p w:rsidR="00107C10" w:rsidRPr="00BF5560" w:rsidRDefault="00107C10" w:rsidP="00BF5560">
      <w:pPr>
        <w:autoSpaceDE w:val="0"/>
        <w:autoSpaceDN w:val="0"/>
        <w:adjustRightInd w:val="0"/>
        <w:spacing w:after="0" w:line="240" w:lineRule="auto"/>
        <w:ind w:firstLine="708"/>
        <w:jc w:val="both"/>
        <w:rPr>
          <w:rFonts w:ascii="Times New Roman" w:hAnsi="Times New Roman"/>
          <w:sz w:val="28"/>
          <w:szCs w:val="28"/>
        </w:rPr>
      </w:pPr>
      <w:r w:rsidRPr="00BF5560">
        <w:rPr>
          <w:rFonts w:ascii="Times New Roman" w:hAnsi="Times New Roman"/>
          <w:sz w:val="28"/>
          <w:szCs w:val="28"/>
        </w:rPr>
        <w:t>В случае если в ходе проверки юридических лиц и индивидуальных предпринимателей, граждан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107C10" w:rsidRDefault="00107C10" w:rsidP="00BF5560">
      <w:pPr>
        <w:autoSpaceDE w:val="0"/>
        <w:autoSpaceDN w:val="0"/>
        <w:adjustRightInd w:val="0"/>
        <w:spacing w:after="0" w:line="240" w:lineRule="auto"/>
        <w:ind w:firstLine="708"/>
        <w:jc w:val="both"/>
        <w:rPr>
          <w:rFonts w:ascii="Times New Roman" w:hAnsi="Times New Roman"/>
          <w:sz w:val="28"/>
          <w:szCs w:val="28"/>
          <w:lang w:eastAsia="ru-RU"/>
        </w:rPr>
      </w:pPr>
      <w:r w:rsidRPr="00BF5560">
        <w:rPr>
          <w:rFonts w:ascii="Times New Roman" w:hAnsi="Times New Roman"/>
          <w:sz w:val="28"/>
          <w:szCs w:val="28"/>
        </w:rPr>
        <w:t>2.7.7</w:t>
      </w:r>
      <w:r w:rsidRPr="00BF5560">
        <w:rPr>
          <w:rFonts w:ascii="Times New Roman" w:hAnsi="Times New Roman"/>
          <w:sz w:val="28"/>
          <w:szCs w:val="28"/>
          <w:lang w:eastAsia="ru-RU"/>
        </w:rPr>
        <w:t>. При наличии журна</w:t>
      </w:r>
      <w:r>
        <w:rPr>
          <w:rFonts w:ascii="Times New Roman" w:hAnsi="Times New Roman"/>
          <w:sz w:val="28"/>
          <w:szCs w:val="28"/>
          <w:lang w:eastAsia="ru-RU"/>
        </w:rPr>
        <w:t>ла учета проверок юридических лиц и индивидуальных предпринимателей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07C10" w:rsidRDefault="00107C10" w:rsidP="00BF556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2.7.8.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07C10" w:rsidRPr="00C934ED" w:rsidRDefault="00107C10" w:rsidP="00345918">
      <w:pPr>
        <w:pStyle w:val="NormalWeb"/>
        <w:spacing w:before="0" w:beforeAutospacing="0" w:after="0" w:afterAutospacing="0" w:line="343" w:lineRule="atLeast"/>
        <w:ind w:firstLine="708"/>
        <w:jc w:val="both"/>
        <w:rPr>
          <w:sz w:val="28"/>
          <w:szCs w:val="28"/>
        </w:rPr>
      </w:pPr>
    </w:p>
    <w:p w:rsidR="00107C10" w:rsidRPr="00C934ED" w:rsidRDefault="00107C10" w:rsidP="00626AC5">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.8. Принятие мер в отношении ф</w:t>
      </w:r>
      <w:r>
        <w:rPr>
          <w:sz w:val="28"/>
          <w:szCs w:val="28"/>
        </w:rPr>
        <w:t>акт</w:t>
      </w:r>
      <w:r w:rsidRPr="00C934ED">
        <w:rPr>
          <w:sz w:val="28"/>
          <w:szCs w:val="28"/>
        </w:rPr>
        <w:t>ов нарушений, выявленных при проведении проверки.</w:t>
      </w:r>
    </w:p>
    <w:p w:rsidR="00107C10" w:rsidRDefault="00107C10" w:rsidP="00BF5560">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 xml:space="preserve">.8.1. В случае выявления нарушений требований в сфере благоустройства, установленных муниципальными правовыми </w:t>
      </w:r>
      <w:r>
        <w:rPr>
          <w:sz w:val="28"/>
          <w:szCs w:val="28"/>
        </w:rPr>
        <w:t>акта</w:t>
      </w:r>
      <w:r w:rsidRPr="00C934ED">
        <w:rPr>
          <w:sz w:val="28"/>
          <w:szCs w:val="28"/>
        </w:rPr>
        <w:t xml:space="preserve">ми,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C934ED">
          <w:rPr>
            <w:sz w:val="28"/>
            <w:szCs w:val="28"/>
          </w:rPr>
          <w:t>2001 г</w:t>
        </w:r>
      </w:smartTag>
      <w:r w:rsidRPr="00C934ED">
        <w:rPr>
          <w:sz w:val="28"/>
          <w:szCs w:val="28"/>
        </w:rPr>
        <w:t>. N 195-ФЗ в администрацию Родниковского муниципального района должностным лицам, уполномоченным на составление протоколов об ад</w:t>
      </w:r>
      <w:r>
        <w:rPr>
          <w:sz w:val="28"/>
          <w:szCs w:val="28"/>
        </w:rPr>
        <w:t>министративных правонарушениях.</w:t>
      </w:r>
    </w:p>
    <w:p w:rsidR="00107C10" w:rsidRPr="00C934ED" w:rsidRDefault="00107C10" w:rsidP="00BF5560">
      <w:pPr>
        <w:pStyle w:val="NormalWeb"/>
        <w:spacing w:before="0" w:beforeAutospacing="0" w:after="0" w:afterAutospacing="0" w:line="343" w:lineRule="atLeast"/>
        <w:ind w:firstLine="708"/>
        <w:jc w:val="both"/>
        <w:rPr>
          <w:sz w:val="28"/>
          <w:szCs w:val="28"/>
        </w:rPr>
      </w:pPr>
      <w:r>
        <w:rPr>
          <w:sz w:val="28"/>
          <w:szCs w:val="28"/>
        </w:rPr>
        <w:t>2</w:t>
      </w:r>
      <w:r w:rsidRPr="00C934ED">
        <w:rPr>
          <w:sz w:val="28"/>
          <w:szCs w:val="28"/>
        </w:rPr>
        <w:t>.8.2. Протоколы об административном правонарушении направляются для рассмотрения по подведомственности.</w:t>
      </w:r>
    </w:p>
    <w:p w:rsidR="00107C10" w:rsidRPr="00C934ED" w:rsidRDefault="00107C10" w:rsidP="004B4ABA">
      <w:pPr>
        <w:pStyle w:val="NormalWeb"/>
        <w:spacing w:before="0" w:beforeAutospacing="0" w:after="150" w:afterAutospacing="0" w:line="343" w:lineRule="atLeast"/>
        <w:ind w:firstLine="708"/>
        <w:jc w:val="both"/>
        <w:rPr>
          <w:sz w:val="28"/>
          <w:szCs w:val="28"/>
        </w:rPr>
      </w:pPr>
      <w:r>
        <w:rPr>
          <w:sz w:val="28"/>
          <w:szCs w:val="28"/>
        </w:rPr>
        <w:t>2</w:t>
      </w:r>
      <w:r w:rsidRPr="00C934ED">
        <w:rPr>
          <w:sz w:val="28"/>
          <w:szCs w:val="28"/>
        </w:rPr>
        <w:t>.8.3.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w:t>
      </w:r>
      <w:r>
        <w:rPr>
          <w:sz w:val="28"/>
          <w:szCs w:val="28"/>
        </w:rPr>
        <w:t>акт</w:t>
      </w:r>
      <w:r w:rsidRPr="00C934ED">
        <w:rPr>
          <w:sz w:val="28"/>
          <w:szCs w:val="28"/>
        </w:rPr>
        <w:t>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w:t>
      </w:r>
      <w:r>
        <w:rPr>
          <w:sz w:val="28"/>
          <w:szCs w:val="28"/>
        </w:rPr>
        <w:t>акта</w:t>
      </w:r>
      <w:r w:rsidRPr="00C934ED">
        <w:rPr>
          <w:sz w:val="28"/>
          <w:szCs w:val="28"/>
        </w:rPr>
        <w:t>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07C10" w:rsidRPr="00B11FF9" w:rsidRDefault="00107C10" w:rsidP="00B11FF9">
      <w:pPr>
        <w:pStyle w:val="NormalWeb"/>
        <w:spacing w:before="0" w:beforeAutospacing="0" w:after="150" w:afterAutospacing="0" w:line="343" w:lineRule="atLeast"/>
        <w:jc w:val="center"/>
        <w:rPr>
          <w:sz w:val="28"/>
          <w:szCs w:val="28"/>
        </w:rPr>
      </w:pPr>
      <w:r>
        <w:rPr>
          <w:b/>
          <w:sz w:val="28"/>
          <w:szCs w:val="28"/>
          <w:lang w:val="en-US"/>
        </w:rPr>
        <w:t>III</w:t>
      </w:r>
      <w:r w:rsidRPr="00C934ED">
        <w:rPr>
          <w:b/>
          <w:sz w:val="28"/>
          <w:szCs w:val="28"/>
        </w:rPr>
        <w:t xml:space="preserve">. Порядок </w:t>
      </w:r>
      <w:r>
        <w:rPr>
          <w:b/>
          <w:sz w:val="28"/>
          <w:szCs w:val="28"/>
        </w:rPr>
        <w:t>обжалования действий (бездействия) должностного лица</w:t>
      </w:r>
    </w:p>
    <w:p w:rsidR="00107C10" w:rsidRDefault="00107C10" w:rsidP="00B11FF9">
      <w:pPr>
        <w:autoSpaceDE w:val="0"/>
        <w:autoSpaceDN w:val="0"/>
        <w:adjustRightInd w:val="0"/>
        <w:spacing w:after="0" w:line="240" w:lineRule="auto"/>
        <w:ind w:firstLine="540"/>
        <w:jc w:val="both"/>
        <w:rPr>
          <w:rFonts w:ascii="Times New Roman" w:hAnsi="Times New Roman"/>
          <w:bCs/>
          <w:sz w:val="28"/>
          <w:szCs w:val="28"/>
        </w:rPr>
      </w:pPr>
      <w:r w:rsidRPr="00B11FF9">
        <w:rPr>
          <w:rFonts w:ascii="Times New Roman" w:hAnsi="Times New Roman"/>
          <w:bCs/>
          <w:sz w:val="28"/>
          <w:szCs w:val="28"/>
        </w:rPr>
        <w:t>3</w:t>
      </w:r>
      <w:r>
        <w:rPr>
          <w:rFonts w:ascii="Times New Roman" w:hAnsi="Times New Roman"/>
          <w:bCs/>
          <w:sz w:val="28"/>
          <w:szCs w:val="28"/>
        </w:rPr>
        <w:t>.1</w:t>
      </w:r>
      <w:r w:rsidRPr="009E4529">
        <w:rPr>
          <w:rFonts w:ascii="Times New Roman" w:hAnsi="Times New Roman"/>
          <w:bCs/>
          <w:sz w:val="28"/>
          <w:szCs w:val="28"/>
        </w:rPr>
        <w:t xml:space="preserve">. </w:t>
      </w:r>
      <w:r w:rsidRPr="009E4529">
        <w:rPr>
          <w:rFonts w:ascii="Times New Roman" w:hAnsi="Times New Roman"/>
          <w:sz w:val="28"/>
          <w:szCs w:val="28"/>
          <w:lang w:eastAsia="ru-RU"/>
        </w:rPr>
        <w:t xml:space="preserve"> Защита прав юридических лиц, индивидуальных предпринимателей и граждан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r>
        <w:rPr>
          <w:rFonts w:ascii="Times New Roman" w:hAnsi="Times New Roman"/>
          <w:sz w:val="28"/>
          <w:szCs w:val="28"/>
          <w:lang w:eastAsia="ru-RU"/>
        </w:rPr>
        <w:t>.</w:t>
      </w:r>
    </w:p>
    <w:p w:rsidR="00107C10" w:rsidRPr="00B11FF9" w:rsidRDefault="00107C10" w:rsidP="00B11FF9">
      <w:pPr>
        <w:autoSpaceDE w:val="0"/>
        <w:autoSpaceDN w:val="0"/>
        <w:adjustRightInd w:val="0"/>
        <w:spacing w:after="0" w:line="240" w:lineRule="auto"/>
        <w:ind w:firstLine="540"/>
        <w:jc w:val="both"/>
        <w:rPr>
          <w:rFonts w:ascii="Times New Roman" w:hAnsi="Times New Roman"/>
          <w:bCs/>
          <w:sz w:val="28"/>
          <w:szCs w:val="28"/>
        </w:rPr>
      </w:pPr>
      <w:r w:rsidRPr="00B11FF9">
        <w:rPr>
          <w:rFonts w:ascii="Times New Roman" w:hAnsi="Times New Roman"/>
          <w:bCs/>
          <w:sz w:val="28"/>
          <w:szCs w:val="28"/>
        </w:rPr>
        <w:t>3.</w:t>
      </w:r>
      <w:r>
        <w:rPr>
          <w:rFonts w:ascii="Times New Roman" w:hAnsi="Times New Roman"/>
          <w:bCs/>
          <w:sz w:val="28"/>
          <w:szCs w:val="28"/>
        </w:rPr>
        <w:t>2</w:t>
      </w:r>
      <w:r w:rsidRPr="00B11FF9">
        <w:rPr>
          <w:rFonts w:ascii="Times New Roman" w:hAnsi="Times New Roman"/>
          <w:bCs/>
          <w:sz w:val="28"/>
          <w:szCs w:val="28"/>
        </w:rPr>
        <w:t xml:space="preserve">. </w:t>
      </w:r>
      <w:r w:rsidRPr="00B11FF9">
        <w:rPr>
          <w:rFonts w:ascii="Times New Roman" w:hAnsi="Times New Roman"/>
          <w:sz w:val="28"/>
          <w:szCs w:val="28"/>
        </w:rPr>
        <w:t>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Ивановской области, юридические лица и граждане, направившие информацию о наличии признаков нарушени</w:t>
      </w:r>
      <w:r>
        <w:rPr>
          <w:rFonts w:ascii="Times New Roman" w:hAnsi="Times New Roman"/>
          <w:sz w:val="28"/>
          <w:szCs w:val="28"/>
        </w:rPr>
        <w:t xml:space="preserve">й исполнения функции контроля) </w:t>
      </w:r>
      <w:r w:rsidRPr="00B11FF9">
        <w:rPr>
          <w:rFonts w:ascii="Times New Roman" w:hAnsi="Times New Roman"/>
          <w:sz w:val="28"/>
          <w:szCs w:val="28"/>
        </w:rPr>
        <w:t xml:space="preserve">имеют право на обжалование решений и действий (бездействия) </w:t>
      </w:r>
      <w:r>
        <w:rPr>
          <w:rFonts w:ascii="Times New Roman" w:hAnsi="Times New Roman"/>
          <w:sz w:val="28"/>
          <w:szCs w:val="28"/>
        </w:rPr>
        <w:t xml:space="preserve">администрации, как </w:t>
      </w:r>
      <w:r w:rsidRPr="00B11FF9">
        <w:rPr>
          <w:rFonts w:ascii="Times New Roman" w:hAnsi="Times New Roman"/>
          <w:sz w:val="28"/>
          <w:szCs w:val="28"/>
        </w:rPr>
        <w:t>органа муниципального контроля, а также должностных лиц</w:t>
      </w:r>
      <w:r>
        <w:rPr>
          <w:rFonts w:ascii="Times New Roman" w:hAnsi="Times New Roman"/>
          <w:sz w:val="28"/>
          <w:szCs w:val="28"/>
        </w:rPr>
        <w:t xml:space="preserve"> администрации.</w:t>
      </w:r>
    </w:p>
    <w:p w:rsidR="00107C10" w:rsidRPr="009E4529" w:rsidRDefault="00107C10" w:rsidP="00B11FF9">
      <w:pPr>
        <w:autoSpaceDE w:val="0"/>
        <w:autoSpaceDN w:val="0"/>
        <w:adjustRightInd w:val="0"/>
        <w:spacing w:after="0" w:line="240" w:lineRule="auto"/>
        <w:ind w:firstLine="540"/>
        <w:jc w:val="both"/>
        <w:rPr>
          <w:rFonts w:ascii="Times New Roman" w:hAnsi="Times New Roman"/>
          <w:sz w:val="28"/>
          <w:szCs w:val="28"/>
          <w:lang w:eastAsia="ru-RU"/>
        </w:rPr>
      </w:pPr>
      <w:r w:rsidRPr="00B438B7">
        <w:rPr>
          <w:rFonts w:ascii="Times New Roman" w:hAnsi="Times New Roman"/>
          <w:sz w:val="28"/>
          <w:szCs w:val="28"/>
          <w:lang w:eastAsia="ru-RU"/>
        </w:rPr>
        <w:t>3</w:t>
      </w:r>
      <w:r w:rsidRPr="009E4529">
        <w:rPr>
          <w:rFonts w:ascii="Times New Roman" w:hAnsi="Times New Roman"/>
          <w:sz w:val="28"/>
          <w:szCs w:val="28"/>
          <w:lang w:eastAsia="ru-RU"/>
        </w:rPr>
        <w:t>.</w:t>
      </w:r>
      <w:r>
        <w:rPr>
          <w:rFonts w:ascii="Times New Roman" w:hAnsi="Times New Roman"/>
          <w:sz w:val="28"/>
          <w:szCs w:val="28"/>
          <w:lang w:eastAsia="ru-RU"/>
        </w:rPr>
        <w:t>3</w:t>
      </w:r>
      <w:r w:rsidRPr="009E4529">
        <w:rPr>
          <w:rFonts w:ascii="Times New Roman" w:hAnsi="Times New Roman"/>
          <w:sz w:val="28"/>
          <w:szCs w:val="28"/>
          <w:lang w:eastAsia="ru-RU"/>
        </w:rPr>
        <w:t>.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107C10" w:rsidRPr="009E4529" w:rsidRDefault="00107C10" w:rsidP="00B11FF9">
      <w:pPr>
        <w:autoSpaceDE w:val="0"/>
        <w:autoSpaceDN w:val="0"/>
        <w:adjustRightInd w:val="0"/>
        <w:spacing w:after="0" w:line="240" w:lineRule="auto"/>
        <w:ind w:firstLine="540"/>
        <w:jc w:val="both"/>
        <w:rPr>
          <w:rFonts w:ascii="Times New Roman" w:hAnsi="Times New Roman"/>
          <w:sz w:val="28"/>
          <w:szCs w:val="28"/>
          <w:lang w:eastAsia="ru-RU"/>
        </w:rPr>
      </w:pPr>
      <w:r w:rsidRPr="00B11FF9">
        <w:rPr>
          <w:rFonts w:ascii="Times New Roman" w:hAnsi="Times New Roman"/>
          <w:sz w:val="28"/>
          <w:szCs w:val="28"/>
          <w:lang w:eastAsia="ru-RU"/>
        </w:rPr>
        <w:t>3</w:t>
      </w:r>
      <w:r>
        <w:rPr>
          <w:rFonts w:ascii="Times New Roman" w:hAnsi="Times New Roman"/>
          <w:sz w:val="28"/>
          <w:szCs w:val="28"/>
          <w:lang w:eastAsia="ru-RU"/>
        </w:rPr>
        <w:t>.4</w:t>
      </w:r>
      <w:r w:rsidRPr="009E4529">
        <w:rPr>
          <w:rFonts w:ascii="Times New Roman" w:hAnsi="Times New Roman"/>
          <w:sz w:val="28"/>
          <w:szCs w:val="28"/>
          <w:lang w:eastAsia="ru-RU"/>
        </w:rPr>
        <w:t>.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07C10" w:rsidRDefault="00107C10" w:rsidP="00784892">
      <w:pPr>
        <w:spacing w:after="0"/>
        <w:rPr>
          <w:rFonts w:ascii="Times New Roman" w:hAnsi="Times New Roman"/>
          <w:sz w:val="28"/>
          <w:szCs w:val="28"/>
        </w:rPr>
      </w:pPr>
    </w:p>
    <w:p w:rsidR="00107C10" w:rsidRPr="00E1603F" w:rsidRDefault="00107C10" w:rsidP="00784892">
      <w:pPr>
        <w:spacing w:after="0"/>
        <w:rPr>
          <w:rFonts w:ascii="Times New Roman" w:hAnsi="Times New Roman"/>
          <w:sz w:val="20"/>
          <w:szCs w:val="20"/>
          <w:lang w:eastAsia="ru-RU"/>
        </w:rPr>
      </w:pPr>
      <w:r w:rsidRPr="00C934ED">
        <w:rPr>
          <w:rFonts w:ascii="Times New Roman" w:hAnsi="Times New Roman"/>
          <w:sz w:val="28"/>
          <w:szCs w:val="28"/>
        </w:rPr>
        <w:br w:type="page"/>
      </w:r>
    </w:p>
    <w:p w:rsidR="00107C10" w:rsidRPr="00E1603F" w:rsidRDefault="00107C10" w:rsidP="00784892">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Приложение №1 </w:t>
      </w:r>
    </w:p>
    <w:p w:rsidR="00107C10" w:rsidRPr="00E1603F" w:rsidRDefault="00107C10" w:rsidP="00784892">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w:t>
      </w:r>
      <w:r w:rsidRPr="00E1603F">
        <w:rPr>
          <w:rFonts w:ascii="Times New Roman" w:hAnsi="Times New Roman"/>
          <w:sz w:val="20"/>
          <w:szCs w:val="20"/>
        </w:rPr>
        <w:t xml:space="preserve">по исполнению муниципальной функции </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«Осуществление муниципального контроля за соблюдением требований в сфере благоустройства территории муниципального образования</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 xml:space="preserve"> «Парское сельское поселение Родниковского муниципального района</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 xml:space="preserve"> Ивановской области»</w:t>
      </w:r>
    </w:p>
    <w:p w:rsidR="00107C10" w:rsidRPr="00E1603F" w:rsidRDefault="00107C10" w:rsidP="005538E3">
      <w:pPr>
        <w:spacing w:line="240" w:lineRule="auto"/>
        <w:rPr>
          <w:rFonts w:ascii="Times New Roman" w:hAnsi="Times New Roman"/>
          <w:sz w:val="28"/>
          <w:szCs w:val="28"/>
        </w:rPr>
      </w:pPr>
    </w:p>
    <w:p w:rsidR="00107C10" w:rsidRPr="00C934ED" w:rsidRDefault="00107C10" w:rsidP="005538E3">
      <w:pPr>
        <w:spacing w:line="240" w:lineRule="auto"/>
        <w:jc w:val="center"/>
        <w:rPr>
          <w:rFonts w:ascii="Times New Roman" w:hAnsi="Times New Roman"/>
          <w:sz w:val="28"/>
          <w:szCs w:val="28"/>
        </w:rPr>
      </w:pPr>
      <w:r w:rsidRPr="00C63BD6">
        <w:rPr>
          <w:rFonts w:ascii="Times New Roman" w:hAnsi="Times New Roman"/>
          <w:noProof/>
          <w:sz w:val="28"/>
          <w:szCs w:val="28"/>
          <w:lang w:eastAsia="ru-RU"/>
        </w:rPr>
        <w:pict>
          <v:shape id="Рисунок 7" o:spid="_x0000_i1026" type="#_x0000_t75" alt="Gerb_rf" style="width:51pt;height:62.25pt;visibility:visible">
            <v:imagedata r:id="rId5" o:title=""/>
          </v:shape>
        </w:pict>
      </w:r>
    </w:p>
    <w:p w:rsidR="00107C10" w:rsidRPr="00C934ED" w:rsidRDefault="00107C10" w:rsidP="00784892">
      <w:pPr>
        <w:spacing w:after="0" w:line="240" w:lineRule="auto"/>
        <w:ind w:firstLine="720"/>
        <w:jc w:val="both"/>
        <w:rPr>
          <w:rFonts w:ascii="Times New Roman" w:hAnsi="Times New Roman"/>
          <w:sz w:val="28"/>
          <w:szCs w:val="28"/>
        </w:rPr>
      </w:pPr>
    </w:p>
    <w:p w:rsidR="00107C10" w:rsidRPr="00C934ED" w:rsidRDefault="00107C10" w:rsidP="00E1603F">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р а с п о р я ж е н и е</w:t>
      </w:r>
    </w:p>
    <w:p w:rsidR="00107C10" w:rsidRPr="00C934ED" w:rsidRDefault="00107C10" w:rsidP="00E1603F">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администрации</w:t>
      </w:r>
    </w:p>
    <w:p w:rsidR="00107C10" w:rsidRPr="00C934ED" w:rsidRDefault="00107C10" w:rsidP="00E1603F">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МУНИЦИПАЛЬНОГО ОБРАЗОВАНИЯ</w:t>
      </w:r>
    </w:p>
    <w:p w:rsidR="00107C10" w:rsidRPr="00C934ED" w:rsidRDefault="00107C10" w:rsidP="00E1603F">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«Парское Сельское поселение</w:t>
      </w:r>
    </w:p>
    <w:p w:rsidR="00107C10" w:rsidRPr="00C934ED" w:rsidRDefault="00107C10" w:rsidP="00E1603F">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Родниковского муниципального района</w:t>
      </w:r>
    </w:p>
    <w:p w:rsidR="00107C10" w:rsidRPr="00C934ED" w:rsidRDefault="00107C10" w:rsidP="00E1603F">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ивановской области»</w:t>
      </w:r>
    </w:p>
    <w:p w:rsidR="00107C10" w:rsidRPr="00C934ED" w:rsidRDefault="00107C10" w:rsidP="005538E3">
      <w:pPr>
        <w:spacing w:line="240" w:lineRule="auto"/>
        <w:jc w:val="center"/>
        <w:rPr>
          <w:rFonts w:ascii="Times New Roman" w:hAnsi="Times New Roman"/>
          <w:sz w:val="28"/>
          <w:szCs w:val="28"/>
        </w:rPr>
      </w:pPr>
    </w:p>
    <w:p w:rsidR="00107C10" w:rsidRPr="00C934ED" w:rsidRDefault="00107C10" w:rsidP="005538E3">
      <w:pPr>
        <w:spacing w:line="240" w:lineRule="auto"/>
        <w:jc w:val="center"/>
        <w:rPr>
          <w:rFonts w:ascii="Times New Roman" w:hAnsi="Times New Roman"/>
          <w:sz w:val="28"/>
          <w:szCs w:val="28"/>
        </w:rPr>
      </w:pPr>
      <w:r w:rsidRPr="00C934ED">
        <w:rPr>
          <w:rFonts w:ascii="Times New Roman" w:hAnsi="Times New Roman"/>
          <w:sz w:val="28"/>
          <w:szCs w:val="28"/>
        </w:rPr>
        <w:t xml:space="preserve"> от                              №</w:t>
      </w:r>
    </w:p>
    <w:p w:rsidR="00107C10" w:rsidRPr="00C934ED" w:rsidRDefault="00107C10" w:rsidP="00784892">
      <w:pPr>
        <w:spacing w:line="240" w:lineRule="auto"/>
        <w:ind w:left="1080" w:right="895"/>
        <w:jc w:val="center"/>
        <w:rPr>
          <w:rFonts w:ascii="Times New Roman" w:hAnsi="Times New Roman"/>
          <w:b/>
          <w:sz w:val="28"/>
          <w:szCs w:val="28"/>
        </w:rPr>
      </w:pPr>
      <w:r w:rsidRPr="00C934ED">
        <w:rPr>
          <w:rFonts w:ascii="Times New Roman" w:hAnsi="Times New Roman"/>
          <w:b/>
          <w:sz w:val="28"/>
          <w:szCs w:val="28"/>
        </w:rPr>
        <w:t>О проведении (плановой/внеплановой) проверки</w:t>
      </w:r>
    </w:p>
    <w:p w:rsidR="00107C10" w:rsidRPr="00C934ED" w:rsidRDefault="00107C10" w:rsidP="00784892">
      <w:pPr>
        <w:spacing w:after="0"/>
        <w:jc w:val="both"/>
        <w:rPr>
          <w:rFonts w:ascii="Times New Roman" w:hAnsi="Times New Roman"/>
          <w:sz w:val="28"/>
          <w:szCs w:val="28"/>
        </w:rPr>
      </w:pPr>
      <w:r w:rsidRPr="00C934ED">
        <w:rPr>
          <w:rFonts w:ascii="Times New Roman" w:hAnsi="Times New Roman"/>
          <w:sz w:val="28"/>
          <w:szCs w:val="28"/>
        </w:rPr>
        <w:t>1. Провести проверку соблюдения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в отношении:</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jc w:val="center"/>
        <w:rPr>
          <w:rFonts w:ascii="Times New Roman" w:hAnsi="Times New Roman"/>
          <w:sz w:val="28"/>
          <w:szCs w:val="28"/>
        </w:rPr>
      </w:pPr>
      <w:r w:rsidRPr="00C934ED">
        <w:rPr>
          <w:rFonts w:ascii="Times New Roman" w:hAnsi="Times New Roman"/>
          <w:sz w:val="28"/>
          <w:szCs w:val="28"/>
        </w:rPr>
        <w:t>(наименование юридического лица, фамилия, имя, отчество (последнее – при наличии)</w:t>
      </w:r>
      <w:r w:rsidRPr="00C934ED">
        <w:rPr>
          <w:rFonts w:ascii="Times New Roman" w:hAnsi="Times New Roman"/>
          <w:sz w:val="28"/>
          <w:szCs w:val="28"/>
        </w:rPr>
        <w:br/>
        <w:t>индивидуального предпринимателя, гражданина)</w:t>
      </w:r>
    </w:p>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 xml:space="preserve">2. Место нахождения (жительства гражданина):  </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jc w:val="center"/>
        <w:rPr>
          <w:rFonts w:ascii="Times New Roman" w:hAnsi="Times New Roman"/>
          <w:sz w:val="28"/>
          <w:szCs w:val="28"/>
        </w:rPr>
      </w:pPr>
      <w:r w:rsidRPr="00C934ED">
        <w:rPr>
          <w:rFonts w:ascii="Times New Roman" w:hAnsi="Times New Roman"/>
          <w:sz w:val="28"/>
          <w:szCs w:val="28"/>
        </w:rPr>
        <w:t>(юридического лица (филиалов, представительств, обособленных структурных подразделений), места ф</w:t>
      </w:r>
      <w:r>
        <w:rPr>
          <w:rFonts w:ascii="Times New Roman" w:hAnsi="Times New Roman"/>
          <w:sz w:val="28"/>
          <w:szCs w:val="28"/>
        </w:rPr>
        <w:t>акт</w:t>
      </w:r>
      <w:r w:rsidRPr="00C934ED">
        <w:rPr>
          <w:rFonts w:ascii="Times New Roman" w:hAnsi="Times New Roman"/>
          <w:sz w:val="28"/>
          <w:szCs w:val="28"/>
        </w:rPr>
        <w:t>ического осуществления деятельности индивидуальным предпринимателем и (или) используемых ими производственных объектов)</w:t>
      </w:r>
    </w:p>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3. Назначить лицом(ами), уполномоченным(и) на проведение проверки:</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jc w:val="center"/>
        <w:rPr>
          <w:rFonts w:ascii="Times New Roman" w:hAnsi="Times New Roman"/>
          <w:sz w:val="28"/>
          <w:szCs w:val="28"/>
        </w:rPr>
      </w:pPr>
      <w:r w:rsidRPr="00C934ED">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107C10" w:rsidRPr="00C934ED" w:rsidRDefault="00107C10" w:rsidP="00784892">
      <w:pPr>
        <w:spacing w:after="0"/>
        <w:jc w:val="both"/>
        <w:rPr>
          <w:rFonts w:ascii="Times New Roman" w:hAnsi="Times New Roman"/>
          <w:sz w:val="28"/>
          <w:szCs w:val="28"/>
        </w:rPr>
      </w:pPr>
      <w:r w:rsidRPr="00C934ED">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jc w:val="center"/>
        <w:rPr>
          <w:rFonts w:ascii="Times New Roman" w:hAnsi="Times New Roman"/>
          <w:sz w:val="28"/>
          <w:szCs w:val="28"/>
        </w:rPr>
      </w:pPr>
      <w:r w:rsidRPr="00C934ED">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07C10" w:rsidRPr="00C934ED" w:rsidRDefault="00107C10" w:rsidP="00784892">
      <w:pPr>
        <w:spacing w:after="0"/>
        <w:jc w:val="both"/>
        <w:rPr>
          <w:rFonts w:ascii="Times New Roman" w:hAnsi="Times New Roman"/>
          <w:sz w:val="28"/>
          <w:szCs w:val="28"/>
        </w:rPr>
      </w:pPr>
      <w:r w:rsidRPr="00C934ED">
        <w:rPr>
          <w:rFonts w:ascii="Times New Roman" w:hAnsi="Times New Roman"/>
          <w:sz w:val="28"/>
          <w:szCs w:val="28"/>
        </w:rPr>
        <w:t xml:space="preserve">5.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6. Установить, что:</w:t>
      </w:r>
    </w:p>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 xml:space="preserve">настоящая проверка проводится с целью:  </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ind w:firstLine="567"/>
        <w:rPr>
          <w:rFonts w:ascii="Times New Roman" w:hAnsi="Times New Roman"/>
          <w:sz w:val="28"/>
          <w:szCs w:val="28"/>
        </w:rPr>
      </w:pPr>
      <w:r w:rsidRPr="00C934ED">
        <w:rPr>
          <w:rFonts w:ascii="Times New Roman" w:hAnsi="Times New Roman"/>
          <w:sz w:val="28"/>
          <w:szCs w:val="28"/>
        </w:rPr>
        <w:t xml:space="preserve">Задачами настоящей проверки являются:  </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jc w:val="both"/>
        <w:rPr>
          <w:rFonts w:ascii="Times New Roman" w:hAnsi="Times New Roman"/>
          <w:sz w:val="28"/>
          <w:szCs w:val="28"/>
        </w:rPr>
      </w:pPr>
      <w:r w:rsidRPr="00C934ED">
        <w:rPr>
          <w:rFonts w:ascii="Times New Roman" w:hAnsi="Times New Roman"/>
          <w:sz w:val="28"/>
          <w:szCs w:val="28"/>
        </w:rPr>
        <w:t xml:space="preserve">7. Предметом настоящей проверки является соблюдение обязательных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8.</w:t>
      </w:r>
      <w:r w:rsidRPr="00C934ED">
        <w:rPr>
          <w:rFonts w:ascii="Times New Roman" w:hAnsi="Times New Roman"/>
          <w:sz w:val="28"/>
          <w:szCs w:val="28"/>
          <w:lang w:val="en-US"/>
        </w:rPr>
        <w:t> </w:t>
      </w:r>
      <w:r w:rsidRPr="00C934ED">
        <w:rPr>
          <w:rFonts w:ascii="Times New Roman" w:hAnsi="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107C10" w:rsidRPr="00C934ED" w:rsidTr="008A539C">
        <w:tc>
          <w:tcPr>
            <w:tcW w:w="3969" w:type="dxa"/>
            <w:tcBorders>
              <w:top w:val="nil"/>
              <w:left w:val="nil"/>
              <w:bottom w:val="nil"/>
              <w:right w:val="nil"/>
            </w:tcBorders>
            <w:vAlign w:val="bottom"/>
          </w:tcPr>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107C10" w:rsidRPr="00C934ED" w:rsidRDefault="00107C10" w:rsidP="00784892">
            <w:pPr>
              <w:spacing w:after="0"/>
              <w:jc w:val="right"/>
              <w:rPr>
                <w:rFonts w:ascii="Times New Roman" w:hAnsi="Times New Roman"/>
                <w:sz w:val="28"/>
                <w:szCs w:val="28"/>
              </w:rPr>
            </w:pPr>
            <w:r w:rsidRPr="00C934ED">
              <w:rPr>
                <w:rFonts w:ascii="Times New Roman" w:hAnsi="Times New Roman"/>
                <w:sz w:val="28"/>
                <w:szCs w:val="28"/>
              </w:rPr>
              <w:t>“</w:t>
            </w:r>
          </w:p>
        </w:tc>
        <w:tc>
          <w:tcPr>
            <w:tcW w:w="454" w:type="dxa"/>
            <w:tcBorders>
              <w:top w:val="nil"/>
              <w:left w:val="nil"/>
              <w:bottom w:val="single" w:sz="4" w:space="0" w:color="auto"/>
              <w:right w:val="nil"/>
            </w:tcBorders>
            <w:vAlign w:val="bottom"/>
          </w:tcPr>
          <w:p w:rsidR="00107C10" w:rsidRPr="00C934ED" w:rsidRDefault="00107C10" w:rsidP="0078489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w:t>
            </w:r>
          </w:p>
        </w:tc>
        <w:tc>
          <w:tcPr>
            <w:tcW w:w="1588" w:type="dxa"/>
            <w:tcBorders>
              <w:top w:val="nil"/>
              <w:left w:val="nil"/>
              <w:bottom w:val="single" w:sz="4" w:space="0" w:color="auto"/>
              <w:right w:val="nil"/>
            </w:tcBorders>
            <w:vAlign w:val="bottom"/>
          </w:tcPr>
          <w:p w:rsidR="00107C10" w:rsidRPr="00C934ED" w:rsidRDefault="00107C10" w:rsidP="0078489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107C10" w:rsidRPr="00C934ED" w:rsidRDefault="00107C10" w:rsidP="00784892">
            <w:pPr>
              <w:spacing w:after="0"/>
              <w:jc w:val="right"/>
              <w:rPr>
                <w:rFonts w:ascii="Times New Roman" w:hAnsi="Times New Roman"/>
                <w:sz w:val="28"/>
                <w:szCs w:val="28"/>
              </w:rPr>
            </w:pPr>
            <w:r w:rsidRPr="00C934ED">
              <w:rPr>
                <w:rFonts w:ascii="Times New Roman" w:hAnsi="Times New Roman"/>
                <w:sz w:val="28"/>
                <w:szCs w:val="28"/>
              </w:rPr>
              <w:t>20</w:t>
            </w:r>
          </w:p>
        </w:tc>
        <w:tc>
          <w:tcPr>
            <w:tcW w:w="369" w:type="dxa"/>
            <w:tcBorders>
              <w:top w:val="nil"/>
              <w:left w:val="nil"/>
              <w:bottom w:val="single" w:sz="4" w:space="0" w:color="auto"/>
              <w:right w:val="nil"/>
            </w:tcBorders>
            <w:vAlign w:val="bottom"/>
          </w:tcPr>
          <w:p w:rsidR="00107C10" w:rsidRPr="00C934ED" w:rsidRDefault="00107C10" w:rsidP="00784892">
            <w:pPr>
              <w:spacing w:after="0"/>
              <w:rPr>
                <w:rFonts w:ascii="Times New Roman" w:hAnsi="Times New Roman"/>
                <w:sz w:val="28"/>
                <w:szCs w:val="28"/>
              </w:rPr>
            </w:pPr>
          </w:p>
        </w:tc>
        <w:tc>
          <w:tcPr>
            <w:tcW w:w="764" w:type="dxa"/>
            <w:tcBorders>
              <w:top w:val="nil"/>
              <w:left w:val="nil"/>
              <w:bottom w:val="nil"/>
              <w:right w:val="nil"/>
            </w:tcBorders>
            <w:vAlign w:val="bottom"/>
          </w:tcPr>
          <w:p w:rsidR="00107C10" w:rsidRPr="00C934ED" w:rsidRDefault="00107C10" w:rsidP="00784892">
            <w:pPr>
              <w:spacing w:after="0"/>
              <w:ind w:left="57"/>
              <w:rPr>
                <w:rFonts w:ascii="Times New Roman" w:hAnsi="Times New Roman"/>
                <w:sz w:val="28"/>
                <w:szCs w:val="28"/>
              </w:rPr>
            </w:pPr>
            <w:r w:rsidRPr="00C934ED">
              <w:rPr>
                <w:rFonts w:ascii="Times New Roman" w:hAnsi="Times New Roman"/>
                <w:sz w:val="28"/>
                <w:szCs w:val="28"/>
              </w:rPr>
              <w:t>года.</w:t>
            </w:r>
          </w:p>
        </w:tc>
      </w:tr>
    </w:tbl>
    <w:p w:rsidR="00107C10" w:rsidRPr="00C934ED" w:rsidRDefault="00107C10" w:rsidP="00784892">
      <w:pPr>
        <w:spacing w:after="0"/>
        <w:rPr>
          <w:rFonts w:ascii="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107C10" w:rsidRPr="00C934ED" w:rsidTr="008A539C">
        <w:tc>
          <w:tcPr>
            <w:tcW w:w="3232" w:type="dxa"/>
            <w:tcBorders>
              <w:top w:val="nil"/>
              <w:left w:val="nil"/>
              <w:bottom w:val="nil"/>
              <w:right w:val="nil"/>
            </w:tcBorders>
            <w:vAlign w:val="bottom"/>
          </w:tcPr>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107C10" w:rsidRPr="00C934ED" w:rsidRDefault="00107C10" w:rsidP="00784892">
            <w:pPr>
              <w:spacing w:after="0"/>
              <w:jc w:val="right"/>
              <w:rPr>
                <w:rFonts w:ascii="Times New Roman" w:hAnsi="Times New Roman"/>
                <w:sz w:val="28"/>
                <w:szCs w:val="28"/>
              </w:rPr>
            </w:pPr>
            <w:r w:rsidRPr="00C934ED">
              <w:rPr>
                <w:rFonts w:ascii="Times New Roman" w:hAnsi="Times New Roman"/>
                <w:sz w:val="28"/>
                <w:szCs w:val="28"/>
              </w:rPr>
              <w:t>“</w:t>
            </w:r>
          </w:p>
        </w:tc>
        <w:tc>
          <w:tcPr>
            <w:tcW w:w="454" w:type="dxa"/>
            <w:tcBorders>
              <w:top w:val="nil"/>
              <w:left w:val="nil"/>
              <w:bottom w:val="single" w:sz="4" w:space="0" w:color="auto"/>
              <w:right w:val="nil"/>
            </w:tcBorders>
            <w:vAlign w:val="bottom"/>
          </w:tcPr>
          <w:p w:rsidR="00107C10" w:rsidRPr="00C934ED" w:rsidRDefault="00107C10" w:rsidP="0078489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107C10" w:rsidRPr="00C934ED" w:rsidRDefault="00107C10" w:rsidP="00784892">
            <w:pPr>
              <w:spacing w:after="0"/>
              <w:rPr>
                <w:rFonts w:ascii="Times New Roman" w:hAnsi="Times New Roman"/>
                <w:sz w:val="28"/>
                <w:szCs w:val="28"/>
              </w:rPr>
            </w:pPr>
            <w:r w:rsidRPr="00C934ED">
              <w:rPr>
                <w:rFonts w:ascii="Times New Roman" w:hAnsi="Times New Roman"/>
                <w:sz w:val="28"/>
                <w:szCs w:val="28"/>
              </w:rPr>
              <w:t>”</w:t>
            </w:r>
          </w:p>
        </w:tc>
        <w:tc>
          <w:tcPr>
            <w:tcW w:w="1588" w:type="dxa"/>
            <w:tcBorders>
              <w:top w:val="nil"/>
              <w:left w:val="nil"/>
              <w:bottom w:val="single" w:sz="4" w:space="0" w:color="auto"/>
              <w:right w:val="nil"/>
            </w:tcBorders>
            <w:vAlign w:val="bottom"/>
          </w:tcPr>
          <w:p w:rsidR="00107C10" w:rsidRPr="00C934ED" w:rsidRDefault="00107C10" w:rsidP="0078489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107C10" w:rsidRPr="00C934ED" w:rsidRDefault="00107C10" w:rsidP="00784892">
            <w:pPr>
              <w:spacing w:after="0"/>
              <w:jc w:val="right"/>
              <w:rPr>
                <w:rFonts w:ascii="Times New Roman" w:hAnsi="Times New Roman"/>
                <w:sz w:val="28"/>
                <w:szCs w:val="28"/>
              </w:rPr>
            </w:pPr>
            <w:r w:rsidRPr="00C934ED">
              <w:rPr>
                <w:rFonts w:ascii="Times New Roman" w:hAnsi="Times New Roman"/>
                <w:sz w:val="28"/>
                <w:szCs w:val="28"/>
              </w:rPr>
              <w:t>20</w:t>
            </w:r>
          </w:p>
        </w:tc>
        <w:tc>
          <w:tcPr>
            <w:tcW w:w="369" w:type="dxa"/>
            <w:tcBorders>
              <w:top w:val="nil"/>
              <w:left w:val="nil"/>
              <w:bottom w:val="single" w:sz="4" w:space="0" w:color="auto"/>
              <w:right w:val="nil"/>
            </w:tcBorders>
            <w:vAlign w:val="bottom"/>
          </w:tcPr>
          <w:p w:rsidR="00107C10" w:rsidRPr="00C934ED" w:rsidRDefault="00107C10" w:rsidP="00784892">
            <w:pPr>
              <w:spacing w:after="0"/>
              <w:rPr>
                <w:rFonts w:ascii="Times New Roman" w:hAnsi="Times New Roman"/>
                <w:sz w:val="28"/>
                <w:szCs w:val="28"/>
              </w:rPr>
            </w:pPr>
          </w:p>
        </w:tc>
        <w:tc>
          <w:tcPr>
            <w:tcW w:w="764" w:type="dxa"/>
            <w:tcBorders>
              <w:top w:val="nil"/>
              <w:left w:val="nil"/>
              <w:bottom w:val="nil"/>
              <w:right w:val="nil"/>
            </w:tcBorders>
            <w:vAlign w:val="bottom"/>
          </w:tcPr>
          <w:p w:rsidR="00107C10" w:rsidRPr="00C934ED" w:rsidRDefault="00107C10" w:rsidP="00784892">
            <w:pPr>
              <w:spacing w:after="0"/>
              <w:ind w:left="57"/>
              <w:rPr>
                <w:rFonts w:ascii="Times New Roman" w:hAnsi="Times New Roman"/>
                <w:sz w:val="28"/>
                <w:szCs w:val="28"/>
              </w:rPr>
            </w:pPr>
            <w:r w:rsidRPr="00C934ED">
              <w:rPr>
                <w:rFonts w:ascii="Times New Roman" w:hAnsi="Times New Roman"/>
                <w:sz w:val="28"/>
                <w:szCs w:val="28"/>
              </w:rPr>
              <w:t>года.</w:t>
            </w:r>
          </w:p>
        </w:tc>
      </w:tr>
    </w:tbl>
    <w:p w:rsidR="00107C10" w:rsidRPr="00C934ED" w:rsidRDefault="00107C10" w:rsidP="00784892">
      <w:pPr>
        <w:tabs>
          <w:tab w:val="left" w:pos="5370"/>
        </w:tabs>
        <w:spacing w:after="0"/>
        <w:rPr>
          <w:rFonts w:ascii="Times New Roman" w:hAnsi="Times New Roman"/>
          <w:sz w:val="28"/>
          <w:szCs w:val="28"/>
        </w:rPr>
      </w:pPr>
      <w:r w:rsidRPr="00C934ED">
        <w:rPr>
          <w:rFonts w:ascii="Times New Roman" w:hAnsi="Times New Roman"/>
          <w:sz w:val="28"/>
          <w:szCs w:val="28"/>
        </w:rPr>
        <w:t xml:space="preserve">9. Правовые основания проведения проверки: </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jc w:val="center"/>
        <w:rPr>
          <w:rFonts w:ascii="Times New Roman" w:hAnsi="Times New Roman"/>
          <w:sz w:val="28"/>
          <w:szCs w:val="28"/>
        </w:rPr>
      </w:pPr>
      <w:r w:rsidRPr="00C934ED">
        <w:rPr>
          <w:rFonts w:ascii="Times New Roman" w:hAnsi="Times New Roman"/>
          <w:sz w:val="28"/>
          <w:szCs w:val="28"/>
        </w:rPr>
        <w:t xml:space="preserve">(ссылка на положения нормативного правового </w:t>
      </w:r>
      <w:r>
        <w:rPr>
          <w:rFonts w:ascii="Times New Roman" w:hAnsi="Times New Roman"/>
          <w:sz w:val="28"/>
          <w:szCs w:val="28"/>
        </w:rPr>
        <w:t>акта</w:t>
      </w:r>
      <w:r w:rsidRPr="00C934ED">
        <w:rPr>
          <w:rFonts w:ascii="Times New Roman" w:hAnsi="Times New Roman"/>
          <w:sz w:val="28"/>
          <w:szCs w:val="28"/>
        </w:rPr>
        <w:t>, в соответствии с которым осуществляется проверка)</w:t>
      </w:r>
    </w:p>
    <w:p w:rsidR="00107C10" w:rsidRPr="00C934ED" w:rsidRDefault="00107C10" w:rsidP="00784892">
      <w:pPr>
        <w:spacing w:after="0"/>
        <w:jc w:val="both"/>
        <w:rPr>
          <w:rFonts w:ascii="Times New Roman" w:hAnsi="Times New Roman"/>
          <w:sz w:val="28"/>
          <w:szCs w:val="28"/>
        </w:rPr>
      </w:pPr>
      <w:r w:rsidRPr="00C934ED">
        <w:rPr>
          <w:rFonts w:ascii="Times New Roman" w:hAnsi="Times New Roman"/>
          <w:sz w:val="28"/>
          <w:szCs w:val="28"/>
        </w:rPr>
        <w:t xml:space="preserve">10. Обязательные требования и (или) требования, установленные муниципальными правовыми </w:t>
      </w:r>
      <w:r>
        <w:rPr>
          <w:rFonts w:ascii="Times New Roman" w:hAnsi="Times New Roman"/>
          <w:sz w:val="28"/>
          <w:szCs w:val="28"/>
        </w:rPr>
        <w:t>акта</w:t>
      </w:r>
      <w:r w:rsidRPr="00C934ED">
        <w:rPr>
          <w:rFonts w:ascii="Times New Roman" w:hAnsi="Times New Roman"/>
          <w:sz w:val="28"/>
          <w:szCs w:val="28"/>
        </w:rPr>
        <w:t>ми, подлежащие проверке:</w:t>
      </w: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p>
    <w:p w:rsidR="00107C10" w:rsidRPr="00C934ED" w:rsidRDefault="00107C10" w:rsidP="00784892">
      <w:pPr>
        <w:pBdr>
          <w:top w:val="single" w:sz="4" w:space="1" w:color="auto"/>
        </w:pBdr>
        <w:spacing w:after="0"/>
        <w:rPr>
          <w:rFonts w:ascii="Times New Roman" w:hAnsi="Times New Roman"/>
          <w:sz w:val="28"/>
          <w:szCs w:val="28"/>
        </w:rPr>
      </w:pPr>
    </w:p>
    <w:p w:rsidR="00107C10" w:rsidRPr="00C934ED" w:rsidRDefault="00107C10" w:rsidP="00784892">
      <w:pPr>
        <w:spacing w:after="0"/>
        <w:rPr>
          <w:rFonts w:ascii="Times New Roman" w:hAnsi="Times New Roman"/>
          <w:sz w:val="28"/>
          <w:szCs w:val="28"/>
        </w:rPr>
      </w:pPr>
      <w:bookmarkStart w:id="1" w:name="_GoBack"/>
      <w:bookmarkEnd w:id="1"/>
    </w:p>
    <w:p w:rsidR="00107C10" w:rsidRPr="00C934ED" w:rsidRDefault="00107C10" w:rsidP="00784892">
      <w:pPr>
        <w:spacing w:after="0"/>
        <w:jc w:val="both"/>
        <w:rPr>
          <w:rFonts w:ascii="Times New Roman" w:hAnsi="Times New Roman"/>
          <w:b/>
          <w:sz w:val="28"/>
          <w:szCs w:val="28"/>
        </w:rPr>
      </w:pPr>
      <w:r w:rsidRPr="00C934ED">
        <w:rPr>
          <w:rFonts w:ascii="Times New Roman" w:hAnsi="Times New Roman"/>
          <w:b/>
          <w:sz w:val="28"/>
          <w:szCs w:val="28"/>
        </w:rPr>
        <w:t xml:space="preserve">Глава </w:t>
      </w:r>
    </w:p>
    <w:p w:rsidR="00107C10" w:rsidRPr="00C934ED" w:rsidRDefault="00107C10" w:rsidP="00784892">
      <w:pPr>
        <w:spacing w:after="0"/>
        <w:jc w:val="both"/>
        <w:rPr>
          <w:rFonts w:ascii="Times New Roman" w:hAnsi="Times New Roman"/>
          <w:b/>
          <w:sz w:val="28"/>
          <w:szCs w:val="28"/>
        </w:rPr>
      </w:pPr>
      <w:r w:rsidRPr="00C934ED">
        <w:rPr>
          <w:rFonts w:ascii="Times New Roman" w:hAnsi="Times New Roman"/>
          <w:b/>
          <w:sz w:val="28"/>
          <w:szCs w:val="28"/>
        </w:rPr>
        <w:t>муниципального образования</w:t>
      </w:r>
    </w:p>
    <w:p w:rsidR="00107C10" w:rsidRPr="00C934ED" w:rsidRDefault="00107C10" w:rsidP="00784892">
      <w:pPr>
        <w:spacing w:after="0"/>
        <w:jc w:val="both"/>
        <w:rPr>
          <w:rFonts w:ascii="Times New Roman" w:hAnsi="Times New Roman"/>
          <w:b/>
          <w:sz w:val="28"/>
          <w:szCs w:val="28"/>
        </w:rPr>
      </w:pPr>
      <w:r w:rsidRPr="00C934ED">
        <w:rPr>
          <w:rFonts w:ascii="Times New Roman" w:hAnsi="Times New Roman"/>
          <w:b/>
          <w:sz w:val="28"/>
          <w:szCs w:val="28"/>
        </w:rPr>
        <w:t>"Парское сельское поселение</w:t>
      </w:r>
    </w:p>
    <w:p w:rsidR="00107C10" w:rsidRPr="00C934ED" w:rsidRDefault="00107C10" w:rsidP="00784892">
      <w:pPr>
        <w:spacing w:after="0"/>
        <w:jc w:val="both"/>
        <w:rPr>
          <w:rFonts w:ascii="Times New Roman" w:hAnsi="Times New Roman"/>
          <w:b/>
          <w:sz w:val="28"/>
          <w:szCs w:val="28"/>
        </w:rPr>
      </w:pPr>
      <w:r w:rsidRPr="00C934ED">
        <w:rPr>
          <w:rFonts w:ascii="Times New Roman" w:hAnsi="Times New Roman"/>
          <w:b/>
          <w:sz w:val="28"/>
          <w:szCs w:val="28"/>
        </w:rPr>
        <w:t>Родниковского муниципального района</w:t>
      </w:r>
    </w:p>
    <w:p w:rsidR="00107C10" w:rsidRPr="00C934ED" w:rsidRDefault="00107C10" w:rsidP="00784892">
      <w:pPr>
        <w:spacing w:after="0"/>
        <w:jc w:val="both"/>
        <w:rPr>
          <w:rFonts w:ascii="Times New Roman" w:hAnsi="Times New Roman"/>
          <w:b/>
          <w:sz w:val="28"/>
          <w:szCs w:val="28"/>
        </w:rPr>
      </w:pPr>
      <w:r w:rsidRPr="00C934ED">
        <w:rPr>
          <w:rFonts w:ascii="Times New Roman" w:hAnsi="Times New Roman"/>
          <w:b/>
          <w:sz w:val="28"/>
          <w:szCs w:val="28"/>
        </w:rPr>
        <w:t>Ивановской области</w:t>
      </w:r>
      <w:r w:rsidRPr="00C934ED">
        <w:rPr>
          <w:rFonts w:ascii="Times New Roman" w:hAnsi="Times New Roman"/>
          <w:sz w:val="28"/>
          <w:szCs w:val="28"/>
        </w:rPr>
        <w:t>"</w:t>
      </w:r>
      <w:r w:rsidRPr="00C934ED">
        <w:rPr>
          <w:rFonts w:ascii="Times New Roman" w:hAnsi="Times New Roman"/>
          <w:b/>
          <w:sz w:val="28"/>
          <w:szCs w:val="28"/>
        </w:rPr>
        <w:t xml:space="preserve">                                                         /_________________/</w:t>
      </w:r>
    </w:p>
    <w:p w:rsidR="00107C10" w:rsidRPr="00C934ED" w:rsidRDefault="00107C10" w:rsidP="00784892">
      <w:pPr>
        <w:spacing w:after="0"/>
        <w:ind w:firstLine="1080"/>
        <w:jc w:val="center"/>
        <w:rPr>
          <w:rFonts w:ascii="Times New Roman" w:hAnsi="Times New Roman"/>
          <w:b/>
          <w:sz w:val="28"/>
          <w:szCs w:val="28"/>
        </w:rPr>
      </w:pPr>
      <w:r w:rsidRPr="00C934ED">
        <w:rPr>
          <w:rFonts w:ascii="Times New Roman" w:hAnsi="Times New Roman"/>
          <w:b/>
          <w:sz w:val="28"/>
          <w:szCs w:val="28"/>
        </w:rPr>
        <w:t>М.П.</w:t>
      </w:r>
    </w:p>
    <w:p w:rsidR="00107C10" w:rsidRPr="00C934ED" w:rsidRDefault="00107C10" w:rsidP="00FB4B9B">
      <w:pPr>
        <w:rPr>
          <w:rFonts w:ascii="Times New Roman" w:hAnsi="Times New Roman"/>
          <w:sz w:val="28"/>
          <w:szCs w:val="28"/>
        </w:rPr>
      </w:pPr>
    </w:p>
    <w:p w:rsidR="00107C10" w:rsidRPr="00C934ED" w:rsidRDefault="00107C10" w:rsidP="008A539C">
      <w:pPr>
        <w:spacing w:before="120" w:after="360"/>
        <w:jc w:val="right"/>
        <w:rPr>
          <w:rFonts w:ascii="Times New Roman" w:hAnsi="Times New Roman"/>
          <w:sz w:val="28"/>
          <w:szCs w:val="28"/>
        </w:rPr>
      </w:pPr>
    </w:p>
    <w:p w:rsidR="00107C10" w:rsidRPr="00C934ED" w:rsidRDefault="00107C10" w:rsidP="008A539C">
      <w:pPr>
        <w:ind w:left="5868"/>
        <w:rPr>
          <w:rFonts w:ascii="Times New Roman" w:hAnsi="Times New Roman"/>
          <w:sz w:val="28"/>
          <w:szCs w:val="28"/>
        </w:rPr>
        <w:sectPr w:rsidR="00107C10" w:rsidRPr="00C934ED" w:rsidSect="00437DD4">
          <w:pgSz w:w="11906" w:h="16838"/>
          <w:pgMar w:top="1134" w:right="567" w:bottom="1134" w:left="1701" w:header="709" w:footer="709" w:gutter="0"/>
          <w:cols w:space="708"/>
          <w:rtlGutter/>
          <w:docGrid w:linePitch="360"/>
        </w:sectPr>
      </w:pPr>
    </w:p>
    <w:p w:rsidR="00107C10" w:rsidRPr="00E1603F" w:rsidRDefault="00107C10" w:rsidP="00784892">
      <w:pPr>
        <w:spacing w:after="0"/>
        <w:rPr>
          <w:rFonts w:ascii="Times New Roman" w:hAnsi="Times New Roman"/>
          <w:sz w:val="20"/>
          <w:szCs w:val="20"/>
          <w:lang w:eastAsia="ru-RU"/>
        </w:rPr>
      </w:pPr>
    </w:p>
    <w:p w:rsidR="00107C10" w:rsidRPr="00E1603F" w:rsidRDefault="00107C10" w:rsidP="00784892">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Приложение №2 </w:t>
      </w:r>
    </w:p>
    <w:p w:rsidR="00107C10" w:rsidRPr="00E1603F" w:rsidRDefault="00107C10" w:rsidP="00784892">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w:t>
      </w:r>
      <w:r w:rsidRPr="00E1603F">
        <w:rPr>
          <w:rFonts w:ascii="Times New Roman" w:hAnsi="Times New Roman"/>
          <w:sz w:val="20"/>
          <w:szCs w:val="20"/>
        </w:rPr>
        <w:t xml:space="preserve">по исполнению муниципальной функции </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«Осуществление муниципального контроля за соблюдением требований в сфере благоустройства</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 xml:space="preserve"> территории муниципального образования «Парское сельское поселение </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Родниковского муниципального района Ивановской области»</w:t>
      </w:r>
    </w:p>
    <w:p w:rsidR="00107C10" w:rsidRPr="00E1603F" w:rsidRDefault="00107C10" w:rsidP="00784892">
      <w:pPr>
        <w:spacing w:after="0"/>
        <w:ind w:left="9356" w:right="3232"/>
        <w:rPr>
          <w:rFonts w:ascii="Times New Roman" w:hAnsi="Times New Roman"/>
          <w:i/>
          <w:sz w:val="20"/>
          <w:szCs w:val="20"/>
        </w:rPr>
      </w:pPr>
    </w:p>
    <w:p w:rsidR="00107C10" w:rsidRPr="00E1603F" w:rsidRDefault="00107C10" w:rsidP="00784892">
      <w:pPr>
        <w:spacing w:after="0"/>
        <w:jc w:val="center"/>
        <w:rPr>
          <w:rFonts w:ascii="Times New Roman" w:hAnsi="Times New Roman"/>
          <w:b/>
          <w:sz w:val="20"/>
          <w:szCs w:val="20"/>
        </w:rPr>
      </w:pPr>
      <w:r w:rsidRPr="00E1603F">
        <w:rPr>
          <w:rFonts w:ascii="Times New Roman" w:hAnsi="Times New Roman"/>
          <w:b/>
          <w:sz w:val="20"/>
          <w:szCs w:val="20"/>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107C10" w:rsidRPr="00E1603F" w:rsidRDefault="00107C10" w:rsidP="00784892">
      <w:pPr>
        <w:spacing w:after="0"/>
        <w:jc w:val="center"/>
        <w:rPr>
          <w:rFonts w:ascii="Times New Roman" w:hAnsi="Times New Roman"/>
          <w:b/>
          <w:sz w:val="20"/>
          <w:szCs w:val="20"/>
        </w:rPr>
      </w:pPr>
      <w:r w:rsidRPr="00E1603F">
        <w:rPr>
          <w:rFonts w:ascii="Times New Roman" w:hAnsi="Times New Roman"/>
          <w:b/>
          <w:sz w:val="20"/>
          <w:szCs w:val="20"/>
        </w:rPr>
        <w:t xml:space="preserve">Муниципальный контроль </w:t>
      </w:r>
    </w:p>
    <w:p w:rsidR="00107C10" w:rsidRPr="00E1603F" w:rsidRDefault="00107C10" w:rsidP="00784892">
      <w:pPr>
        <w:spacing w:after="0"/>
        <w:jc w:val="center"/>
        <w:rPr>
          <w:rFonts w:ascii="Times New Roman" w:hAnsi="Times New Roman"/>
          <w:b/>
          <w:spacing w:val="40"/>
          <w:sz w:val="20"/>
          <w:szCs w:val="20"/>
        </w:rPr>
      </w:pPr>
      <w:r w:rsidRPr="00E1603F">
        <w:rPr>
          <w:rFonts w:ascii="Times New Roman" w:hAnsi="Times New Roman"/>
          <w:b/>
          <w:sz w:val="20"/>
          <w:szCs w:val="20"/>
        </w:rPr>
        <w:t>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107C10" w:rsidRPr="00E1603F" w:rsidRDefault="00107C10" w:rsidP="00784892">
      <w:pPr>
        <w:spacing w:after="0"/>
        <w:ind w:left="9498"/>
        <w:jc w:val="right"/>
        <w:rPr>
          <w:rFonts w:ascii="Times New Roman" w:hAnsi="Times New Roman"/>
          <w:b/>
          <w:i/>
          <w:sz w:val="20"/>
          <w:szCs w:val="20"/>
        </w:rPr>
      </w:pPr>
    </w:p>
    <w:p w:rsidR="00107C10" w:rsidRPr="00E1603F" w:rsidRDefault="00107C10" w:rsidP="00784892">
      <w:pPr>
        <w:spacing w:after="0"/>
        <w:ind w:left="9498"/>
        <w:jc w:val="right"/>
        <w:rPr>
          <w:rFonts w:ascii="Times New Roman" w:hAnsi="Times New Roman"/>
          <w:i/>
          <w:sz w:val="20"/>
          <w:szCs w:val="20"/>
        </w:rPr>
      </w:pPr>
      <w:r w:rsidRPr="00E1603F">
        <w:rPr>
          <w:rFonts w:ascii="Times New Roman" w:hAnsi="Times New Roman"/>
          <w:i/>
          <w:sz w:val="20"/>
          <w:szCs w:val="20"/>
        </w:rPr>
        <w:t>УТВЕРЖДАЮ:</w:t>
      </w:r>
    </w:p>
    <w:p w:rsidR="00107C10" w:rsidRPr="00E1603F" w:rsidRDefault="00107C10" w:rsidP="00784892">
      <w:pPr>
        <w:spacing w:after="0"/>
        <w:ind w:left="9356"/>
        <w:jc w:val="right"/>
        <w:rPr>
          <w:rFonts w:ascii="Times New Roman" w:hAnsi="Times New Roman"/>
          <w:i/>
          <w:sz w:val="20"/>
          <w:szCs w:val="20"/>
        </w:rPr>
      </w:pPr>
      <w:r w:rsidRPr="00E1603F">
        <w:rPr>
          <w:rFonts w:ascii="Times New Roman" w:hAnsi="Times New Roman"/>
          <w:i/>
          <w:sz w:val="20"/>
          <w:szCs w:val="20"/>
        </w:rPr>
        <w:t>Глава  муниципального образования «Парское сельское поселение Родниковского муниципального района Ивановской области»</w:t>
      </w:r>
    </w:p>
    <w:p w:rsidR="00107C10" w:rsidRPr="00E1603F" w:rsidRDefault="00107C10" w:rsidP="00784892">
      <w:pPr>
        <w:spacing w:after="0"/>
        <w:ind w:left="9356"/>
        <w:jc w:val="right"/>
        <w:rPr>
          <w:rFonts w:ascii="Times New Roman" w:hAnsi="Times New Roman"/>
          <w:i/>
          <w:sz w:val="20"/>
          <w:szCs w:val="20"/>
        </w:rPr>
      </w:pPr>
      <w:r w:rsidRPr="00E1603F">
        <w:rPr>
          <w:rFonts w:ascii="Times New Roman" w:hAnsi="Times New Roman"/>
          <w:i/>
          <w:sz w:val="20"/>
          <w:szCs w:val="20"/>
        </w:rPr>
        <w:t>____________________.</w:t>
      </w:r>
    </w:p>
    <w:p w:rsidR="00107C10" w:rsidRPr="00E1603F" w:rsidRDefault="00107C10" w:rsidP="00784892">
      <w:pPr>
        <w:spacing w:after="0"/>
        <w:ind w:left="9356"/>
        <w:jc w:val="right"/>
        <w:rPr>
          <w:rFonts w:ascii="Times New Roman" w:hAnsi="Times New Roman"/>
          <w:i/>
          <w:sz w:val="20"/>
          <w:szCs w:val="20"/>
        </w:rPr>
      </w:pPr>
      <w:r w:rsidRPr="00E1603F">
        <w:rPr>
          <w:rFonts w:ascii="Times New Roman" w:hAnsi="Times New Roman"/>
          <w:i/>
          <w:sz w:val="20"/>
          <w:szCs w:val="20"/>
        </w:rPr>
        <w:t xml:space="preserve"> «____» ___________ 20___г. </w:t>
      </w:r>
    </w:p>
    <w:p w:rsidR="00107C10" w:rsidRPr="00E1603F" w:rsidRDefault="00107C10" w:rsidP="00784892">
      <w:pPr>
        <w:spacing w:after="0"/>
        <w:ind w:left="9356" w:right="3232"/>
        <w:jc w:val="right"/>
        <w:rPr>
          <w:rFonts w:ascii="Times New Roman" w:hAnsi="Times New Roman"/>
          <w:i/>
          <w:sz w:val="20"/>
          <w:szCs w:val="20"/>
        </w:rPr>
      </w:pPr>
      <w:r w:rsidRPr="00E1603F">
        <w:rPr>
          <w:rFonts w:ascii="Times New Roman" w:hAnsi="Times New Roman"/>
          <w:i/>
          <w:sz w:val="20"/>
          <w:szCs w:val="20"/>
        </w:rPr>
        <w:t>МП</w:t>
      </w:r>
    </w:p>
    <w:p w:rsidR="00107C10" w:rsidRPr="00E1603F" w:rsidRDefault="00107C10" w:rsidP="00784892">
      <w:pPr>
        <w:spacing w:after="0"/>
        <w:jc w:val="center"/>
        <w:rPr>
          <w:rFonts w:ascii="Times New Roman" w:hAnsi="Times New Roman"/>
          <w:b/>
          <w:bCs/>
          <w:spacing w:val="50"/>
          <w:sz w:val="20"/>
          <w:szCs w:val="20"/>
        </w:rPr>
      </w:pPr>
      <w:r w:rsidRPr="00E1603F">
        <w:rPr>
          <w:rFonts w:ascii="Times New Roman" w:hAnsi="Times New Roman"/>
          <w:b/>
          <w:bCs/>
          <w:spacing w:val="50"/>
          <w:sz w:val="20"/>
          <w:szCs w:val="20"/>
        </w:rPr>
        <w:t>ПЛАН</w:t>
      </w:r>
    </w:p>
    <w:tbl>
      <w:tblPr>
        <w:tblW w:w="0" w:type="auto"/>
        <w:jc w:val="center"/>
        <w:tblLayout w:type="fixed"/>
        <w:tblCellMar>
          <w:left w:w="28" w:type="dxa"/>
          <w:right w:w="28" w:type="dxa"/>
        </w:tblCellMar>
        <w:tblLook w:val="0000"/>
      </w:tblPr>
      <w:tblGrid>
        <w:gridCol w:w="10490"/>
        <w:gridCol w:w="397"/>
        <w:gridCol w:w="340"/>
      </w:tblGrid>
      <w:tr w:rsidR="00107C10" w:rsidRPr="00E1603F" w:rsidTr="00033C5A">
        <w:trPr>
          <w:jc w:val="center"/>
        </w:trPr>
        <w:tc>
          <w:tcPr>
            <w:tcW w:w="10490" w:type="dxa"/>
            <w:tcBorders>
              <w:top w:val="nil"/>
              <w:left w:val="nil"/>
              <w:bottom w:val="nil"/>
              <w:right w:val="nil"/>
            </w:tcBorders>
            <w:vAlign w:val="bottom"/>
          </w:tcPr>
          <w:p w:rsidR="00107C10" w:rsidRPr="00E1603F" w:rsidRDefault="00107C10" w:rsidP="00E1603F">
            <w:pPr>
              <w:spacing w:after="0"/>
              <w:jc w:val="center"/>
              <w:rPr>
                <w:rFonts w:ascii="Times New Roman" w:hAnsi="Times New Roman"/>
                <w:b/>
                <w:bCs/>
                <w:sz w:val="20"/>
                <w:szCs w:val="20"/>
              </w:rPr>
            </w:pPr>
            <w:r w:rsidRPr="00E1603F">
              <w:rPr>
                <w:rFonts w:ascii="Times New Roman" w:hAnsi="Times New Roman"/>
                <w:b/>
                <w:bCs/>
                <w:sz w:val="20"/>
                <w:szCs w:val="20"/>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107C10" w:rsidRPr="00E1603F" w:rsidRDefault="00107C10" w:rsidP="00784892">
            <w:pPr>
              <w:spacing w:after="0"/>
              <w:rPr>
                <w:rFonts w:ascii="Times New Roman" w:hAnsi="Times New Roman"/>
                <w:b/>
                <w:bCs/>
                <w:sz w:val="20"/>
                <w:szCs w:val="20"/>
              </w:rPr>
            </w:pPr>
          </w:p>
        </w:tc>
        <w:tc>
          <w:tcPr>
            <w:tcW w:w="340" w:type="dxa"/>
            <w:tcBorders>
              <w:top w:val="nil"/>
              <w:left w:val="nil"/>
              <w:bottom w:val="nil"/>
              <w:right w:val="nil"/>
            </w:tcBorders>
            <w:vAlign w:val="bottom"/>
          </w:tcPr>
          <w:p w:rsidR="00107C10" w:rsidRPr="00E1603F" w:rsidRDefault="00107C10" w:rsidP="00784892">
            <w:pPr>
              <w:spacing w:after="0"/>
              <w:ind w:left="57"/>
              <w:rPr>
                <w:rFonts w:ascii="Times New Roman" w:hAnsi="Times New Roman"/>
                <w:b/>
                <w:bCs/>
                <w:sz w:val="20"/>
                <w:szCs w:val="20"/>
              </w:rPr>
            </w:pPr>
            <w:r w:rsidRPr="00E1603F">
              <w:rPr>
                <w:rFonts w:ascii="Times New Roman" w:hAnsi="Times New Roman"/>
                <w:b/>
                <w:bCs/>
                <w:sz w:val="20"/>
                <w:szCs w:val="20"/>
              </w:rPr>
              <w:t>г.</w:t>
            </w:r>
          </w:p>
        </w:tc>
      </w:tr>
    </w:tbl>
    <w:p w:rsidR="00107C10" w:rsidRPr="00E1603F" w:rsidRDefault="00107C10" w:rsidP="00784892">
      <w:pPr>
        <w:spacing w:after="120"/>
        <w:rPr>
          <w:rFonts w:ascii="Times New Roman" w:hAnsi="Times New Roman"/>
          <w:sz w:val="20"/>
          <w:szCs w:val="20"/>
        </w:rPr>
      </w:pPr>
    </w:p>
    <w:tbl>
      <w:tblPr>
        <w:tblW w:w="15763" w:type="dxa"/>
        <w:tblLayout w:type="fixed"/>
        <w:tblCellMar>
          <w:left w:w="28" w:type="dxa"/>
          <w:right w:w="28" w:type="dxa"/>
        </w:tblCellMar>
        <w:tblLook w:val="0000"/>
      </w:tblPr>
      <w:tblGrid>
        <w:gridCol w:w="1304"/>
        <w:gridCol w:w="709"/>
        <w:gridCol w:w="938"/>
        <w:gridCol w:w="763"/>
        <w:gridCol w:w="614"/>
        <w:gridCol w:w="614"/>
        <w:gridCol w:w="615"/>
        <w:gridCol w:w="737"/>
        <w:gridCol w:w="539"/>
        <w:gridCol w:w="1134"/>
        <w:gridCol w:w="567"/>
        <w:gridCol w:w="567"/>
        <w:gridCol w:w="566"/>
        <w:gridCol w:w="1078"/>
        <w:gridCol w:w="624"/>
        <w:gridCol w:w="993"/>
        <w:gridCol w:w="1559"/>
        <w:gridCol w:w="1842"/>
      </w:tblGrid>
      <w:tr w:rsidR="00107C10" w:rsidRPr="00E1603F" w:rsidTr="00784892">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ind w:left="57" w:right="57"/>
              <w:jc w:val="center"/>
              <w:rPr>
                <w:rFonts w:ascii="Times New Roman" w:hAnsi="Times New Roman"/>
                <w:spacing w:val="-4"/>
                <w:sz w:val="20"/>
                <w:szCs w:val="20"/>
                <w:vertAlign w:val="superscript"/>
              </w:rPr>
            </w:pPr>
            <w:r w:rsidRPr="00E1603F">
              <w:rPr>
                <w:rFonts w:ascii="Times New Roman" w:hAnsi="Times New Roman"/>
                <w:sz w:val="20"/>
                <w:szCs w:val="20"/>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spacing w:line="240" w:lineRule="atLeast"/>
              <w:jc w:val="center"/>
              <w:rPr>
                <w:rFonts w:ascii="Times New Roman" w:hAnsi="Times New Roman"/>
                <w:sz w:val="20"/>
                <w:szCs w:val="20"/>
              </w:rPr>
            </w:pPr>
            <w:r w:rsidRPr="00E1603F">
              <w:rPr>
                <w:rFonts w:ascii="Times New Roman" w:hAnsi="Times New Roman"/>
                <w:sz w:val="20"/>
                <w:szCs w:val="20"/>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r w:rsidRPr="00E1603F">
              <w:rPr>
                <w:rFonts w:ascii="Times New Roman" w:hAnsi="Times New Roman"/>
                <w:sz w:val="20"/>
                <w:szCs w:val="20"/>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pStyle w:val="ConsPlusNonformat"/>
              <w:spacing w:line="240" w:lineRule="atLeast"/>
              <w:ind w:left="113" w:right="113"/>
              <w:jc w:val="center"/>
              <w:rPr>
                <w:rFonts w:ascii="Times New Roman" w:hAnsi="Times New Roman" w:cs="Times New Roman"/>
              </w:rPr>
            </w:pPr>
            <w:r w:rsidRPr="00E1603F">
              <w:rPr>
                <w:rFonts w:ascii="Times New Roman" w:hAnsi="Times New Roman" w:cs="Times New Roman"/>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r w:rsidRPr="00E1603F">
              <w:rPr>
                <w:rFonts w:ascii="Times New Roman" w:hAnsi="Times New Roman"/>
                <w:sz w:val="20"/>
                <w:szCs w:val="20"/>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ind w:left="57" w:right="57"/>
              <w:jc w:val="center"/>
              <w:rPr>
                <w:rFonts w:ascii="Times New Roman" w:hAnsi="Times New Roman"/>
                <w:sz w:val="20"/>
                <w:szCs w:val="20"/>
              </w:rPr>
            </w:pPr>
            <w:r w:rsidRPr="00E1603F">
              <w:rPr>
                <w:rFonts w:ascii="Times New Roman" w:hAnsi="Times New Roman"/>
                <w:sz w:val="20"/>
                <w:szCs w:val="2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ind w:left="57" w:right="57"/>
              <w:jc w:val="center"/>
              <w:rPr>
                <w:rFonts w:ascii="Times New Roman" w:hAnsi="Times New Roman"/>
                <w:sz w:val="20"/>
                <w:szCs w:val="20"/>
              </w:rPr>
            </w:pPr>
            <w:r w:rsidRPr="00E1603F">
              <w:rPr>
                <w:rFonts w:ascii="Times New Roman" w:hAnsi="Times New Roman"/>
                <w:sz w:val="20"/>
                <w:szCs w:val="20"/>
              </w:rPr>
              <w:t>Дата начала проведения проверки </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r w:rsidRPr="00E1603F">
              <w:rPr>
                <w:rFonts w:ascii="Times New Roman" w:hAnsi="Times New Roman"/>
                <w:sz w:val="20"/>
                <w:szCs w:val="20"/>
              </w:rPr>
              <w:t>Срок проведения 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jc w:val="center"/>
              <w:rPr>
                <w:rFonts w:ascii="Times New Roman" w:hAnsi="Times New Roman"/>
                <w:sz w:val="20"/>
                <w:szCs w:val="20"/>
              </w:rPr>
            </w:pPr>
            <w:r w:rsidRPr="00E1603F">
              <w:rPr>
                <w:rFonts w:ascii="Times New Roman" w:hAnsi="Times New Roman"/>
                <w:sz w:val="20"/>
                <w:szCs w:val="20"/>
              </w:rPr>
              <w:t>Форма проведения 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jc w:val="center"/>
              <w:rPr>
                <w:rFonts w:ascii="Times New Roman" w:hAnsi="Times New Roman"/>
                <w:sz w:val="20"/>
                <w:szCs w:val="20"/>
              </w:rPr>
            </w:pPr>
            <w:r w:rsidRPr="00E1603F">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07C10" w:rsidRPr="00E1603F" w:rsidRDefault="00107C10" w:rsidP="00033C5A">
            <w:pPr>
              <w:shd w:val="clear" w:color="auto" w:fill="FFFFFF"/>
              <w:jc w:val="center"/>
              <w:rPr>
                <w:rFonts w:ascii="Times New Roman" w:hAnsi="Times New Roman"/>
                <w:sz w:val="20"/>
                <w:szCs w:val="20"/>
                <w:vertAlign w:val="superscript"/>
              </w:rPr>
            </w:pPr>
            <w:r w:rsidRPr="00E1603F">
              <w:rPr>
                <w:rFonts w:ascii="Times New Roman" w:hAnsi="Times New Roman"/>
                <w:sz w:val="20"/>
                <w:szCs w:val="20"/>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07C10" w:rsidRPr="00E1603F" w:rsidRDefault="00107C10" w:rsidP="00033C5A">
            <w:pPr>
              <w:shd w:val="clear" w:color="auto" w:fill="FFFFFF"/>
              <w:jc w:val="center"/>
              <w:rPr>
                <w:rFonts w:ascii="Times New Roman" w:hAnsi="Times New Roman"/>
                <w:sz w:val="20"/>
                <w:szCs w:val="20"/>
                <w:vertAlign w:val="superscript"/>
              </w:rPr>
            </w:pPr>
            <w:r w:rsidRPr="00E1603F">
              <w:rPr>
                <w:rFonts w:ascii="Times New Roman" w:hAnsi="Times New Roman"/>
                <w:sz w:val="20"/>
                <w:szCs w:val="20"/>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p>
        </w:tc>
      </w:tr>
      <w:tr w:rsidR="00107C10" w:rsidRPr="00E1603F" w:rsidTr="00784892">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jc w:val="center"/>
              <w:rPr>
                <w:rFonts w:ascii="Times New Roman" w:hAnsi="Times New Roman"/>
                <w:sz w:val="20"/>
                <w:szCs w:val="20"/>
              </w:rPr>
            </w:pPr>
            <w:r w:rsidRPr="00E1603F">
              <w:rPr>
                <w:rFonts w:ascii="Times New Roman" w:hAnsi="Times New Roman"/>
                <w:sz w:val="20"/>
                <w:szCs w:val="20"/>
              </w:rPr>
              <w:t>место (места) нахождения</w:t>
            </w:r>
            <w:r w:rsidRPr="00E1603F">
              <w:rPr>
                <w:rFonts w:ascii="Times New Roman" w:hAnsi="Times New Roman"/>
                <w:sz w:val="20"/>
                <w:szCs w:val="20"/>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jc w:val="center"/>
              <w:rPr>
                <w:rFonts w:ascii="Times New Roman" w:hAnsi="Times New Roman"/>
                <w:sz w:val="20"/>
                <w:szCs w:val="20"/>
              </w:rPr>
            </w:pPr>
            <w:r w:rsidRPr="00E1603F">
              <w:rPr>
                <w:rFonts w:ascii="Times New Roman" w:hAnsi="Times New Roman"/>
                <w:sz w:val="20"/>
                <w:szCs w:val="20"/>
              </w:rPr>
              <w:t>место (места) фактического осуществления деятельности юридического лица, индивидуального предпринимателя</w:t>
            </w:r>
          </w:p>
        </w:tc>
        <w:tc>
          <w:tcPr>
            <w:tcW w:w="763" w:type="dxa"/>
            <w:tcBorders>
              <w:top w:val="nil"/>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jc w:val="center"/>
              <w:rPr>
                <w:rFonts w:ascii="Times New Roman" w:hAnsi="Times New Roman"/>
                <w:sz w:val="20"/>
                <w:szCs w:val="20"/>
              </w:rPr>
            </w:pPr>
            <w:r w:rsidRPr="00E1603F">
              <w:rPr>
                <w:rFonts w:ascii="Times New Roman" w:hAnsi="Times New Roman"/>
                <w:sz w:val="20"/>
                <w:szCs w:val="20"/>
              </w:rPr>
              <w:t xml:space="preserve">места нахождения объектов </w:t>
            </w:r>
          </w:p>
        </w:tc>
        <w:tc>
          <w:tcPr>
            <w:tcW w:w="614" w:type="dxa"/>
            <w:vMerge/>
            <w:tcBorders>
              <w:top w:val="nil"/>
              <w:left w:val="single" w:sz="4" w:space="0" w:color="auto"/>
              <w:bottom w:val="nil"/>
              <w:right w:val="single" w:sz="4" w:space="0" w:color="auto"/>
            </w:tcBorders>
            <w:shd w:val="clear" w:color="auto" w:fill="FFFFFF"/>
            <w:textDirection w:val="btL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c>
          <w:tcPr>
            <w:tcW w:w="614" w:type="dxa"/>
            <w:vMerge/>
            <w:tcBorders>
              <w:top w:val="nil"/>
              <w:left w:val="single" w:sz="4" w:space="0" w:color="auto"/>
              <w:bottom w:val="nil"/>
              <w:right w:val="single" w:sz="4" w:space="0" w:color="auto"/>
            </w:tcBorders>
            <w:shd w:val="clear" w:color="auto" w:fill="FFFFFF"/>
            <w:textDirection w:val="btLr"/>
          </w:tcPr>
          <w:p w:rsidR="00107C10" w:rsidRPr="00E1603F" w:rsidRDefault="00107C10" w:rsidP="00033C5A">
            <w:pPr>
              <w:pStyle w:val="ConsPlusNonformat"/>
              <w:ind w:left="113" w:right="113"/>
              <w:jc w:val="center"/>
              <w:rPr>
                <w:rFonts w:ascii="Times New Roman" w:hAnsi="Times New Roman" w:cs="Times New Roman"/>
              </w:rPr>
            </w:pPr>
          </w:p>
        </w:tc>
        <w:tc>
          <w:tcPr>
            <w:tcW w:w="615" w:type="dxa"/>
            <w:vMerge/>
            <w:tcBorders>
              <w:top w:val="nil"/>
              <w:left w:val="single" w:sz="4" w:space="0" w:color="auto"/>
              <w:bottom w:val="nil"/>
              <w:right w:val="single" w:sz="4" w:space="0" w:color="auto"/>
            </w:tcBorders>
            <w:shd w:val="clear" w:color="auto" w:fill="FFFFFF"/>
            <w:textDirection w:val="btL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ind w:left="57" w:right="57"/>
              <w:jc w:val="center"/>
              <w:rPr>
                <w:rFonts w:ascii="Times New Roman" w:hAnsi="Times New Roman"/>
                <w:sz w:val="20"/>
                <w:szCs w:val="20"/>
              </w:rPr>
            </w:pPr>
            <w:r w:rsidRPr="00E1603F">
              <w:rPr>
                <w:rFonts w:ascii="Times New Roman" w:hAnsi="Times New Roman"/>
                <w:sz w:val="20"/>
                <w:szCs w:val="20"/>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ind w:left="57" w:right="57"/>
              <w:jc w:val="center"/>
              <w:rPr>
                <w:rFonts w:ascii="Times New Roman" w:hAnsi="Times New Roman"/>
                <w:sz w:val="20"/>
                <w:szCs w:val="20"/>
              </w:rPr>
            </w:pPr>
            <w:r w:rsidRPr="00E1603F">
              <w:rPr>
                <w:rFonts w:ascii="Times New Roman" w:hAnsi="Times New Roman"/>
                <w:sz w:val="20"/>
                <w:szCs w:val="20"/>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ind w:left="57" w:right="57"/>
              <w:jc w:val="center"/>
              <w:rPr>
                <w:rFonts w:ascii="Times New Roman" w:hAnsi="Times New Roman"/>
                <w:spacing w:val="-4"/>
                <w:sz w:val="20"/>
                <w:szCs w:val="20"/>
              </w:rPr>
            </w:pPr>
            <w:r w:rsidRPr="00E1603F">
              <w:rPr>
                <w:rFonts w:ascii="Times New Roman" w:hAnsi="Times New Roman"/>
                <w:sz w:val="20"/>
                <w:szCs w:val="20"/>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ind w:left="57" w:right="57"/>
              <w:jc w:val="center"/>
              <w:rPr>
                <w:rFonts w:ascii="Times New Roman" w:hAnsi="Times New Roman"/>
                <w:sz w:val="20"/>
                <w:szCs w:val="20"/>
                <w:vertAlign w:val="superscript"/>
              </w:rPr>
            </w:pPr>
            <w:r w:rsidRPr="00E1603F">
              <w:rPr>
                <w:rFonts w:ascii="Times New Roman" w:hAnsi="Times New Roman"/>
                <w:sz w:val="20"/>
                <w:szCs w:val="20"/>
              </w:rPr>
              <w:t>иные основания в соответствии с федеральным законом </w:t>
            </w:r>
          </w:p>
        </w:tc>
        <w:tc>
          <w:tcPr>
            <w:tcW w:w="567" w:type="dxa"/>
            <w:vMerge/>
            <w:tcBorders>
              <w:top w:val="nil"/>
              <w:left w:val="single" w:sz="4" w:space="0" w:color="auto"/>
              <w:bottom w:val="nil"/>
              <w:right w:val="single" w:sz="4" w:space="0" w:color="auto"/>
            </w:tcBorders>
            <w:shd w:val="clear" w:color="auto" w:fill="FFFFFF"/>
            <w:textDirection w:val="btL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ind w:left="57" w:right="57"/>
              <w:jc w:val="center"/>
              <w:rPr>
                <w:rFonts w:ascii="Times New Roman" w:hAnsi="Times New Roman"/>
                <w:sz w:val="20"/>
                <w:szCs w:val="20"/>
              </w:rPr>
            </w:pPr>
            <w:r w:rsidRPr="00E1603F">
              <w:rPr>
                <w:rFonts w:ascii="Times New Roman" w:hAnsi="Times New Roman"/>
                <w:sz w:val="20"/>
                <w:szCs w:val="20"/>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107C10" w:rsidRPr="00E1603F" w:rsidRDefault="00107C10" w:rsidP="00033C5A">
            <w:pPr>
              <w:shd w:val="clear" w:color="auto" w:fill="FFFFFF"/>
              <w:ind w:left="57" w:right="57"/>
              <w:jc w:val="center"/>
              <w:rPr>
                <w:rFonts w:ascii="Times New Roman" w:hAnsi="Times New Roman"/>
                <w:sz w:val="20"/>
                <w:szCs w:val="20"/>
              </w:rPr>
            </w:pPr>
            <w:r w:rsidRPr="00E1603F">
              <w:rPr>
                <w:rFonts w:ascii="Times New Roman" w:hAnsi="Times New Roman"/>
                <w:sz w:val="20"/>
                <w:szCs w:val="20"/>
              </w:rPr>
              <w:t>рабочих часов</w:t>
            </w:r>
            <w:r w:rsidRPr="00E1603F">
              <w:rPr>
                <w:rFonts w:ascii="Times New Roman" w:hAnsi="Times New Roman"/>
                <w:sz w:val="20"/>
                <w:szCs w:val="20"/>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c>
          <w:tcPr>
            <w:tcW w:w="993" w:type="dxa"/>
            <w:vMerge/>
            <w:tcBorders>
              <w:top w:val="nil"/>
              <w:left w:val="single" w:sz="4" w:space="0" w:color="auto"/>
              <w:bottom w:val="nil"/>
              <w:right w:val="single" w:sz="4" w:space="0" w:color="auto"/>
            </w:tcBorders>
            <w:shd w:val="clear" w:color="auto" w:fill="FFFFFF"/>
            <w:textDirection w:val="btLr"/>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107C10" w:rsidRPr="00E1603F" w:rsidRDefault="00107C10" w:rsidP="00033C5A">
            <w:pPr>
              <w:shd w:val="clear" w:color="auto" w:fill="FFFFFF"/>
              <w:spacing w:line="240" w:lineRule="atLeast"/>
              <w:ind w:left="113" w:right="113"/>
              <w:jc w:val="center"/>
              <w:rPr>
                <w:rFonts w:ascii="Times New Roman" w:hAnsi="Times New Roman"/>
                <w:sz w:val="20"/>
                <w:szCs w:val="20"/>
              </w:rPr>
            </w:pPr>
          </w:p>
        </w:tc>
      </w:tr>
      <w:tr w:rsidR="00107C10" w:rsidRPr="00E1603F" w:rsidTr="00784892">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rPr>
                <w:rFonts w:ascii="Times New Roman" w:hAnsi="Times New Roman"/>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pStyle w:val="ConsPlusNonformat"/>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jc w:val="center"/>
              <w:rPr>
                <w:rFonts w:ascii="Times New Roman" w:hAnsi="Times New Roman"/>
                <w:spacing w:val="-4"/>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jc w:val="center"/>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07C10" w:rsidRPr="00E1603F" w:rsidRDefault="00107C10" w:rsidP="00033C5A">
            <w:pPr>
              <w:shd w:val="clear" w:color="auto" w:fill="FFFFFF"/>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7C10" w:rsidRPr="00E1603F" w:rsidRDefault="00107C10" w:rsidP="00033C5A">
            <w:pPr>
              <w:shd w:val="clear" w:color="auto" w:fill="FFFFFF"/>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07C10" w:rsidRPr="00E1603F" w:rsidRDefault="00107C10" w:rsidP="00033C5A">
            <w:pPr>
              <w:shd w:val="clear" w:color="auto" w:fill="FFFFFF"/>
              <w:rPr>
                <w:rFonts w:ascii="Times New Roman" w:hAnsi="Times New Roman"/>
                <w:sz w:val="20"/>
                <w:szCs w:val="20"/>
              </w:rPr>
            </w:pPr>
          </w:p>
        </w:tc>
      </w:tr>
    </w:tbl>
    <w:p w:rsidR="00107C10" w:rsidRPr="00C934ED" w:rsidRDefault="00107C10" w:rsidP="00E1603F">
      <w:pPr>
        <w:autoSpaceDE w:val="0"/>
        <w:autoSpaceDN w:val="0"/>
        <w:adjustRightInd w:val="0"/>
        <w:jc w:val="right"/>
        <w:outlineLvl w:val="0"/>
        <w:rPr>
          <w:rFonts w:ascii="Times New Roman" w:hAnsi="Times New Roman"/>
          <w:sz w:val="28"/>
          <w:szCs w:val="28"/>
        </w:rPr>
        <w:sectPr w:rsidR="00107C10" w:rsidRPr="00C934ED" w:rsidSect="00784892">
          <w:pgSz w:w="16838" w:h="11906" w:orient="landscape"/>
          <w:pgMar w:top="567" w:right="1134" w:bottom="567" w:left="851" w:header="709" w:footer="709" w:gutter="0"/>
          <w:cols w:space="708"/>
          <w:docGrid w:linePitch="360"/>
        </w:sectPr>
      </w:pPr>
    </w:p>
    <w:p w:rsidR="00107C10" w:rsidRPr="00E1603F" w:rsidRDefault="00107C10" w:rsidP="00E1603F">
      <w:pPr>
        <w:spacing w:after="0" w:line="240" w:lineRule="auto"/>
        <w:jc w:val="right"/>
        <w:rPr>
          <w:rFonts w:ascii="Times New Roman" w:hAnsi="Times New Roman"/>
          <w:bCs/>
          <w:sz w:val="20"/>
          <w:szCs w:val="20"/>
        </w:rPr>
      </w:pPr>
      <w:r w:rsidRPr="00E1603F">
        <w:rPr>
          <w:rFonts w:ascii="Times New Roman" w:hAnsi="Times New Roman"/>
          <w:bCs/>
          <w:sz w:val="20"/>
          <w:szCs w:val="20"/>
        </w:rPr>
        <w:t>Приложение №3</w:t>
      </w:r>
    </w:p>
    <w:p w:rsidR="00107C10" w:rsidRPr="00E1603F" w:rsidRDefault="00107C10" w:rsidP="00784892">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w:t>
      </w:r>
      <w:r w:rsidRPr="00E1603F">
        <w:rPr>
          <w:rFonts w:ascii="Times New Roman" w:hAnsi="Times New Roman"/>
          <w:sz w:val="20"/>
          <w:szCs w:val="20"/>
        </w:rPr>
        <w:t xml:space="preserve">по исполнению муниципальной функции </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«Осуществление муниципального контроля за соблюдением требований в сфере благоустройства</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 xml:space="preserve"> территории муниципального образования «Парское сельское поселение </w:t>
      </w:r>
    </w:p>
    <w:p w:rsidR="00107C10" w:rsidRPr="00E1603F" w:rsidRDefault="00107C10" w:rsidP="00784892">
      <w:pPr>
        <w:spacing w:after="0" w:line="240" w:lineRule="auto"/>
        <w:jc w:val="right"/>
        <w:rPr>
          <w:rFonts w:ascii="Times New Roman" w:hAnsi="Times New Roman"/>
          <w:sz w:val="20"/>
          <w:szCs w:val="20"/>
        </w:rPr>
      </w:pPr>
      <w:r w:rsidRPr="00E1603F">
        <w:rPr>
          <w:rFonts w:ascii="Times New Roman" w:hAnsi="Times New Roman"/>
          <w:sz w:val="20"/>
          <w:szCs w:val="20"/>
        </w:rPr>
        <w:t>Родниковского муниципального района Ивановской области»</w:t>
      </w:r>
    </w:p>
    <w:p w:rsidR="00107C10" w:rsidRPr="00E1603F" w:rsidRDefault="00107C10" w:rsidP="00784892">
      <w:pPr>
        <w:spacing w:after="0"/>
        <w:ind w:left="9356" w:right="3232"/>
        <w:rPr>
          <w:rFonts w:ascii="Times New Roman" w:hAnsi="Times New Roman"/>
          <w:i/>
          <w:sz w:val="20"/>
          <w:szCs w:val="20"/>
        </w:rPr>
      </w:pPr>
    </w:p>
    <w:p w:rsidR="00107C10" w:rsidRPr="00E1603F" w:rsidRDefault="00107C10" w:rsidP="00784892">
      <w:pPr>
        <w:spacing w:after="0"/>
        <w:jc w:val="center"/>
        <w:rPr>
          <w:rFonts w:ascii="Times New Roman" w:hAnsi="Times New Roman"/>
          <w:b/>
          <w:sz w:val="20"/>
          <w:szCs w:val="20"/>
        </w:rPr>
      </w:pPr>
      <w:r w:rsidRPr="00E1603F">
        <w:rPr>
          <w:rFonts w:ascii="Times New Roman" w:hAnsi="Times New Roman"/>
          <w:b/>
          <w:sz w:val="20"/>
          <w:szCs w:val="20"/>
        </w:rPr>
        <w:t>Администрация муниципального образования  «Парское сельское поселение Родниковского муниципального района Ивановской области»</w:t>
      </w:r>
    </w:p>
    <w:p w:rsidR="00107C10" w:rsidRPr="00E1603F" w:rsidRDefault="00107C10" w:rsidP="00784892">
      <w:pPr>
        <w:spacing w:after="0"/>
        <w:jc w:val="center"/>
        <w:rPr>
          <w:rFonts w:ascii="Times New Roman" w:hAnsi="Times New Roman"/>
          <w:b/>
          <w:sz w:val="20"/>
          <w:szCs w:val="20"/>
        </w:rPr>
      </w:pPr>
      <w:r w:rsidRPr="00E1603F">
        <w:rPr>
          <w:rFonts w:ascii="Times New Roman" w:hAnsi="Times New Roman"/>
          <w:b/>
          <w:sz w:val="20"/>
          <w:szCs w:val="20"/>
        </w:rPr>
        <w:t xml:space="preserve">Муниципальный контроль </w:t>
      </w:r>
    </w:p>
    <w:p w:rsidR="00107C10" w:rsidRPr="00E1603F" w:rsidRDefault="00107C10" w:rsidP="00784892">
      <w:pPr>
        <w:spacing w:after="0"/>
        <w:jc w:val="center"/>
        <w:rPr>
          <w:rFonts w:ascii="Times New Roman" w:hAnsi="Times New Roman"/>
          <w:b/>
          <w:spacing w:val="40"/>
          <w:sz w:val="20"/>
          <w:szCs w:val="20"/>
        </w:rPr>
      </w:pPr>
      <w:r w:rsidRPr="00E1603F">
        <w:rPr>
          <w:rFonts w:ascii="Times New Roman" w:hAnsi="Times New Roman"/>
          <w:b/>
          <w:sz w:val="20"/>
          <w:szCs w:val="20"/>
        </w:rPr>
        <w:t>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107C10" w:rsidRPr="00E1603F" w:rsidRDefault="00107C10" w:rsidP="00B41FA9">
      <w:pPr>
        <w:ind w:left="9498"/>
        <w:jc w:val="right"/>
        <w:rPr>
          <w:rFonts w:ascii="Times New Roman" w:hAnsi="Times New Roman"/>
          <w:b/>
          <w:i/>
          <w:sz w:val="20"/>
          <w:szCs w:val="20"/>
        </w:rPr>
      </w:pPr>
    </w:p>
    <w:p w:rsidR="00107C10" w:rsidRPr="00E1603F" w:rsidRDefault="00107C10" w:rsidP="00784892">
      <w:pPr>
        <w:spacing w:after="0"/>
        <w:ind w:left="9498"/>
        <w:jc w:val="right"/>
        <w:rPr>
          <w:rFonts w:ascii="Times New Roman" w:hAnsi="Times New Roman"/>
          <w:i/>
          <w:sz w:val="20"/>
          <w:szCs w:val="20"/>
        </w:rPr>
      </w:pPr>
      <w:r w:rsidRPr="00E1603F">
        <w:rPr>
          <w:rFonts w:ascii="Times New Roman" w:hAnsi="Times New Roman"/>
          <w:i/>
          <w:sz w:val="20"/>
          <w:szCs w:val="20"/>
        </w:rPr>
        <w:t>УТВЕРЖДАЮ:</w:t>
      </w:r>
    </w:p>
    <w:p w:rsidR="00107C10" w:rsidRPr="00E1603F" w:rsidRDefault="00107C10" w:rsidP="00784892">
      <w:pPr>
        <w:spacing w:after="0"/>
        <w:ind w:left="9356"/>
        <w:jc w:val="right"/>
        <w:rPr>
          <w:rFonts w:ascii="Times New Roman" w:hAnsi="Times New Roman"/>
          <w:i/>
          <w:sz w:val="20"/>
          <w:szCs w:val="20"/>
        </w:rPr>
      </w:pPr>
      <w:r w:rsidRPr="00E1603F">
        <w:rPr>
          <w:rFonts w:ascii="Times New Roman" w:hAnsi="Times New Roman"/>
          <w:i/>
          <w:sz w:val="20"/>
          <w:szCs w:val="20"/>
        </w:rPr>
        <w:t>Глава  муниципального образования «Парское сельское поселение Родниковского муниципального района Ивановской области»</w:t>
      </w:r>
    </w:p>
    <w:p w:rsidR="00107C10" w:rsidRPr="00E1603F" w:rsidRDefault="00107C10" w:rsidP="00784892">
      <w:pPr>
        <w:spacing w:after="0"/>
        <w:ind w:left="9356"/>
        <w:jc w:val="right"/>
        <w:rPr>
          <w:rFonts w:ascii="Times New Roman" w:hAnsi="Times New Roman"/>
          <w:i/>
          <w:sz w:val="20"/>
          <w:szCs w:val="20"/>
        </w:rPr>
      </w:pPr>
      <w:r w:rsidRPr="00E1603F">
        <w:rPr>
          <w:rFonts w:ascii="Times New Roman" w:hAnsi="Times New Roman"/>
          <w:i/>
          <w:sz w:val="20"/>
          <w:szCs w:val="20"/>
        </w:rPr>
        <w:t>____________________.</w:t>
      </w:r>
    </w:p>
    <w:p w:rsidR="00107C10" w:rsidRPr="00E1603F" w:rsidRDefault="00107C10" w:rsidP="00784892">
      <w:pPr>
        <w:spacing w:after="0"/>
        <w:ind w:left="9356"/>
        <w:jc w:val="right"/>
        <w:rPr>
          <w:rFonts w:ascii="Times New Roman" w:hAnsi="Times New Roman"/>
          <w:i/>
          <w:sz w:val="20"/>
          <w:szCs w:val="20"/>
        </w:rPr>
      </w:pPr>
      <w:r w:rsidRPr="00E1603F">
        <w:rPr>
          <w:rFonts w:ascii="Times New Roman" w:hAnsi="Times New Roman"/>
          <w:i/>
          <w:sz w:val="20"/>
          <w:szCs w:val="20"/>
        </w:rPr>
        <w:t xml:space="preserve"> «____» ___________ 20___г. </w:t>
      </w:r>
    </w:p>
    <w:p w:rsidR="00107C10" w:rsidRPr="00E1603F" w:rsidRDefault="00107C10" w:rsidP="00784892">
      <w:pPr>
        <w:spacing w:after="0"/>
        <w:ind w:left="9356" w:right="3232"/>
        <w:jc w:val="right"/>
        <w:rPr>
          <w:rFonts w:ascii="Times New Roman" w:hAnsi="Times New Roman"/>
          <w:i/>
          <w:sz w:val="20"/>
          <w:szCs w:val="20"/>
        </w:rPr>
      </w:pPr>
      <w:r w:rsidRPr="00E1603F">
        <w:rPr>
          <w:rFonts w:ascii="Times New Roman" w:hAnsi="Times New Roman"/>
          <w:i/>
          <w:sz w:val="20"/>
          <w:szCs w:val="20"/>
        </w:rPr>
        <w:t>МП</w:t>
      </w:r>
    </w:p>
    <w:p w:rsidR="00107C10" w:rsidRPr="00E1603F" w:rsidRDefault="00107C10" w:rsidP="00784892">
      <w:pPr>
        <w:spacing w:after="0"/>
        <w:ind w:left="5868"/>
        <w:rPr>
          <w:rFonts w:ascii="Times New Roman" w:hAnsi="Times New Roman"/>
          <w:sz w:val="20"/>
          <w:szCs w:val="20"/>
        </w:rPr>
      </w:pPr>
    </w:p>
    <w:p w:rsidR="00107C10" w:rsidRPr="00E1603F" w:rsidRDefault="00107C10" w:rsidP="00784892">
      <w:pPr>
        <w:spacing w:after="0"/>
        <w:rPr>
          <w:rFonts w:ascii="Times New Roman" w:hAnsi="Times New Roman"/>
          <w:b/>
          <w:spacing w:val="40"/>
          <w:sz w:val="20"/>
          <w:szCs w:val="20"/>
        </w:rPr>
      </w:pPr>
    </w:p>
    <w:p w:rsidR="00107C10" w:rsidRPr="00E1603F" w:rsidRDefault="00107C10" w:rsidP="00784892">
      <w:pPr>
        <w:spacing w:after="0"/>
        <w:jc w:val="center"/>
        <w:rPr>
          <w:rFonts w:ascii="Times New Roman" w:hAnsi="Times New Roman"/>
          <w:b/>
          <w:spacing w:val="40"/>
          <w:sz w:val="20"/>
          <w:szCs w:val="20"/>
        </w:rPr>
      </w:pPr>
      <w:r w:rsidRPr="00E1603F">
        <w:rPr>
          <w:rFonts w:ascii="Times New Roman" w:hAnsi="Times New Roman"/>
          <w:b/>
          <w:spacing w:val="40"/>
          <w:sz w:val="20"/>
          <w:szCs w:val="20"/>
        </w:rPr>
        <w:t>ПЛАН</w:t>
      </w:r>
    </w:p>
    <w:p w:rsidR="00107C10" w:rsidRPr="00E1603F" w:rsidRDefault="00107C10" w:rsidP="00784892">
      <w:pPr>
        <w:spacing w:after="0"/>
        <w:jc w:val="center"/>
        <w:rPr>
          <w:rFonts w:ascii="Times New Roman" w:hAnsi="Times New Roman"/>
          <w:b/>
          <w:sz w:val="20"/>
          <w:szCs w:val="20"/>
        </w:rPr>
      </w:pPr>
      <w:r w:rsidRPr="00E1603F">
        <w:rPr>
          <w:rFonts w:ascii="Times New Roman" w:hAnsi="Times New Roman"/>
          <w:b/>
          <w:sz w:val="20"/>
          <w:szCs w:val="20"/>
        </w:rPr>
        <w:t>проведения плановых проверок физических лиц на ____ квартал 20____г.</w:t>
      </w: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367"/>
        <w:gridCol w:w="1440"/>
        <w:gridCol w:w="1080"/>
        <w:gridCol w:w="1260"/>
        <w:gridCol w:w="1034"/>
        <w:gridCol w:w="2026"/>
        <w:gridCol w:w="1203"/>
        <w:gridCol w:w="1046"/>
        <w:gridCol w:w="992"/>
        <w:gridCol w:w="1276"/>
        <w:gridCol w:w="2146"/>
      </w:tblGrid>
      <w:tr w:rsidR="00107C10" w:rsidRPr="00E1603F" w:rsidTr="00045155">
        <w:tc>
          <w:tcPr>
            <w:tcW w:w="541" w:type="dxa"/>
            <w:vMerge w:val="restart"/>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 п/п</w:t>
            </w:r>
          </w:p>
        </w:tc>
        <w:tc>
          <w:tcPr>
            <w:tcW w:w="6181" w:type="dxa"/>
            <w:gridSpan w:val="5"/>
            <w:vMerge w:val="restart"/>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Фамилия, имя, отчество (при наличии) лица, в отношении которого проводится проверка</w:t>
            </w:r>
          </w:p>
        </w:tc>
        <w:tc>
          <w:tcPr>
            <w:tcW w:w="2026" w:type="dxa"/>
            <w:vMerge w:val="restart"/>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Объект проверки</w:t>
            </w:r>
          </w:p>
        </w:tc>
        <w:tc>
          <w:tcPr>
            <w:tcW w:w="1203" w:type="dxa"/>
            <w:vMerge w:val="restart"/>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Цель проведения проверки</w:t>
            </w:r>
          </w:p>
        </w:tc>
        <w:tc>
          <w:tcPr>
            <w:tcW w:w="2038" w:type="dxa"/>
            <w:gridSpan w:val="2"/>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Срок проведения плановой проверки</w:t>
            </w:r>
          </w:p>
        </w:tc>
        <w:tc>
          <w:tcPr>
            <w:tcW w:w="1276" w:type="dxa"/>
            <w:vMerge w:val="restart"/>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Форма проведения проверки</w:t>
            </w:r>
          </w:p>
        </w:tc>
        <w:tc>
          <w:tcPr>
            <w:tcW w:w="2146" w:type="dxa"/>
            <w:vMerge w:val="restart"/>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107C10" w:rsidRPr="00E1603F" w:rsidTr="00045155">
        <w:tc>
          <w:tcPr>
            <w:tcW w:w="541" w:type="dxa"/>
            <w:vMerge/>
            <w:vAlign w:val="center"/>
          </w:tcPr>
          <w:p w:rsidR="00107C10" w:rsidRPr="00E1603F" w:rsidRDefault="00107C10" w:rsidP="00045155">
            <w:pPr>
              <w:autoSpaceDE w:val="0"/>
              <w:autoSpaceDN w:val="0"/>
              <w:jc w:val="center"/>
              <w:rPr>
                <w:rFonts w:ascii="Times New Roman" w:hAnsi="Times New Roman"/>
                <w:sz w:val="20"/>
                <w:szCs w:val="20"/>
              </w:rPr>
            </w:pPr>
          </w:p>
        </w:tc>
        <w:tc>
          <w:tcPr>
            <w:tcW w:w="6181" w:type="dxa"/>
            <w:gridSpan w:val="5"/>
            <w:vMerge/>
            <w:vAlign w:val="center"/>
          </w:tcPr>
          <w:p w:rsidR="00107C10" w:rsidRPr="00E1603F" w:rsidRDefault="00107C10" w:rsidP="00045155">
            <w:pPr>
              <w:autoSpaceDE w:val="0"/>
              <w:autoSpaceDN w:val="0"/>
              <w:jc w:val="center"/>
              <w:rPr>
                <w:rFonts w:ascii="Times New Roman" w:hAnsi="Times New Roman"/>
                <w:sz w:val="20"/>
                <w:szCs w:val="20"/>
              </w:rPr>
            </w:pPr>
          </w:p>
        </w:tc>
        <w:tc>
          <w:tcPr>
            <w:tcW w:w="2026" w:type="dxa"/>
            <w:vMerge/>
            <w:vAlign w:val="center"/>
          </w:tcPr>
          <w:p w:rsidR="00107C10" w:rsidRPr="00E1603F" w:rsidRDefault="00107C10" w:rsidP="00045155">
            <w:pPr>
              <w:autoSpaceDE w:val="0"/>
              <w:autoSpaceDN w:val="0"/>
              <w:jc w:val="center"/>
              <w:rPr>
                <w:rFonts w:ascii="Times New Roman" w:hAnsi="Times New Roman"/>
                <w:sz w:val="20"/>
                <w:szCs w:val="20"/>
              </w:rPr>
            </w:pPr>
          </w:p>
        </w:tc>
        <w:tc>
          <w:tcPr>
            <w:tcW w:w="1203" w:type="dxa"/>
            <w:vMerge/>
            <w:vAlign w:val="center"/>
          </w:tcPr>
          <w:p w:rsidR="00107C10" w:rsidRPr="00E1603F" w:rsidRDefault="00107C10" w:rsidP="00045155">
            <w:pPr>
              <w:autoSpaceDE w:val="0"/>
              <w:autoSpaceDN w:val="0"/>
              <w:jc w:val="center"/>
              <w:rPr>
                <w:rFonts w:ascii="Times New Roman" w:hAnsi="Times New Roman"/>
                <w:sz w:val="20"/>
                <w:szCs w:val="20"/>
              </w:rPr>
            </w:pPr>
          </w:p>
        </w:tc>
        <w:tc>
          <w:tcPr>
            <w:tcW w:w="1046" w:type="dxa"/>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Дата начала проверки</w:t>
            </w:r>
          </w:p>
        </w:tc>
        <w:tc>
          <w:tcPr>
            <w:tcW w:w="992" w:type="dxa"/>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Количе-ство рабочих дней</w:t>
            </w:r>
          </w:p>
        </w:tc>
        <w:tc>
          <w:tcPr>
            <w:tcW w:w="1276" w:type="dxa"/>
            <w:vMerge/>
            <w:vAlign w:val="center"/>
          </w:tcPr>
          <w:p w:rsidR="00107C10" w:rsidRPr="00E1603F" w:rsidRDefault="00107C10" w:rsidP="00045155">
            <w:pPr>
              <w:autoSpaceDE w:val="0"/>
              <w:autoSpaceDN w:val="0"/>
              <w:jc w:val="center"/>
              <w:rPr>
                <w:rFonts w:ascii="Times New Roman" w:hAnsi="Times New Roman"/>
                <w:sz w:val="20"/>
                <w:szCs w:val="20"/>
              </w:rPr>
            </w:pPr>
          </w:p>
        </w:tc>
        <w:tc>
          <w:tcPr>
            <w:tcW w:w="2146" w:type="dxa"/>
            <w:vMerge/>
            <w:vAlign w:val="center"/>
          </w:tcPr>
          <w:p w:rsidR="00107C10" w:rsidRPr="00E1603F" w:rsidRDefault="00107C10" w:rsidP="00045155">
            <w:pPr>
              <w:autoSpaceDE w:val="0"/>
              <w:autoSpaceDN w:val="0"/>
              <w:jc w:val="center"/>
              <w:rPr>
                <w:rFonts w:ascii="Times New Roman" w:hAnsi="Times New Roman"/>
                <w:sz w:val="20"/>
                <w:szCs w:val="20"/>
              </w:rPr>
            </w:pPr>
          </w:p>
        </w:tc>
      </w:tr>
      <w:tr w:rsidR="00107C10" w:rsidRPr="00E1603F" w:rsidTr="00045155">
        <w:tc>
          <w:tcPr>
            <w:tcW w:w="541" w:type="dxa"/>
            <w:vAlign w:val="center"/>
          </w:tcPr>
          <w:p w:rsidR="00107C10" w:rsidRPr="00E1603F" w:rsidRDefault="00107C10" w:rsidP="00045155">
            <w:pPr>
              <w:autoSpaceDE w:val="0"/>
              <w:autoSpaceDN w:val="0"/>
              <w:jc w:val="center"/>
              <w:rPr>
                <w:rFonts w:ascii="Times New Roman" w:hAnsi="Times New Roman"/>
                <w:sz w:val="20"/>
                <w:szCs w:val="20"/>
              </w:rPr>
            </w:pPr>
            <w:r w:rsidRPr="00E1603F">
              <w:rPr>
                <w:rFonts w:ascii="Times New Roman" w:hAnsi="Times New Roman"/>
                <w:sz w:val="20"/>
                <w:szCs w:val="20"/>
              </w:rPr>
              <w:t>1</w:t>
            </w:r>
          </w:p>
        </w:tc>
        <w:tc>
          <w:tcPr>
            <w:tcW w:w="1367"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1440"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1080"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1260"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1034"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2026"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1203"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1046"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992"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1276" w:type="dxa"/>
            <w:vAlign w:val="center"/>
          </w:tcPr>
          <w:p w:rsidR="00107C10" w:rsidRPr="00E1603F" w:rsidRDefault="00107C10" w:rsidP="00045155">
            <w:pPr>
              <w:autoSpaceDE w:val="0"/>
              <w:autoSpaceDN w:val="0"/>
              <w:jc w:val="center"/>
              <w:rPr>
                <w:rFonts w:ascii="Times New Roman" w:hAnsi="Times New Roman"/>
                <w:sz w:val="20"/>
                <w:szCs w:val="20"/>
              </w:rPr>
            </w:pPr>
          </w:p>
        </w:tc>
        <w:tc>
          <w:tcPr>
            <w:tcW w:w="2146" w:type="dxa"/>
            <w:vAlign w:val="center"/>
          </w:tcPr>
          <w:p w:rsidR="00107C10" w:rsidRPr="00E1603F" w:rsidRDefault="00107C10" w:rsidP="00045155">
            <w:pPr>
              <w:autoSpaceDE w:val="0"/>
              <w:autoSpaceDN w:val="0"/>
              <w:jc w:val="center"/>
              <w:rPr>
                <w:rFonts w:ascii="Times New Roman" w:hAnsi="Times New Roman"/>
                <w:sz w:val="20"/>
                <w:szCs w:val="20"/>
              </w:rPr>
            </w:pPr>
          </w:p>
        </w:tc>
      </w:tr>
    </w:tbl>
    <w:p w:rsidR="00107C10" w:rsidRPr="00E1603F" w:rsidRDefault="00107C10" w:rsidP="00D85516">
      <w:pPr>
        <w:autoSpaceDE w:val="0"/>
        <w:autoSpaceDN w:val="0"/>
        <w:adjustRightInd w:val="0"/>
        <w:jc w:val="right"/>
        <w:outlineLvl w:val="0"/>
        <w:rPr>
          <w:rFonts w:ascii="Times New Roman" w:hAnsi="Times New Roman"/>
          <w:sz w:val="20"/>
          <w:szCs w:val="20"/>
        </w:rPr>
        <w:sectPr w:rsidR="00107C10" w:rsidRPr="00E1603F" w:rsidSect="00784892">
          <w:pgSz w:w="16838" w:h="11906" w:orient="landscape"/>
          <w:pgMar w:top="567" w:right="1134" w:bottom="567" w:left="851" w:header="709" w:footer="709" w:gutter="0"/>
          <w:cols w:space="708"/>
          <w:docGrid w:linePitch="360"/>
        </w:sectPr>
      </w:pPr>
    </w:p>
    <w:p w:rsidR="00107C10" w:rsidRPr="00C934ED" w:rsidRDefault="00107C10" w:rsidP="00D85516">
      <w:pPr>
        <w:rPr>
          <w:rFonts w:ascii="Times New Roman" w:hAnsi="Times New Roman"/>
          <w:sz w:val="28"/>
          <w:szCs w:val="28"/>
        </w:rPr>
        <w:sectPr w:rsidR="00107C10" w:rsidRPr="00C934ED" w:rsidSect="00B41FA9">
          <w:pgSz w:w="16838" w:h="11906" w:orient="landscape"/>
          <w:pgMar w:top="1134" w:right="1134" w:bottom="567" w:left="851" w:header="709" w:footer="709" w:gutter="0"/>
          <w:cols w:space="708"/>
          <w:docGrid w:linePitch="360"/>
        </w:sectPr>
      </w:pPr>
    </w:p>
    <w:p w:rsidR="00107C10" w:rsidRPr="00E1603F" w:rsidRDefault="00107C10" w:rsidP="00E1603F">
      <w:pPr>
        <w:keepNext/>
        <w:spacing w:after="0"/>
        <w:jc w:val="right"/>
        <w:rPr>
          <w:rFonts w:ascii="Times New Roman" w:hAnsi="Times New Roman"/>
          <w:bCs/>
          <w:sz w:val="20"/>
          <w:szCs w:val="20"/>
        </w:rPr>
      </w:pPr>
      <w:r w:rsidRPr="00E1603F">
        <w:rPr>
          <w:rFonts w:ascii="Times New Roman" w:hAnsi="Times New Roman"/>
          <w:bCs/>
          <w:sz w:val="20"/>
          <w:szCs w:val="20"/>
        </w:rPr>
        <w:t xml:space="preserve">Приложение №4 </w:t>
      </w:r>
    </w:p>
    <w:p w:rsidR="00107C10" w:rsidRPr="00E1603F" w:rsidRDefault="00107C10" w:rsidP="00E9704D">
      <w:pPr>
        <w:keepNext/>
        <w:spacing w:after="0"/>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107C10" w:rsidRPr="00C934ED" w:rsidRDefault="00107C10" w:rsidP="00E9704D">
      <w:pPr>
        <w:keepNext/>
        <w:spacing w:after="0"/>
        <w:jc w:val="right"/>
        <w:rPr>
          <w:rFonts w:ascii="Times New Roman" w:hAnsi="Times New Roman"/>
          <w:sz w:val="28"/>
          <w:szCs w:val="28"/>
        </w:rPr>
      </w:pPr>
    </w:p>
    <w:p w:rsidR="00107C10" w:rsidRPr="00C934ED" w:rsidRDefault="00107C10" w:rsidP="00632008">
      <w:pPr>
        <w:keepNext/>
        <w:spacing w:after="0"/>
        <w:jc w:val="right"/>
        <w:rPr>
          <w:rFonts w:ascii="Times New Roman" w:hAnsi="Times New Roman"/>
          <w:sz w:val="28"/>
          <w:szCs w:val="28"/>
        </w:rPr>
      </w:pPr>
      <w:r w:rsidRPr="00C934ED">
        <w:rPr>
          <w:rFonts w:ascii="Times New Roman" w:hAnsi="Times New Roman"/>
          <w:sz w:val="28"/>
          <w:szCs w:val="28"/>
        </w:rPr>
        <w:t>В  Прокуратуру Родниковского района</w:t>
      </w:r>
    </w:p>
    <w:p w:rsidR="00107C10" w:rsidRPr="00C934ED" w:rsidRDefault="00107C10" w:rsidP="00632008">
      <w:pPr>
        <w:keepNext/>
        <w:spacing w:after="0"/>
        <w:jc w:val="right"/>
        <w:rPr>
          <w:rFonts w:ascii="Times New Roman" w:hAnsi="Times New Roman"/>
          <w:sz w:val="28"/>
          <w:szCs w:val="28"/>
        </w:rPr>
      </w:pPr>
      <w:r w:rsidRPr="00C934ED">
        <w:rPr>
          <w:rFonts w:ascii="Times New Roman" w:hAnsi="Times New Roman"/>
          <w:sz w:val="28"/>
          <w:szCs w:val="28"/>
        </w:rPr>
        <w:t xml:space="preserve">от  администрации муниципального образования </w:t>
      </w:r>
    </w:p>
    <w:p w:rsidR="00107C10" w:rsidRPr="00C934ED" w:rsidRDefault="00107C10" w:rsidP="00632008">
      <w:pPr>
        <w:keepNext/>
        <w:spacing w:after="0"/>
        <w:jc w:val="right"/>
        <w:rPr>
          <w:rFonts w:ascii="Times New Roman" w:hAnsi="Times New Roman"/>
          <w:sz w:val="28"/>
          <w:szCs w:val="28"/>
        </w:rPr>
      </w:pPr>
      <w:r w:rsidRPr="00C934ED">
        <w:rPr>
          <w:rFonts w:ascii="Times New Roman" w:hAnsi="Times New Roman"/>
          <w:sz w:val="28"/>
          <w:szCs w:val="28"/>
        </w:rPr>
        <w:t>«Парское сельское поселение</w:t>
      </w:r>
    </w:p>
    <w:p w:rsidR="00107C10" w:rsidRPr="00C934ED" w:rsidRDefault="00107C10" w:rsidP="00632008">
      <w:pPr>
        <w:keepNext/>
        <w:spacing w:after="0"/>
        <w:jc w:val="right"/>
        <w:rPr>
          <w:rFonts w:ascii="Times New Roman" w:hAnsi="Times New Roman"/>
          <w:sz w:val="28"/>
          <w:szCs w:val="28"/>
        </w:rPr>
      </w:pPr>
      <w:r w:rsidRPr="00C934ED">
        <w:rPr>
          <w:rFonts w:ascii="Times New Roman" w:hAnsi="Times New Roman"/>
          <w:sz w:val="28"/>
          <w:szCs w:val="28"/>
        </w:rPr>
        <w:t xml:space="preserve">Родниковского муниципального района </w:t>
      </w:r>
    </w:p>
    <w:p w:rsidR="00107C10" w:rsidRPr="00C934ED" w:rsidRDefault="00107C10" w:rsidP="00632008">
      <w:pPr>
        <w:keepNext/>
        <w:spacing w:after="0"/>
        <w:jc w:val="right"/>
        <w:rPr>
          <w:rFonts w:ascii="Times New Roman" w:hAnsi="Times New Roman"/>
          <w:sz w:val="28"/>
          <w:szCs w:val="28"/>
        </w:rPr>
      </w:pPr>
      <w:r w:rsidRPr="00C934ED">
        <w:rPr>
          <w:rFonts w:ascii="Times New Roman" w:hAnsi="Times New Roman"/>
          <w:sz w:val="28"/>
          <w:szCs w:val="28"/>
        </w:rPr>
        <w:t xml:space="preserve">Ивановской области» </w:t>
      </w:r>
    </w:p>
    <w:p w:rsidR="00107C10" w:rsidRPr="00C934ED" w:rsidRDefault="00107C10" w:rsidP="00632008">
      <w:pPr>
        <w:keepNext/>
        <w:keepLines/>
        <w:spacing w:after="0"/>
        <w:jc w:val="center"/>
        <w:rPr>
          <w:rFonts w:ascii="Times New Roman" w:hAnsi="Times New Roman"/>
          <w:b/>
          <w:bCs/>
          <w:sz w:val="28"/>
          <w:szCs w:val="28"/>
        </w:rPr>
      </w:pPr>
      <w:r w:rsidRPr="00C934ED">
        <w:rPr>
          <w:rFonts w:ascii="Times New Roman" w:hAnsi="Times New Roman"/>
          <w:b/>
          <w:bCs/>
          <w:sz w:val="28"/>
          <w:szCs w:val="28"/>
        </w:rPr>
        <w:t>ЗАЯВЛЕНИЕ</w:t>
      </w:r>
      <w:r w:rsidRPr="00C934ED">
        <w:rPr>
          <w:rFonts w:ascii="Times New Roman" w:hAnsi="Times New Roman"/>
          <w:b/>
          <w:bCs/>
          <w:sz w:val="28"/>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07C10" w:rsidRPr="00C934ED" w:rsidRDefault="00107C10" w:rsidP="00632008">
      <w:pPr>
        <w:keepNext/>
        <w:keepLines/>
        <w:spacing w:after="0"/>
        <w:jc w:val="both"/>
        <w:rPr>
          <w:rFonts w:ascii="Times New Roman" w:hAnsi="Times New Roman"/>
          <w:sz w:val="28"/>
          <w:szCs w:val="28"/>
        </w:rPr>
      </w:pPr>
      <w:r w:rsidRPr="00C934ED">
        <w:rPr>
          <w:rFonts w:ascii="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C934ED">
          <w:rPr>
            <w:rFonts w:ascii="Times New Roman" w:hAnsi="Times New Roman"/>
            <w:sz w:val="28"/>
            <w:szCs w:val="28"/>
          </w:rPr>
          <w:t>2008 г</w:t>
        </w:r>
      </w:smartTag>
      <w:r w:rsidRPr="00C934ED">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07C10" w:rsidRPr="00C934ED" w:rsidRDefault="00107C10" w:rsidP="00632008">
      <w:pPr>
        <w:keepNext/>
        <w:keepLines/>
        <w:spacing w:after="0"/>
        <w:jc w:val="both"/>
        <w:rPr>
          <w:rFonts w:ascii="Times New Roman" w:hAnsi="Times New Roman"/>
          <w:sz w:val="28"/>
          <w:szCs w:val="28"/>
        </w:rPr>
      </w:pPr>
    </w:p>
    <w:p w:rsidR="00107C10" w:rsidRPr="00C934ED" w:rsidRDefault="00107C10" w:rsidP="00632008">
      <w:pPr>
        <w:keepNext/>
        <w:keepLines/>
        <w:pBdr>
          <w:top w:val="single" w:sz="4" w:space="1" w:color="auto"/>
        </w:pBdr>
        <w:spacing w:after="0"/>
        <w:rPr>
          <w:rFonts w:ascii="Times New Roman" w:hAnsi="Times New Roman"/>
          <w:sz w:val="28"/>
          <w:szCs w:val="28"/>
        </w:rPr>
      </w:pPr>
    </w:p>
    <w:p w:rsidR="00107C10" w:rsidRPr="00C934ED" w:rsidRDefault="00107C10" w:rsidP="00632008">
      <w:pPr>
        <w:keepNext/>
        <w:keepLines/>
        <w:spacing w:after="0"/>
        <w:rPr>
          <w:rFonts w:ascii="Times New Roman" w:hAnsi="Times New Roman"/>
          <w:sz w:val="28"/>
          <w:szCs w:val="28"/>
        </w:rPr>
      </w:pPr>
    </w:p>
    <w:p w:rsidR="00107C10" w:rsidRPr="00C934ED" w:rsidRDefault="00107C10" w:rsidP="00632008">
      <w:pPr>
        <w:keepNext/>
        <w:keepLines/>
        <w:pBdr>
          <w:top w:val="single" w:sz="4" w:space="1" w:color="auto"/>
        </w:pBdr>
        <w:spacing w:after="0"/>
        <w:rPr>
          <w:rFonts w:ascii="Times New Roman" w:hAnsi="Times New Roman"/>
          <w:sz w:val="28"/>
          <w:szCs w:val="28"/>
        </w:rPr>
      </w:pPr>
    </w:p>
    <w:p w:rsidR="00107C10" w:rsidRPr="00C934ED" w:rsidRDefault="00107C10" w:rsidP="00632008">
      <w:pPr>
        <w:keepNext/>
        <w:keepLines/>
        <w:spacing w:after="0"/>
        <w:rPr>
          <w:rFonts w:ascii="Times New Roman" w:hAnsi="Times New Roman"/>
          <w:sz w:val="28"/>
          <w:szCs w:val="28"/>
        </w:rPr>
      </w:pPr>
    </w:p>
    <w:p w:rsidR="00107C10" w:rsidRPr="00C934ED" w:rsidRDefault="00107C10" w:rsidP="00632008">
      <w:pPr>
        <w:keepNext/>
        <w:keepLines/>
        <w:pBdr>
          <w:top w:val="single" w:sz="4" w:space="1" w:color="auto"/>
        </w:pBdr>
        <w:spacing w:after="0"/>
        <w:jc w:val="center"/>
        <w:rPr>
          <w:rFonts w:ascii="Times New Roman" w:hAnsi="Times New Roman"/>
          <w:sz w:val="28"/>
          <w:szCs w:val="28"/>
        </w:rPr>
      </w:pPr>
      <w:r w:rsidRPr="00C934ED">
        <w:rPr>
          <w:rFonts w:ascii="Times New Roman" w:hAnsi="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07C10" w:rsidRPr="00C934ED" w:rsidRDefault="00107C10" w:rsidP="00632008">
      <w:pPr>
        <w:keepNext/>
        <w:keepLines/>
        <w:spacing w:after="0"/>
        <w:jc w:val="both"/>
        <w:rPr>
          <w:rFonts w:ascii="Times New Roman" w:hAnsi="Times New Roman"/>
          <w:sz w:val="28"/>
          <w:szCs w:val="28"/>
        </w:rPr>
      </w:pPr>
      <w:r w:rsidRPr="00C934ED">
        <w:rPr>
          <w:rFonts w:ascii="Times New Roman" w:hAnsi="Times New Roman"/>
          <w:sz w:val="28"/>
          <w:szCs w:val="28"/>
        </w:rPr>
        <w:t xml:space="preserve">осуществляющего предпринимательскую деятельность по адресу:  </w:t>
      </w:r>
    </w:p>
    <w:p w:rsidR="00107C10" w:rsidRPr="00C934ED" w:rsidRDefault="00107C10" w:rsidP="00632008">
      <w:pPr>
        <w:keepNext/>
        <w:keepLines/>
        <w:pBdr>
          <w:top w:val="single" w:sz="4" w:space="1" w:color="auto"/>
        </w:pBdr>
        <w:spacing w:after="0"/>
        <w:rPr>
          <w:rFonts w:ascii="Times New Roman" w:hAnsi="Times New Roman"/>
          <w:sz w:val="28"/>
          <w:szCs w:val="28"/>
        </w:rPr>
      </w:pPr>
    </w:p>
    <w:p w:rsidR="00107C10" w:rsidRPr="00C934ED" w:rsidRDefault="00107C10" w:rsidP="00632008">
      <w:pPr>
        <w:keepNext/>
        <w:keepLines/>
        <w:spacing w:after="0"/>
        <w:rPr>
          <w:rFonts w:ascii="Times New Roman" w:hAnsi="Times New Roman"/>
          <w:sz w:val="28"/>
          <w:szCs w:val="28"/>
        </w:rPr>
      </w:pPr>
    </w:p>
    <w:p w:rsidR="00107C10" w:rsidRPr="00C934ED" w:rsidRDefault="00107C10" w:rsidP="00632008">
      <w:pPr>
        <w:keepNext/>
        <w:keepLines/>
        <w:pBdr>
          <w:top w:val="single" w:sz="4" w:space="1" w:color="auto"/>
        </w:pBdr>
        <w:spacing w:after="0"/>
        <w:rPr>
          <w:rFonts w:ascii="Times New Roman" w:hAnsi="Times New Roman"/>
          <w:sz w:val="28"/>
          <w:szCs w:val="28"/>
        </w:rPr>
      </w:pPr>
    </w:p>
    <w:p w:rsidR="00107C10" w:rsidRPr="00C934ED" w:rsidRDefault="00107C10" w:rsidP="00632008">
      <w:pPr>
        <w:keepNext/>
        <w:keepLines/>
        <w:spacing w:after="0"/>
        <w:rPr>
          <w:rFonts w:ascii="Times New Roman" w:hAnsi="Times New Roman"/>
          <w:sz w:val="28"/>
          <w:szCs w:val="28"/>
        </w:rPr>
      </w:pPr>
    </w:p>
    <w:p w:rsidR="00107C10" w:rsidRPr="00C934ED" w:rsidRDefault="00107C10" w:rsidP="00632008">
      <w:pPr>
        <w:keepNext/>
        <w:keepLines/>
        <w:pBdr>
          <w:top w:val="single" w:sz="4" w:space="1" w:color="auto"/>
        </w:pBdr>
        <w:spacing w:after="0"/>
        <w:rPr>
          <w:rFonts w:ascii="Times New Roman" w:hAnsi="Times New Roman"/>
          <w:sz w:val="28"/>
          <w:szCs w:val="28"/>
        </w:rPr>
      </w:pPr>
    </w:p>
    <w:p w:rsidR="00107C10" w:rsidRPr="00C934ED" w:rsidRDefault="00107C10" w:rsidP="00632008">
      <w:pPr>
        <w:keepNext/>
        <w:keepLines/>
        <w:spacing w:after="0"/>
        <w:rPr>
          <w:rFonts w:ascii="Times New Roman" w:hAnsi="Times New Roman"/>
          <w:sz w:val="28"/>
          <w:szCs w:val="28"/>
        </w:rPr>
      </w:pPr>
      <w:r w:rsidRPr="00C934ED">
        <w:rPr>
          <w:rFonts w:ascii="Times New Roman" w:hAnsi="Times New Roman"/>
          <w:sz w:val="28"/>
          <w:szCs w:val="28"/>
        </w:rPr>
        <w:t>2. Основание проведения проверки:</w:t>
      </w:r>
    </w:p>
    <w:p w:rsidR="00107C10" w:rsidRPr="00C934ED" w:rsidRDefault="00107C10" w:rsidP="00632008">
      <w:pPr>
        <w:keepNext/>
        <w:keepLines/>
        <w:spacing w:after="0"/>
        <w:rPr>
          <w:rFonts w:ascii="Times New Roman" w:hAnsi="Times New Roman"/>
          <w:sz w:val="28"/>
          <w:szCs w:val="28"/>
        </w:rPr>
      </w:pPr>
    </w:p>
    <w:p w:rsidR="00107C10" w:rsidRPr="00C934ED" w:rsidRDefault="00107C10" w:rsidP="00632008">
      <w:pPr>
        <w:keepNext/>
        <w:keepLines/>
        <w:pBdr>
          <w:top w:val="single" w:sz="4" w:space="1" w:color="auto"/>
        </w:pBdr>
        <w:spacing w:after="0"/>
        <w:rPr>
          <w:rFonts w:ascii="Times New Roman" w:hAnsi="Times New Roman"/>
          <w:sz w:val="28"/>
          <w:szCs w:val="28"/>
        </w:rPr>
      </w:pPr>
    </w:p>
    <w:p w:rsidR="00107C10" w:rsidRPr="00C934ED" w:rsidRDefault="00107C10" w:rsidP="00632008">
      <w:pPr>
        <w:keepNext/>
        <w:keepLines/>
        <w:spacing w:after="0"/>
        <w:rPr>
          <w:rFonts w:ascii="Times New Roman" w:hAnsi="Times New Roman"/>
          <w:sz w:val="28"/>
          <w:szCs w:val="28"/>
        </w:rPr>
      </w:pPr>
    </w:p>
    <w:p w:rsidR="00107C10" w:rsidRPr="00C934ED" w:rsidRDefault="00107C10" w:rsidP="00632008">
      <w:pPr>
        <w:keepNext/>
        <w:keepLines/>
        <w:pBdr>
          <w:top w:val="single" w:sz="4" w:space="1" w:color="auto"/>
        </w:pBdr>
        <w:spacing w:after="0"/>
        <w:ind w:left="-360"/>
        <w:jc w:val="center"/>
        <w:rPr>
          <w:rFonts w:ascii="Times New Roman" w:hAnsi="Times New Roman"/>
          <w:sz w:val="28"/>
          <w:szCs w:val="28"/>
        </w:rPr>
      </w:pPr>
      <w:r w:rsidRPr="00C934ED">
        <w:rPr>
          <w:rFonts w:ascii="Times New Roman" w:hAnsi="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C934ED">
          <w:rPr>
            <w:rFonts w:ascii="Times New Roman" w:hAnsi="Times New Roman"/>
            <w:sz w:val="28"/>
            <w:szCs w:val="28"/>
          </w:rPr>
          <w:t>2008 г</w:t>
        </w:r>
      </w:smartTag>
      <w:r w:rsidRPr="00C934ED">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w:t>
      </w:r>
      <w:r w:rsidRPr="00C934ED">
        <w:rPr>
          <w:rFonts w:ascii="Times New Roman" w:hAnsi="Times New Roman"/>
          <w:sz w:val="28"/>
          <w:szCs w:val="28"/>
        </w:rPr>
        <w:br/>
        <w:t>и муниципального контроля”, административного регламента)</w:t>
      </w:r>
    </w:p>
    <w:p w:rsidR="00107C10" w:rsidRPr="00C934ED" w:rsidRDefault="00107C10" w:rsidP="00632008">
      <w:pPr>
        <w:keepNext/>
        <w:keepLines/>
        <w:spacing w:after="0"/>
        <w:rPr>
          <w:rFonts w:ascii="Times New Roman" w:hAnsi="Times New Roman"/>
          <w:sz w:val="28"/>
          <w:szCs w:val="28"/>
        </w:rPr>
      </w:pPr>
      <w:r w:rsidRPr="00C934ED">
        <w:rPr>
          <w:rFonts w:ascii="Times New Roman" w:hAnsi="Times New Roman"/>
          <w:sz w:val="28"/>
          <w:szCs w:val="28"/>
        </w:rPr>
        <w:t>3. Дата начала проведения проверки:</w:t>
      </w:r>
    </w:p>
    <w:tbl>
      <w:tblPr>
        <w:tblW w:w="0" w:type="auto"/>
        <w:jc w:val="right"/>
        <w:tblInd w:w="312" w:type="dxa"/>
        <w:tblLayout w:type="fixed"/>
        <w:tblCellMar>
          <w:left w:w="28" w:type="dxa"/>
          <w:right w:w="28" w:type="dxa"/>
        </w:tblCellMar>
        <w:tblLook w:val="0000"/>
      </w:tblPr>
      <w:tblGrid>
        <w:gridCol w:w="170"/>
        <w:gridCol w:w="340"/>
        <w:gridCol w:w="255"/>
        <w:gridCol w:w="1247"/>
        <w:gridCol w:w="397"/>
        <w:gridCol w:w="340"/>
        <w:gridCol w:w="738"/>
      </w:tblGrid>
      <w:tr w:rsidR="00107C10" w:rsidRPr="00C934ED" w:rsidTr="008D6E4B">
        <w:trPr>
          <w:jc w:val="right"/>
        </w:trPr>
        <w:tc>
          <w:tcPr>
            <w:tcW w:w="170" w:type="dxa"/>
            <w:tcBorders>
              <w:top w:val="nil"/>
              <w:left w:val="nil"/>
              <w:bottom w:val="nil"/>
              <w:right w:val="nil"/>
            </w:tcBorders>
            <w:vAlign w:val="bottom"/>
          </w:tcPr>
          <w:p w:rsidR="00107C10" w:rsidRPr="00C934ED" w:rsidRDefault="00107C10" w:rsidP="00632008">
            <w:pPr>
              <w:keepNext/>
              <w:keepLines/>
              <w:spacing w:after="0"/>
              <w:jc w:val="right"/>
              <w:rPr>
                <w:rFonts w:ascii="Times New Roman" w:hAnsi="Times New Roman"/>
                <w:sz w:val="28"/>
                <w:szCs w:val="28"/>
              </w:rPr>
            </w:pPr>
            <w:r w:rsidRPr="00C934ED">
              <w:rPr>
                <w:rFonts w:ascii="Times New Roman" w:hAnsi="Times New Roman"/>
                <w:sz w:val="28"/>
                <w:szCs w:val="28"/>
              </w:rPr>
              <w:t>“</w:t>
            </w:r>
          </w:p>
        </w:tc>
        <w:tc>
          <w:tcPr>
            <w:tcW w:w="340" w:type="dxa"/>
            <w:tcBorders>
              <w:top w:val="nil"/>
              <w:left w:val="nil"/>
              <w:bottom w:val="single" w:sz="4" w:space="0" w:color="auto"/>
              <w:right w:val="nil"/>
            </w:tcBorders>
            <w:vAlign w:val="bottom"/>
          </w:tcPr>
          <w:p w:rsidR="00107C10" w:rsidRPr="00C934ED" w:rsidRDefault="00107C10" w:rsidP="00632008">
            <w:pPr>
              <w:keepNext/>
              <w:keepLines/>
              <w:spacing w:after="0"/>
              <w:jc w:val="center"/>
              <w:rPr>
                <w:rFonts w:ascii="Times New Roman" w:hAnsi="Times New Roman"/>
                <w:sz w:val="28"/>
                <w:szCs w:val="28"/>
              </w:rPr>
            </w:pPr>
          </w:p>
        </w:tc>
        <w:tc>
          <w:tcPr>
            <w:tcW w:w="255" w:type="dxa"/>
            <w:tcBorders>
              <w:top w:val="nil"/>
              <w:left w:val="nil"/>
              <w:bottom w:val="nil"/>
              <w:right w:val="nil"/>
            </w:tcBorders>
            <w:vAlign w:val="bottom"/>
          </w:tcPr>
          <w:p w:rsidR="00107C10" w:rsidRPr="00C934ED" w:rsidRDefault="00107C10" w:rsidP="00632008">
            <w:pPr>
              <w:keepNext/>
              <w:keepLines/>
              <w:spacing w:after="0"/>
              <w:rPr>
                <w:rFonts w:ascii="Times New Roman" w:hAnsi="Times New Roman"/>
                <w:sz w:val="28"/>
                <w:szCs w:val="28"/>
              </w:rPr>
            </w:pPr>
            <w:r w:rsidRPr="00C934ED">
              <w:rPr>
                <w:rFonts w:ascii="Times New Roman" w:hAnsi="Times New Roman"/>
                <w:sz w:val="28"/>
                <w:szCs w:val="28"/>
              </w:rPr>
              <w:t>”</w:t>
            </w:r>
          </w:p>
        </w:tc>
        <w:tc>
          <w:tcPr>
            <w:tcW w:w="1247" w:type="dxa"/>
            <w:tcBorders>
              <w:top w:val="nil"/>
              <w:left w:val="nil"/>
              <w:bottom w:val="single" w:sz="4" w:space="0" w:color="auto"/>
              <w:right w:val="nil"/>
            </w:tcBorders>
            <w:vAlign w:val="bottom"/>
          </w:tcPr>
          <w:p w:rsidR="00107C10" w:rsidRPr="00C934ED" w:rsidRDefault="00107C10" w:rsidP="00632008">
            <w:pPr>
              <w:keepNext/>
              <w:keepLines/>
              <w:spacing w:after="0"/>
              <w:jc w:val="center"/>
              <w:rPr>
                <w:rFonts w:ascii="Times New Roman" w:hAnsi="Times New Roman"/>
                <w:sz w:val="28"/>
                <w:szCs w:val="28"/>
              </w:rPr>
            </w:pPr>
          </w:p>
        </w:tc>
        <w:tc>
          <w:tcPr>
            <w:tcW w:w="397" w:type="dxa"/>
            <w:tcBorders>
              <w:top w:val="nil"/>
              <w:left w:val="nil"/>
              <w:bottom w:val="nil"/>
              <w:right w:val="nil"/>
            </w:tcBorders>
            <w:vAlign w:val="bottom"/>
          </w:tcPr>
          <w:p w:rsidR="00107C10" w:rsidRPr="00C934ED" w:rsidRDefault="00107C10" w:rsidP="00632008">
            <w:pPr>
              <w:keepNext/>
              <w:keepLines/>
              <w:spacing w:after="0"/>
              <w:jc w:val="right"/>
              <w:rPr>
                <w:rFonts w:ascii="Times New Roman" w:hAnsi="Times New Roman"/>
                <w:sz w:val="28"/>
                <w:szCs w:val="28"/>
              </w:rPr>
            </w:pPr>
            <w:r w:rsidRPr="00C934ED">
              <w:rPr>
                <w:rFonts w:ascii="Times New Roman" w:hAnsi="Times New Roman"/>
                <w:sz w:val="28"/>
                <w:szCs w:val="28"/>
              </w:rPr>
              <w:t>20</w:t>
            </w:r>
          </w:p>
        </w:tc>
        <w:tc>
          <w:tcPr>
            <w:tcW w:w="340" w:type="dxa"/>
            <w:tcBorders>
              <w:top w:val="nil"/>
              <w:left w:val="nil"/>
              <w:bottom w:val="single" w:sz="4" w:space="0" w:color="auto"/>
              <w:right w:val="nil"/>
            </w:tcBorders>
            <w:vAlign w:val="bottom"/>
          </w:tcPr>
          <w:p w:rsidR="00107C10" w:rsidRPr="00C934ED" w:rsidRDefault="00107C10" w:rsidP="00632008">
            <w:pPr>
              <w:keepNext/>
              <w:keepLines/>
              <w:spacing w:after="0"/>
              <w:rPr>
                <w:rFonts w:ascii="Times New Roman" w:hAnsi="Times New Roman"/>
                <w:sz w:val="28"/>
                <w:szCs w:val="28"/>
              </w:rPr>
            </w:pPr>
          </w:p>
        </w:tc>
        <w:tc>
          <w:tcPr>
            <w:tcW w:w="738" w:type="dxa"/>
            <w:tcBorders>
              <w:top w:val="nil"/>
              <w:left w:val="nil"/>
              <w:bottom w:val="nil"/>
              <w:right w:val="nil"/>
            </w:tcBorders>
            <w:vAlign w:val="bottom"/>
          </w:tcPr>
          <w:p w:rsidR="00107C10" w:rsidRPr="00C934ED" w:rsidRDefault="00107C10" w:rsidP="00632008">
            <w:pPr>
              <w:keepNext/>
              <w:keepLines/>
              <w:spacing w:after="0"/>
              <w:ind w:left="57"/>
              <w:rPr>
                <w:rFonts w:ascii="Times New Roman" w:hAnsi="Times New Roman"/>
                <w:sz w:val="28"/>
                <w:szCs w:val="28"/>
              </w:rPr>
            </w:pPr>
            <w:r w:rsidRPr="00C934ED">
              <w:rPr>
                <w:rFonts w:ascii="Times New Roman" w:hAnsi="Times New Roman"/>
                <w:sz w:val="28"/>
                <w:szCs w:val="28"/>
              </w:rPr>
              <w:t>года.</w:t>
            </w:r>
          </w:p>
        </w:tc>
      </w:tr>
    </w:tbl>
    <w:p w:rsidR="00107C10" w:rsidRPr="00C934ED" w:rsidRDefault="00107C10" w:rsidP="00632008">
      <w:pPr>
        <w:keepNext/>
        <w:keepLines/>
        <w:spacing w:after="0"/>
        <w:rPr>
          <w:rFonts w:ascii="Times New Roman" w:hAnsi="Times New Roman"/>
          <w:sz w:val="28"/>
          <w:szCs w:val="28"/>
        </w:rPr>
      </w:pPr>
      <w:r w:rsidRPr="00C934ED">
        <w:rPr>
          <w:rFonts w:ascii="Times New Roman" w:hAnsi="Times New Roman"/>
          <w:sz w:val="28"/>
          <w:szCs w:val="28"/>
        </w:rPr>
        <w:t>4. Время начала проведения проверки:</w:t>
      </w:r>
    </w:p>
    <w:tbl>
      <w:tblPr>
        <w:tblW w:w="0" w:type="auto"/>
        <w:jc w:val="right"/>
        <w:tblInd w:w="312" w:type="dxa"/>
        <w:tblLayout w:type="fixed"/>
        <w:tblCellMar>
          <w:left w:w="28" w:type="dxa"/>
          <w:right w:w="28" w:type="dxa"/>
        </w:tblCellMar>
        <w:tblLook w:val="0000"/>
      </w:tblPr>
      <w:tblGrid>
        <w:gridCol w:w="170"/>
        <w:gridCol w:w="340"/>
        <w:gridCol w:w="255"/>
        <w:gridCol w:w="1247"/>
        <w:gridCol w:w="397"/>
        <w:gridCol w:w="340"/>
        <w:gridCol w:w="738"/>
      </w:tblGrid>
      <w:tr w:rsidR="00107C10" w:rsidRPr="00C934ED" w:rsidTr="008D6E4B">
        <w:trPr>
          <w:jc w:val="right"/>
        </w:trPr>
        <w:tc>
          <w:tcPr>
            <w:tcW w:w="170" w:type="dxa"/>
            <w:tcBorders>
              <w:top w:val="nil"/>
              <w:left w:val="nil"/>
              <w:bottom w:val="nil"/>
              <w:right w:val="nil"/>
            </w:tcBorders>
            <w:vAlign w:val="bottom"/>
          </w:tcPr>
          <w:p w:rsidR="00107C10" w:rsidRPr="00C934ED" w:rsidRDefault="00107C10" w:rsidP="00632008">
            <w:pPr>
              <w:keepNext/>
              <w:keepLines/>
              <w:spacing w:after="0"/>
              <w:jc w:val="right"/>
              <w:rPr>
                <w:rFonts w:ascii="Times New Roman" w:hAnsi="Times New Roman"/>
                <w:sz w:val="28"/>
                <w:szCs w:val="28"/>
              </w:rPr>
            </w:pPr>
            <w:r w:rsidRPr="00C934ED">
              <w:rPr>
                <w:rFonts w:ascii="Times New Roman" w:hAnsi="Times New Roman"/>
                <w:sz w:val="28"/>
                <w:szCs w:val="28"/>
              </w:rPr>
              <w:t>“</w:t>
            </w:r>
          </w:p>
        </w:tc>
        <w:tc>
          <w:tcPr>
            <w:tcW w:w="340" w:type="dxa"/>
            <w:tcBorders>
              <w:top w:val="nil"/>
              <w:left w:val="nil"/>
              <w:bottom w:val="single" w:sz="4" w:space="0" w:color="auto"/>
              <w:right w:val="nil"/>
            </w:tcBorders>
            <w:vAlign w:val="bottom"/>
          </w:tcPr>
          <w:p w:rsidR="00107C10" w:rsidRPr="00C934ED" w:rsidRDefault="00107C10" w:rsidP="00632008">
            <w:pPr>
              <w:keepNext/>
              <w:keepLines/>
              <w:spacing w:after="0"/>
              <w:jc w:val="center"/>
              <w:rPr>
                <w:rFonts w:ascii="Times New Roman" w:hAnsi="Times New Roman"/>
                <w:sz w:val="28"/>
                <w:szCs w:val="28"/>
              </w:rPr>
            </w:pPr>
          </w:p>
        </w:tc>
        <w:tc>
          <w:tcPr>
            <w:tcW w:w="255" w:type="dxa"/>
            <w:tcBorders>
              <w:top w:val="nil"/>
              <w:left w:val="nil"/>
              <w:bottom w:val="nil"/>
              <w:right w:val="nil"/>
            </w:tcBorders>
            <w:vAlign w:val="bottom"/>
          </w:tcPr>
          <w:p w:rsidR="00107C10" w:rsidRPr="00C934ED" w:rsidRDefault="00107C10" w:rsidP="00632008">
            <w:pPr>
              <w:keepNext/>
              <w:keepLines/>
              <w:spacing w:after="0"/>
              <w:rPr>
                <w:rFonts w:ascii="Times New Roman" w:hAnsi="Times New Roman"/>
                <w:sz w:val="28"/>
                <w:szCs w:val="28"/>
              </w:rPr>
            </w:pPr>
            <w:r w:rsidRPr="00C934ED">
              <w:rPr>
                <w:rFonts w:ascii="Times New Roman" w:hAnsi="Times New Roman"/>
                <w:sz w:val="28"/>
                <w:szCs w:val="28"/>
              </w:rPr>
              <w:t>”</w:t>
            </w:r>
          </w:p>
        </w:tc>
        <w:tc>
          <w:tcPr>
            <w:tcW w:w="1247" w:type="dxa"/>
            <w:tcBorders>
              <w:top w:val="nil"/>
              <w:left w:val="nil"/>
              <w:bottom w:val="single" w:sz="4" w:space="0" w:color="auto"/>
              <w:right w:val="nil"/>
            </w:tcBorders>
            <w:vAlign w:val="bottom"/>
          </w:tcPr>
          <w:p w:rsidR="00107C10" w:rsidRPr="00C934ED" w:rsidRDefault="00107C10" w:rsidP="00632008">
            <w:pPr>
              <w:keepNext/>
              <w:keepLines/>
              <w:spacing w:after="0"/>
              <w:jc w:val="center"/>
              <w:rPr>
                <w:rFonts w:ascii="Times New Roman" w:hAnsi="Times New Roman"/>
                <w:sz w:val="28"/>
                <w:szCs w:val="28"/>
              </w:rPr>
            </w:pPr>
          </w:p>
        </w:tc>
        <w:tc>
          <w:tcPr>
            <w:tcW w:w="397" w:type="dxa"/>
            <w:tcBorders>
              <w:top w:val="nil"/>
              <w:left w:val="nil"/>
              <w:bottom w:val="nil"/>
              <w:right w:val="nil"/>
            </w:tcBorders>
            <w:vAlign w:val="bottom"/>
          </w:tcPr>
          <w:p w:rsidR="00107C10" w:rsidRPr="00C934ED" w:rsidRDefault="00107C10" w:rsidP="00632008">
            <w:pPr>
              <w:keepNext/>
              <w:keepLines/>
              <w:spacing w:after="0"/>
              <w:jc w:val="right"/>
              <w:rPr>
                <w:rFonts w:ascii="Times New Roman" w:hAnsi="Times New Roman"/>
                <w:sz w:val="28"/>
                <w:szCs w:val="28"/>
              </w:rPr>
            </w:pPr>
            <w:r w:rsidRPr="00C934ED">
              <w:rPr>
                <w:rFonts w:ascii="Times New Roman" w:hAnsi="Times New Roman"/>
                <w:sz w:val="28"/>
                <w:szCs w:val="28"/>
              </w:rPr>
              <w:t>20</w:t>
            </w:r>
          </w:p>
        </w:tc>
        <w:tc>
          <w:tcPr>
            <w:tcW w:w="340" w:type="dxa"/>
            <w:tcBorders>
              <w:top w:val="nil"/>
              <w:left w:val="nil"/>
              <w:bottom w:val="single" w:sz="4" w:space="0" w:color="auto"/>
              <w:right w:val="nil"/>
            </w:tcBorders>
            <w:vAlign w:val="bottom"/>
          </w:tcPr>
          <w:p w:rsidR="00107C10" w:rsidRPr="00C934ED" w:rsidRDefault="00107C10" w:rsidP="00632008">
            <w:pPr>
              <w:keepNext/>
              <w:keepLines/>
              <w:spacing w:after="0"/>
              <w:rPr>
                <w:rFonts w:ascii="Times New Roman" w:hAnsi="Times New Roman"/>
                <w:sz w:val="28"/>
                <w:szCs w:val="28"/>
              </w:rPr>
            </w:pPr>
          </w:p>
        </w:tc>
        <w:tc>
          <w:tcPr>
            <w:tcW w:w="738" w:type="dxa"/>
            <w:tcBorders>
              <w:top w:val="nil"/>
              <w:left w:val="nil"/>
              <w:bottom w:val="nil"/>
              <w:right w:val="nil"/>
            </w:tcBorders>
            <w:vAlign w:val="bottom"/>
          </w:tcPr>
          <w:p w:rsidR="00107C10" w:rsidRPr="00C934ED" w:rsidRDefault="00107C10" w:rsidP="00632008">
            <w:pPr>
              <w:keepNext/>
              <w:keepLines/>
              <w:spacing w:after="0"/>
              <w:ind w:left="57"/>
              <w:rPr>
                <w:rFonts w:ascii="Times New Roman" w:hAnsi="Times New Roman"/>
                <w:sz w:val="28"/>
                <w:szCs w:val="28"/>
              </w:rPr>
            </w:pPr>
            <w:r w:rsidRPr="00C934ED">
              <w:rPr>
                <w:rFonts w:ascii="Times New Roman" w:hAnsi="Times New Roman"/>
                <w:sz w:val="28"/>
                <w:szCs w:val="28"/>
              </w:rPr>
              <w:t>года.</w:t>
            </w:r>
          </w:p>
        </w:tc>
      </w:tr>
    </w:tbl>
    <w:p w:rsidR="00107C10" w:rsidRPr="00C934ED" w:rsidRDefault="00107C10" w:rsidP="00632008">
      <w:pPr>
        <w:keepNext/>
        <w:keepLines/>
        <w:spacing w:after="0"/>
        <w:ind w:left="284" w:right="283"/>
        <w:jc w:val="center"/>
        <w:rPr>
          <w:rFonts w:ascii="Times New Roman" w:hAnsi="Times New Roman"/>
          <w:sz w:val="28"/>
          <w:szCs w:val="28"/>
        </w:rPr>
      </w:pPr>
      <w:r w:rsidRPr="00C934ED">
        <w:rPr>
          <w:rFonts w:ascii="Times New Roman" w:hAnsi="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934ED">
          <w:rPr>
            <w:rFonts w:ascii="Times New Roman" w:hAnsi="Times New Roman"/>
            <w:sz w:val="28"/>
            <w:szCs w:val="28"/>
          </w:rPr>
          <w:t>2008 г</w:t>
        </w:r>
      </w:smartTag>
      <w:r w:rsidRPr="00C934ED">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10" w:rsidRPr="00C934ED" w:rsidRDefault="00107C10" w:rsidP="00632008">
      <w:pPr>
        <w:keepNext/>
        <w:keepLines/>
        <w:spacing w:after="0"/>
        <w:rPr>
          <w:rFonts w:ascii="Times New Roman" w:hAnsi="Times New Roman"/>
          <w:sz w:val="28"/>
          <w:szCs w:val="28"/>
        </w:rPr>
      </w:pPr>
      <w:r w:rsidRPr="00C934ED">
        <w:rPr>
          <w:rFonts w:ascii="Times New Roman" w:hAnsi="Times New Roman"/>
          <w:sz w:val="28"/>
          <w:szCs w:val="28"/>
        </w:rPr>
        <w:t xml:space="preserve">Приложения:  </w:t>
      </w:r>
    </w:p>
    <w:p w:rsidR="00107C10" w:rsidRPr="00C934ED" w:rsidRDefault="00107C10" w:rsidP="00632008">
      <w:pPr>
        <w:keepNext/>
        <w:keepLines/>
        <w:spacing w:after="0"/>
        <w:rPr>
          <w:rFonts w:ascii="Times New Roman" w:hAnsi="Times New Roman"/>
          <w:sz w:val="28"/>
          <w:szCs w:val="28"/>
        </w:rPr>
      </w:pPr>
    </w:p>
    <w:p w:rsidR="00107C10" w:rsidRPr="00C934ED" w:rsidRDefault="00107C10" w:rsidP="00632008">
      <w:pPr>
        <w:keepNext/>
        <w:keepLines/>
        <w:pBdr>
          <w:top w:val="single" w:sz="4" w:space="1" w:color="auto"/>
        </w:pBdr>
        <w:spacing w:after="0"/>
        <w:ind w:left="1503"/>
        <w:rPr>
          <w:rFonts w:ascii="Times New Roman" w:hAnsi="Times New Roman"/>
          <w:sz w:val="28"/>
          <w:szCs w:val="28"/>
        </w:rPr>
      </w:pPr>
    </w:p>
    <w:p w:rsidR="00107C10" w:rsidRPr="00C934ED" w:rsidRDefault="00107C10" w:rsidP="00632008">
      <w:pPr>
        <w:keepNext/>
        <w:keepLines/>
        <w:spacing w:after="0"/>
        <w:ind w:left="1503"/>
        <w:rPr>
          <w:rFonts w:ascii="Times New Roman" w:hAnsi="Times New Roman"/>
          <w:sz w:val="28"/>
          <w:szCs w:val="28"/>
        </w:rPr>
      </w:pPr>
    </w:p>
    <w:p w:rsidR="00107C10" w:rsidRPr="00C934ED" w:rsidRDefault="00107C10" w:rsidP="00632008">
      <w:pPr>
        <w:keepNext/>
        <w:keepLines/>
        <w:pBdr>
          <w:top w:val="single" w:sz="4" w:space="1" w:color="auto"/>
        </w:pBdr>
        <w:spacing w:after="0"/>
        <w:ind w:left="1503"/>
        <w:rPr>
          <w:rFonts w:ascii="Times New Roman" w:hAnsi="Times New Roman"/>
          <w:sz w:val="28"/>
          <w:szCs w:val="28"/>
        </w:rPr>
      </w:pPr>
    </w:p>
    <w:p w:rsidR="00107C10" w:rsidRPr="00C934ED" w:rsidRDefault="00107C10" w:rsidP="00632008">
      <w:pPr>
        <w:keepNext/>
        <w:keepLines/>
        <w:spacing w:after="0"/>
        <w:ind w:left="1503"/>
        <w:rPr>
          <w:rFonts w:ascii="Times New Roman" w:hAnsi="Times New Roman"/>
          <w:sz w:val="28"/>
          <w:szCs w:val="28"/>
        </w:rPr>
      </w:pPr>
    </w:p>
    <w:p w:rsidR="00107C10" w:rsidRPr="00C934ED" w:rsidRDefault="00107C10" w:rsidP="00632008">
      <w:pPr>
        <w:keepNext/>
        <w:keepLines/>
        <w:pBdr>
          <w:top w:val="single" w:sz="4" w:space="1" w:color="auto"/>
        </w:pBdr>
        <w:spacing w:after="0"/>
        <w:ind w:left="1503"/>
        <w:jc w:val="center"/>
        <w:rPr>
          <w:rFonts w:ascii="Times New Roman" w:hAnsi="Times New Roman"/>
          <w:sz w:val="28"/>
          <w:szCs w:val="28"/>
          <w:lang w:val="en-US"/>
        </w:rPr>
      </w:pPr>
      <w:r w:rsidRPr="00C934ED">
        <w:rPr>
          <w:rFonts w:ascii="Times New Roman" w:hAnsi="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107C10" w:rsidRPr="00C934ED" w:rsidTr="008A539C">
        <w:tc>
          <w:tcPr>
            <w:tcW w:w="3856" w:type="dxa"/>
            <w:tcBorders>
              <w:top w:val="nil"/>
              <w:left w:val="nil"/>
              <w:bottom w:val="single" w:sz="4" w:space="0" w:color="auto"/>
              <w:right w:val="nil"/>
            </w:tcBorders>
            <w:vAlign w:val="bottom"/>
          </w:tcPr>
          <w:p w:rsidR="00107C10" w:rsidRPr="00C934ED" w:rsidRDefault="00107C10" w:rsidP="00632008">
            <w:pPr>
              <w:keepNext/>
              <w:keepLines/>
              <w:spacing w:after="0"/>
              <w:jc w:val="center"/>
              <w:rPr>
                <w:rFonts w:ascii="Times New Roman" w:hAnsi="Times New Roman"/>
                <w:sz w:val="28"/>
                <w:szCs w:val="28"/>
              </w:rPr>
            </w:pPr>
          </w:p>
        </w:tc>
        <w:tc>
          <w:tcPr>
            <w:tcW w:w="312" w:type="dxa"/>
            <w:tcBorders>
              <w:top w:val="nil"/>
              <w:left w:val="nil"/>
              <w:bottom w:val="nil"/>
              <w:right w:val="nil"/>
            </w:tcBorders>
            <w:vAlign w:val="bottom"/>
          </w:tcPr>
          <w:p w:rsidR="00107C10" w:rsidRPr="00C934ED" w:rsidRDefault="00107C10" w:rsidP="00632008">
            <w:pPr>
              <w:keepNext/>
              <w:keepLines/>
              <w:spacing w:after="0"/>
              <w:rPr>
                <w:rFonts w:ascii="Times New Roman" w:hAnsi="Times New Roman"/>
                <w:sz w:val="28"/>
                <w:szCs w:val="28"/>
              </w:rPr>
            </w:pPr>
          </w:p>
        </w:tc>
        <w:tc>
          <w:tcPr>
            <w:tcW w:w="2084" w:type="dxa"/>
            <w:tcBorders>
              <w:top w:val="nil"/>
              <w:left w:val="nil"/>
              <w:bottom w:val="single" w:sz="4" w:space="0" w:color="auto"/>
              <w:right w:val="nil"/>
            </w:tcBorders>
            <w:vAlign w:val="bottom"/>
          </w:tcPr>
          <w:p w:rsidR="00107C10" w:rsidRPr="00C934ED" w:rsidRDefault="00107C10" w:rsidP="00632008">
            <w:pPr>
              <w:keepNext/>
              <w:keepLines/>
              <w:spacing w:after="0"/>
              <w:jc w:val="center"/>
              <w:rPr>
                <w:rFonts w:ascii="Times New Roman" w:hAnsi="Times New Roman"/>
                <w:sz w:val="28"/>
                <w:szCs w:val="28"/>
              </w:rPr>
            </w:pPr>
          </w:p>
        </w:tc>
        <w:tc>
          <w:tcPr>
            <w:tcW w:w="297" w:type="dxa"/>
            <w:tcBorders>
              <w:top w:val="nil"/>
              <w:left w:val="nil"/>
              <w:bottom w:val="nil"/>
              <w:right w:val="nil"/>
            </w:tcBorders>
            <w:vAlign w:val="bottom"/>
          </w:tcPr>
          <w:p w:rsidR="00107C10" w:rsidRPr="00C934ED" w:rsidRDefault="00107C10" w:rsidP="00632008">
            <w:pPr>
              <w:keepNext/>
              <w:keepLines/>
              <w:spacing w:after="0"/>
              <w:rPr>
                <w:rFonts w:ascii="Times New Roman" w:hAnsi="Times New Roman"/>
                <w:sz w:val="28"/>
                <w:szCs w:val="28"/>
              </w:rPr>
            </w:pPr>
          </w:p>
        </w:tc>
        <w:tc>
          <w:tcPr>
            <w:tcW w:w="3402" w:type="dxa"/>
            <w:tcBorders>
              <w:top w:val="nil"/>
              <w:left w:val="nil"/>
              <w:bottom w:val="single" w:sz="4" w:space="0" w:color="auto"/>
              <w:right w:val="nil"/>
            </w:tcBorders>
            <w:vAlign w:val="bottom"/>
          </w:tcPr>
          <w:p w:rsidR="00107C10" w:rsidRPr="00C934ED" w:rsidRDefault="00107C10" w:rsidP="00632008">
            <w:pPr>
              <w:keepNext/>
              <w:keepLines/>
              <w:spacing w:after="0"/>
              <w:jc w:val="center"/>
              <w:rPr>
                <w:rFonts w:ascii="Times New Roman" w:hAnsi="Times New Roman"/>
                <w:sz w:val="28"/>
                <w:szCs w:val="28"/>
              </w:rPr>
            </w:pPr>
          </w:p>
        </w:tc>
      </w:tr>
      <w:tr w:rsidR="00107C10" w:rsidRPr="00C934ED" w:rsidTr="008A539C">
        <w:tc>
          <w:tcPr>
            <w:tcW w:w="3856" w:type="dxa"/>
            <w:tcBorders>
              <w:top w:val="nil"/>
              <w:left w:val="nil"/>
              <w:bottom w:val="nil"/>
              <w:right w:val="nil"/>
            </w:tcBorders>
          </w:tcPr>
          <w:p w:rsidR="00107C10" w:rsidRPr="00C934ED" w:rsidRDefault="00107C10" w:rsidP="00632008">
            <w:pPr>
              <w:keepNext/>
              <w:keepLines/>
              <w:spacing w:after="0"/>
              <w:jc w:val="center"/>
              <w:rPr>
                <w:rFonts w:ascii="Times New Roman" w:hAnsi="Times New Roman"/>
                <w:sz w:val="28"/>
                <w:szCs w:val="28"/>
              </w:rPr>
            </w:pPr>
            <w:r w:rsidRPr="00C934ED">
              <w:rPr>
                <w:rFonts w:ascii="Times New Roman" w:hAnsi="Times New Roman"/>
                <w:sz w:val="28"/>
                <w:szCs w:val="28"/>
              </w:rPr>
              <w:t>(наименование должностного лица)</w:t>
            </w:r>
          </w:p>
        </w:tc>
        <w:tc>
          <w:tcPr>
            <w:tcW w:w="312" w:type="dxa"/>
            <w:tcBorders>
              <w:top w:val="nil"/>
              <w:left w:val="nil"/>
              <w:bottom w:val="nil"/>
              <w:right w:val="nil"/>
            </w:tcBorders>
          </w:tcPr>
          <w:p w:rsidR="00107C10" w:rsidRPr="00C934ED" w:rsidRDefault="00107C10" w:rsidP="00632008">
            <w:pPr>
              <w:keepNext/>
              <w:keepLines/>
              <w:spacing w:after="0"/>
              <w:rPr>
                <w:rFonts w:ascii="Times New Roman" w:hAnsi="Times New Roman"/>
                <w:sz w:val="28"/>
                <w:szCs w:val="28"/>
              </w:rPr>
            </w:pPr>
          </w:p>
        </w:tc>
        <w:tc>
          <w:tcPr>
            <w:tcW w:w="2084" w:type="dxa"/>
            <w:tcBorders>
              <w:top w:val="nil"/>
              <w:left w:val="nil"/>
              <w:bottom w:val="nil"/>
              <w:right w:val="nil"/>
            </w:tcBorders>
          </w:tcPr>
          <w:p w:rsidR="00107C10" w:rsidRPr="00C934ED" w:rsidRDefault="00107C10" w:rsidP="00632008">
            <w:pPr>
              <w:keepNext/>
              <w:keepLines/>
              <w:spacing w:after="0"/>
              <w:jc w:val="center"/>
              <w:rPr>
                <w:rFonts w:ascii="Times New Roman" w:hAnsi="Times New Roman"/>
                <w:sz w:val="28"/>
                <w:szCs w:val="28"/>
              </w:rPr>
            </w:pPr>
            <w:r w:rsidRPr="00C934ED">
              <w:rPr>
                <w:rFonts w:ascii="Times New Roman" w:hAnsi="Times New Roman"/>
                <w:sz w:val="28"/>
                <w:szCs w:val="28"/>
              </w:rPr>
              <w:t>(подпись)</w:t>
            </w:r>
          </w:p>
        </w:tc>
        <w:tc>
          <w:tcPr>
            <w:tcW w:w="297" w:type="dxa"/>
            <w:tcBorders>
              <w:top w:val="nil"/>
              <w:left w:val="nil"/>
              <w:bottom w:val="nil"/>
              <w:right w:val="nil"/>
            </w:tcBorders>
          </w:tcPr>
          <w:p w:rsidR="00107C10" w:rsidRPr="00C934ED" w:rsidRDefault="00107C10" w:rsidP="00632008">
            <w:pPr>
              <w:keepNext/>
              <w:keepLines/>
              <w:spacing w:after="0"/>
              <w:rPr>
                <w:rFonts w:ascii="Times New Roman" w:hAnsi="Times New Roman"/>
                <w:sz w:val="28"/>
                <w:szCs w:val="28"/>
              </w:rPr>
            </w:pPr>
          </w:p>
        </w:tc>
        <w:tc>
          <w:tcPr>
            <w:tcW w:w="3402" w:type="dxa"/>
            <w:tcBorders>
              <w:top w:val="nil"/>
              <w:left w:val="nil"/>
              <w:bottom w:val="nil"/>
              <w:right w:val="nil"/>
            </w:tcBorders>
          </w:tcPr>
          <w:p w:rsidR="00107C10" w:rsidRPr="00C934ED" w:rsidRDefault="00107C10" w:rsidP="00632008">
            <w:pPr>
              <w:keepNext/>
              <w:keepLines/>
              <w:spacing w:after="0"/>
              <w:jc w:val="center"/>
              <w:rPr>
                <w:rFonts w:ascii="Times New Roman" w:hAnsi="Times New Roman"/>
                <w:sz w:val="28"/>
                <w:szCs w:val="28"/>
              </w:rPr>
            </w:pPr>
            <w:r w:rsidRPr="00C934ED">
              <w:rPr>
                <w:rFonts w:ascii="Times New Roman" w:hAnsi="Times New Roman"/>
                <w:sz w:val="28"/>
                <w:szCs w:val="28"/>
              </w:rPr>
              <w:t>(фамилия, имя, отчество</w:t>
            </w:r>
            <w:r w:rsidRPr="00C934ED">
              <w:rPr>
                <w:rFonts w:ascii="Times New Roman" w:hAnsi="Times New Roman"/>
                <w:sz w:val="28"/>
                <w:szCs w:val="28"/>
              </w:rPr>
              <w:br/>
              <w:t>(в случае, если имеется))</w:t>
            </w:r>
          </w:p>
        </w:tc>
      </w:tr>
    </w:tbl>
    <w:p w:rsidR="00107C10" w:rsidRPr="00C934ED" w:rsidRDefault="00107C10" w:rsidP="00632008">
      <w:pPr>
        <w:keepNext/>
        <w:keepLines/>
        <w:spacing w:after="0"/>
        <w:ind w:left="567"/>
        <w:rPr>
          <w:rFonts w:ascii="Times New Roman" w:hAnsi="Times New Roman"/>
          <w:sz w:val="28"/>
          <w:szCs w:val="28"/>
        </w:rPr>
      </w:pPr>
      <w:r w:rsidRPr="00C934ED">
        <w:rPr>
          <w:rFonts w:ascii="Times New Roman" w:hAnsi="Times New Roman"/>
          <w:sz w:val="28"/>
          <w:szCs w:val="28"/>
        </w:rPr>
        <w:t>М.П.</w:t>
      </w:r>
    </w:p>
    <w:p w:rsidR="00107C10" w:rsidRPr="00C934ED" w:rsidRDefault="00107C10" w:rsidP="00632008">
      <w:pPr>
        <w:keepNext/>
        <w:keepLines/>
        <w:spacing w:after="0"/>
        <w:ind w:firstLine="567"/>
        <w:rPr>
          <w:rFonts w:ascii="Times New Roman" w:hAnsi="Times New Roman"/>
          <w:sz w:val="28"/>
          <w:szCs w:val="28"/>
        </w:rPr>
      </w:pPr>
      <w:r w:rsidRPr="00C934ED">
        <w:rPr>
          <w:rFonts w:ascii="Times New Roman" w:hAnsi="Times New Roman"/>
          <w:sz w:val="28"/>
          <w:szCs w:val="28"/>
        </w:rPr>
        <w:t xml:space="preserve">Дата и время составления документа:  </w:t>
      </w:r>
    </w:p>
    <w:p w:rsidR="00107C10" w:rsidRPr="00C934ED" w:rsidRDefault="00107C10" w:rsidP="00632008">
      <w:pPr>
        <w:keepNext/>
        <w:keepLines/>
        <w:pBdr>
          <w:top w:val="single" w:sz="4" w:space="1" w:color="auto"/>
        </w:pBdr>
        <w:spacing w:after="0"/>
        <w:ind w:left="4593"/>
        <w:rPr>
          <w:rFonts w:ascii="Times New Roman" w:hAnsi="Times New Roman"/>
          <w:sz w:val="28"/>
          <w:szCs w:val="28"/>
        </w:rPr>
      </w:pPr>
    </w:p>
    <w:p w:rsidR="00107C10" w:rsidRPr="00C934ED" w:rsidRDefault="00107C10" w:rsidP="00D24C1F">
      <w:pPr>
        <w:keepNext/>
        <w:keepLines/>
        <w:spacing w:after="0"/>
        <w:jc w:val="right"/>
        <w:rPr>
          <w:rFonts w:ascii="Times New Roman" w:hAnsi="Times New Roman"/>
          <w:sz w:val="28"/>
          <w:szCs w:val="28"/>
        </w:rPr>
      </w:pPr>
    </w:p>
    <w:p w:rsidR="00107C10" w:rsidRPr="00E1603F" w:rsidRDefault="00107C10" w:rsidP="00D24C1F">
      <w:pPr>
        <w:keepNext/>
        <w:keepLines/>
        <w:spacing w:after="0"/>
        <w:jc w:val="right"/>
        <w:rPr>
          <w:rFonts w:ascii="Times New Roman" w:hAnsi="Times New Roman"/>
          <w:sz w:val="20"/>
          <w:szCs w:val="20"/>
        </w:rPr>
      </w:pPr>
      <w:r w:rsidRPr="00C934ED">
        <w:rPr>
          <w:rFonts w:ascii="Times New Roman" w:hAnsi="Times New Roman"/>
          <w:sz w:val="28"/>
          <w:szCs w:val="28"/>
        </w:rPr>
        <w:br w:type="page"/>
      </w:r>
    </w:p>
    <w:p w:rsidR="00107C10" w:rsidRPr="00E1603F" w:rsidRDefault="00107C10" w:rsidP="005163D5">
      <w:pPr>
        <w:keepNext/>
        <w:keepLines/>
        <w:spacing w:after="0"/>
        <w:jc w:val="right"/>
        <w:rPr>
          <w:rFonts w:ascii="Times New Roman" w:hAnsi="Times New Roman"/>
          <w:sz w:val="20"/>
          <w:szCs w:val="20"/>
        </w:rPr>
      </w:pPr>
      <w:r w:rsidRPr="00E1603F">
        <w:rPr>
          <w:rFonts w:ascii="Times New Roman" w:hAnsi="Times New Roman"/>
          <w:bCs/>
          <w:sz w:val="20"/>
          <w:szCs w:val="20"/>
        </w:rPr>
        <w:t>Приложение №5</w:t>
      </w:r>
    </w:p>
    <w:p w:rsidR="00107C10" w:rsidRPr="00E1603F" w:rsidRDefault="00107C10" w:rsidP="005163D5">
      <w:pPr>
        <w:keepNext/>
        <w:spacing w:after="0"/>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107C10" w:rsidRPr="00C934ED" w:rsidRDefault="00107C10" w:rsidP="005163D5">
      <w:pPr>
        <w:pStyle w:val="ConsPlusNonformat"/>
        <w:jc w:val="center"/>
        <w:rPr>
          <w:rFonts w:ascii="Times New Roman" w:hAnsi="Times New Roman" w:cs="Times New Roman"/>
          <w:sz w:val="28"/>
          <w:szCs w:val="28"/>
        </w:rPr>
      </w:pP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Администрация муниципального образования</w:t>
      </w: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 xml:space="preserve">«Парское сельское поселение </w:t>
      </w: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Родниковского муниципального района Ивановской области»</w:t>
      </w: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Ивановская область, Родниковский район, с. Парское, ул.Светлая, д.8, тел.: (49336) 4-22-42</w:t>
      </w:r>
    </w:p>
    <w:p w:rsidR="00107C10" w:rsidRPr="00C934ED" w:rsidRDefault="00107C10" w:rsidP="00321B3C">
      <w:pPr>
        <w:autoSpaceDE w:val="0"/>
        <w:spacing w:after="0"/>
        <w:jc w:val="center"/>
        <w:rPr>
          <w:rFonts w:ascii="Times New Roman" w:hAnsi="Times New Roman"/>
          <w:b/>
          <w:sz w:val="28"/>
          <w:szCs w:val="28"/>
        </w:rPr>
      </w:pPr>
    </w:p>
    <w:p w:rsidR="00107C10" w:rsidRPr="00C934ED" w:rsidRDefault="00107C10" w:rsidP="00632008">
      <w:pPr>
        <w:autoSpaceDE w:val="0"/>
        <w:spacing w:after="0"/>
        <w:jc w:val="center"/>
        <w:rPr>
          <w:rFonts w:ascii="Times New Roman" w:hAnsi="Times New Roman"/>
          <w:b/>
          <w:sz w:val="28"/>
          <w:szCs w:val="28"/>
        </w:rPr>
      </w:pPr>
      <w:r w:rsidRPr="00C934ED">
        <w:rPr>
          <w:rFonts w:ascii="Times New Roman" w:hAnsi="Times New Roman"/>
          <w:b/>
          <w:sz w:val="28"/>
          <w:szCs w:val="28"/>
        </w:rPr>
        <w:t>А К Т</w:t>
      </w:r>
    </w:p>
    <w:p w:rsidR="00107C10" w:rsidRPr="00C934ED" w:rsidRDefault="00107C10" w:rsidP="00632008">
      <w:pPr>
        <w:autoSpaceDE w:val="0"/>
        <w:spacing w:after="0"/>
        <w:jc w:val="center"/>
        <w:rPr>
          <w:rFonts w:ascii="Times New Roman" w:hAnsi="Times New Roman"/>
          <w:b/>
          <w:sz w:val="28"/>
          <w:szCs w:val="28"/>
        </w:rPr>
      </w:pPr>
      <w:r w:rsidRPr="00C934ED">
        <w:rPr>
          <w:rFonts w:ascii="Times New Roman" w:hAnsi="Times New Roman"/>
          <w:b/>
          <w:sz w:val="28"/>
          <w:szCs w:val="28"/>
        </w:rPr>
        <w:t>осмотра (обследования) территории (объекта)</w:t>
      </w:r>
    </w:p>
    <w:p w:rsidR="00107C10" w:rsidRPr="00C934ED" w:rsidRDefault="00107C10" w:rsidP="00632008">
      <w:pPr>
        <w:autoSpaceDE w:val="0"/>
        <w:spacing w:after="0"/>
        <w:jc w:val="center"/>
        <w:rPr>
          <w:rFonts w:ascii="Times New Roman" w:hAnsi="Times New Roman"/>
          <w:sz w:val="28"/>
          <w:szCs w:val="28"/>
        </w:rPr>
      </w:pP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 _______ 20__ г.    ____ ч. _____ мин.        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 xml:space="preserve">                                                                                   (место составления </w:t>
      </w:r>
      <w:r>
        <w:rPr>
          <w:rFonts w:ascii="Times New Roman" w:hAnsi="Times New Roman"/>
          <w:sz w:val="28"/>
          <w:szCs w:val="28"/>
        </w:rPr>
        <w:t>акта</w:t>
      </w:r>
      <w:r w:rsidRPr="00C934ED">
        <w:rPr>
          <w:rFonts w:ascii="Times New Roman" w:hAnsi="Times New Roman"/>
          <w:sz w:val="28"/>
          <w:szCs w:val="28"/>
        </w:rPr>
        <w:t>)</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 xml:space="preserve">    </w:t>
      </w:r>
      <w:r w:rsidRPr="00C934ED">
        <w:rPr>
          <w:rFonts w:ascii="Times New Roman" w:hAnsi="Times New Roman"/>
          <w:sz w:val="28"/>
          <w:szCs w:val="28"/>
        </w:rPr>
        <w:tab/>
        <w:t xml:space="preserve">Руководствуясь    административным регламентом по осуществлению муниципального контроля за соблюдением требований </w:t>
      </w:r>
      <w:r w:rsidRPr="00C934ED">
        <w:rPr>
          <w:rFonts w:ascii="Times New Roman" w:hAnsi="Times New Roman"/>
          <w:bCs/>
          <w:sz w:val="28"/>
          <w:szCs w:val="28"/>
        </w:rPr>
        <w:t>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r w:rsidRPr="00C934ED">
        <w:rPr>
          <w:rFonts w:ascii="Times New Roman" w:hAnsi="Times New Roman"/>
          <w:sz w:val="28"/>
          <w:szCs w:val="28"/>
        </w:rPr>
        <w:t xml:space="preserve"> мною, 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center"/>
        <w:rPr>
          <w:rFonts w:ascii="Times New Roman" w:hAnsi="Times New Roman"/>
          <w:sz w:val="28"/>
          <w:szCs w:val="28"/>
        </w:rPr>
      </w:pPr>
      <w:r w:rsidRPr="00C934ED">
        <w:rPr>
          <w:rFonts w:ascii="Times New Roman" w:hAnsi="Times New Roman"/>
          <w:sz w:val="28"/>
          <w:szCs w:val="28"/>
        </w:rPr>
        <w:t xml:space="preserve">(должность, фамилия и инициалы лица, составившего </w:t>
      </w:r>
      <w:r>
        <w:rPr>
          <w:rFonts w:ascii="Times New Roman" w:hAnsi="Times New Roman"/>
          <w:sz w:val="28"/>
          <w:szCs w:val="28"/>
        </w:rPr>
        <w:t>акт</w:t>
      </w:r>
      <w:r w:rsidRPr="00C934ED">
        <w:rPr>
          <w:rFonts w:ascii="Times New Roman" w:hAnsi="Times New Roman"/>
          <w:sz w:val="28"/>
          <w:szCs w:val="28"/>
        </w:rPr>
        <w:t>)</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в присутствии 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center"/>
        <w:rPr>
          <w:rFonts w:ascii="Times New Roman" w:hAnsi="Times New Roman"/>
          <w:sz w:val="28"/>
          <w:szCs w:val="28"/>
        </w:rPr>
      </w:pPr>
      <w:r w:rsidRPr="00C934ED">
        <w:rPr>
          <w:rFonts w:ascii="Times New Roman" w:hAnsi="Times New Roman"/>
          <w:sz w:val="28"/>
          <w:szCs w:val="28"/>
        </w:rPr>
        <w:t>(ФИО, должность, подпись ответственного лица организации, присутствующего при проверке)</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 xml:space="preserve">    Свидетели:</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1. 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2. 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 xml:space="preserve">    Сведения о субъекте проверки:</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center"/>
        <w:rPr>
          <w:rFonts w:ascii="Times New Roman" w:hAnsi="Times New Roman"/>
          <w:sz w:val="28"/>
          <w:szCs w:val="28"/>
        </w:rPr>
      </w:pPr>
      <w:r w:rsidRPr="00C934ED">
        <w:rPr>
          <w:rFonts w:ascii="Times New Roman" w:hAnsi="Times New Roman"/>
          <w:sz w:val="28"/>
          <w:szCs w:val="28"/>
        </w:rPr>
        <w:t>(Ф.И.О. гражданина, индивидуального предпринимателя, наименование, местонахождение юридического лица)</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Произведен осмотр 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437DD4">
      <w:pPr>
        <w:autoSpaceDE w:val="0"/>
        <w:spacing w:after="0"/>
        <w:rPr>
          <w:rFonts w:ascii="Times New Roman" w:hAnsi="Times New Roman"/>
          <w:sz w:val="28"/>
          <w:szCs w:val="28"/>
        </w:rPr>
      </w:pPr>
      <w:r w:rsidRPr="00C934ED">
        <w:rPr>
          <w:rFonts w:ascii="Times New Roman" w:hAnsi="Times New Roman"/>
          <w:sz w:val="28"/>
          <w:szCs w:val="28"/>
        </w:rPr>
        <w:t xml:space="preserve">    Осмотром установлено: 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ab/>
        <w:t xml:space="preserve">К </w:t>
      </w:r>
      <w:r>
        <w:rPr>
          <w:rFonts w:ascii="Times New Roman" w:hAnsi="Times New Roman"/>
          <w:sz w:val="28"/>
          <w:szCs w:val="28"/>
        </w:rPr>
        <w:t>акт</w:t>
      </w:r>
      <w:r w:rsidRPr="00C934ED">
        <w:rPr>
          <w:rFonts w:ascii="Times New Roman" w:hAnsi="Times New Roman"/>
          <w:sz w:val="28"/>
          <w:szCs w:val="28"/>
        </w:rPr>
        <w:t>у прилагаются:</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w:t>
      </w:r>
    </w:p>
    <w:p w:rsidR="00107C10" w:rsidRPr="00C934ED" w:rsidRDefault="00107C10" w:rsidP="00632008">
      <w:pPr>
        <w:autoSpaceDE w:val="0"/>
        <w:spacing w:after="0"/>
        <w:jc w:val="center"/>
        <w:rPr>
          <w:rFonts w:ascii="Times New Roman" w:hAnsi="Times New Roman"/>
          <w:sz w:val="28"/>
          <w:szCs w:val="28"/>
        </w:rPr>
      </w:pPr>
      <w:r w:rsidRPr="00C934ED">
        <w:rPr>
          <w:rFonts w:ascii="Times New Roman" w:hAnsi="Times New Roman"/>
          <w:sz w:val="28"/>
          <w:szCs w:val="28"/>
        </w:rPr>
        <w:t>(материалы кино-, фотосъемки, видеозаписи, предписание об устранении выявленных нарушений (недостатков) и т.д.)</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 xml:space="preserve">    </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ab/>
        <w:t>Подписи: 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(подпись свидетелей)</w:t>
      </w:r>
    </w:p>
    <w:p w:rsidR="00107C10" w:rsidRPr="00C934ED" w:rsidRDefault="00107C10" w:rsidP="00632008">
      <w:pPr>
        <w:autoSpaceDE w:val="0"/>
        <w:spacing w:after="0"/>
        <w:jc w:val="both"/>
        <w:rPr>
          <w:rFonts w:ascii="Times New Roman" w:hAnsi="Times New Roman"/>
          <w:sz w:val="28"/>
          <w:szCs w:val="28"/>
        </w:rPr>
      </w:pP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________________________________________________________________</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 xml:space="preserve">(подпись лица, составившего </w:t>
      </w:r>
      <w:r>
        <w:rPr>
          <w:rFonts w:ascii="Times New Roman" w:hAnsi="Times New Roman"/>
          <w:sz w:val="28"/>
          <w:szCs w:val="28"/>
        </w:rPr>
        <w:t>акт</w:t>
      </w:r>
      <w:r w:rsidRPr="00C934ED">
        <w:rPr>
          <w:rFonts w:ascii="Times New Roman" w:hAnsi="Times New Roman"/>
          <w:sz w:val="28"/>
          <w:szCs w:val="28"/>
        </w:rPr>
        <w:t>)</w:t>
      </w:r>
    </w:p>
    <w:p w:rsidR="00107C10" w:rsidRPr="00C934ED" w:rsidRDefault="00107C10" w:rsidP="00632008">
      <w:pPr>
        <w:autoSpaceDE w:val="0"/>
        <w:spacing w:after="0"/>
        <w:jc w:val="both"/>
        <w:rPr>
          <w:rFonts w:ascii="Times New Roman" w:hAnsi="Times New Roman"/>
          <w:sz w:val="28"/>
          <w:szCs w:val="28"/>
        </w:rPr>
      </w:pPr>
      <w:r w:rsidRPr="00C934ED">
        <w:rPr>
          <w:rFonts w:ascii="Times New Roman" w:hAnsi="Times New Roman"/>
          <w:sz w:val="28"/>
          <w:szCs w:val="28"/>
        </w:rPr>
        <w:t xml:space="preserve">   </w:t>
      </w:r>
      <w:bookmarkStart w:id="2" w:name="Par109"/>
      <w:bookmarkEnd w:id="2"/>
    </w:p>
    <w:p w:rsidR="00107C10" w:rsidRPr="00C934ED" w:rsidRDefault="00107C10" w:rsidP="00632008">
      <w:pPr>
        <w:pStyle w:val="ConsPlusNonformat"/>
        <w:rPr>
          <w:rFonts w:ascii="Times New Roman" w:hAnsi="Times New Roman" w:cs="Times New Roman"/>
          <w:sz w:val="28"/>
          <w:szCs w:val="28"/>
        </w:rPr>
      </w:pPr>
      <w:r w:rsidRPr="00C934ED">
        <w:rPr>
          <w:rFonts w:ascii="Times New Roman" w:hAnsi="Times New Roman" w:cs="Times New Roman"/>
          <w:sz w:val="28"/>
          <w:szCs w:val="28"/>
        </w:rPr>
        <w:t xml:space="preserve">С   </w:t>
      </w:r>
      <w:r>
        <w:rPr>
          <w:rFonts w:ascii="Times New Roman" w:hAnsi="Times New Roman" w:cs="Times New Roman"/>
          <w:sz w:val="28"/>
          <w:szCs w:val="28"/>
        </w:rPr>
        <w:t>акт</w:t>
      </w:r>
      <w:r w:rsidRPr="00C934ED">
        <w:rPr>
          <w:rFonts w:ascii="Times New Roman" w:hAnsi="Times New Roman" w:cs="Times New Roman"/>
          <w:sz w:val="28"/>
          <w:szCs w:val="28"/>
        </w:rPr>
        <w:t xml:space="preserve">ом  проверки    ознакомлен,  </w:t>
      </w:r>
    </w:p>
    <w:p w:rsidR="00107C10" w:rsidRPr="00C934ED" w:rsidRDefault="00107C10" w:rsidP="00632008">
      <w:pPr>
        <w:pStyle w:val="ConsPlusNonformat"/>
        <w:rPr>
          <w:rFonts w:ascii="Times New Roman" w:hAnsi="Times New Roman" w:cs="Times New Roman"/>
          <w:sz w:val="28"/>
          <w:szCs w:val="28"/>
        </w:rPr>
      </w:pPr>
      <w:r w:rsidRPr="00C934ED">
        <w:rPr>
          <w:rFonts w:ascii="Times New Roman" w:hAnsi="Times New Roman" w:cs="Times New Roman"/>
          <w:sz w:val="28"/>
          <w:szCs w:val="28"/>
        </w:rPr>
        <w:t xml:space="preserve">копию </w:t>
      </w:r>
      <w:r>
        <w:rPr>
          <w:rFonts w:ascii="Times New Roman" w:hAnsi="Times New Roman" w:cs="Times New Roman"/>
          <w:sz w:val="28"/>
          <w:szCs w:val="28"/>
        </w:rPr>
        <w:t>акт</w:t>
      </w:r>
      <w:r w:rsidRPr="00C934ED">
        <w:rPr>
          <w:rFonts w:ascii="Times New Roman" w:hAnsi="Times New Roman" w:cs="Times New Roman"/>
          <w:sz w:val="28"/>
          <w:szCs w:val="28"/>
        </w:rPr>
        <w:t xml:space="preserve"> получил(а) «____»______________ 20___г.</w:t>
      </w:r>
    </w:p>
    <w:p w:rsidR="00107C10" w:rsidRPr="00C934ED" w:rsidRDefault="00107C10" w:rsidP="00632008">
      <w:pPr>
        <w:pStyle w:val="ConsPlusNonformat"/>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w:t>
      </w:r>
    </w:p>
    <w:p w:rsidR="00107C10" w:rsidRPr="00C934ED" w:rsidRDefault="00107C10" w:rsidP="00632008">
      <w:pPr>
        <w:pStyle w:val="ConsPlusNonformat"/>
        <w:jc w:val="center"/>
        <w:rPr>
          <w:rFonts w:ascii="Times New Roman" w:hAnsi="Times New Roman" w:cs="Times New Roman"/>
          <w:sz w:val="28"/>
          <w:szCs w:val="28"/>
        </w:rPr>
      </w:pPr>
      <w:r w:rsidRPr="00C934ED">
        <w:rPr>
          <w:rFonts w:ascii="Times New Roman" w:hAnsi="Times New Roman" w:cs="Times New Roman"/>
          <w:sz w:val="28"/>
          <w:szCs w:val="28"/>
        </w:rPr>
        <w:t>(подпись, ФИО, наименование лица, в отношении которого осуществлялась проверка)</w:t>
      </w:r>
    </w:p>
    <w:p w:rsidR="00107C10" w:rsidRPr="00C934ED" w:rsidRDefault="00107C10" w:rsidP="00632008">
      <w:pPr>
        <w:pStyle w:val="ConsPlusNonformat"/>
        <w:rPr>
          <w:rFonts w:ascii="Times New Roman" w:hAnsi="Times New Roman" w:cs="Times New Roman"/>
          <w:sz w:val="28"/>
          <w:szCs w:val="28"/>
        </w:rPr>
      </w:pPr>
    </w:p>
    <w:p w:rsidR="00107C10" w:rsidRPr="00C934ED" w:rsidRDefault="00107C10" w:rsidP="00632008">
      <w:pPr>
        <w:pStyle w:val="ConsPlusNonformat"/>
        <w:rPr>
          <w:rFonts w:ascii="Times New Roman" w:hAnsi="Times New Roman" w:cs="Times New Roman"/>
          <w:sz w:val="28"/>
          <w:szCs w:val="28"/>
        </w:rPr>
      </w:pPr>
      <w:r w:rsidRPr="00C934ED">
        <w:rPr>
          <w:rFonts w:ascii="Times New Roman" w:hAnsi="Times New Roman" w:cs="Times New Roman"/>
          <w:sz w:val="28"/>
          <w:szCs w:val="28"/>
        </w:rPr>
        <w:t xml:space="preserve">От подписи об ознакомлении с </w:t>
      </w:r>
      <w:r>
        <w:rPr>
          <w:rFonts w:ascii="Times New Roman" w:hAnsi="Times New Roman" w:cs="Times New Roman"/>
          <w:sz w:val="28"/>
          <w:szCs w:val="28"/>
        </w:rPr>
        <w:t>акт</w:t>
      </w:r>
      <w:r w:rsidRPr="00C934ED">
        <w:rPr>
          <w:rFonts w:ascii="Times New Roman" w:hAnsi="Times New Roman" w:cs="Times New Roman"/>
          <w:sz w:val="28"/>
          <w:szCs w:val="28"/>
        </w:rPr>
        <w:t>ом проверки __________________________________________________________________</w:t>
      </w:r>
    </w:p>
    <w:p w:rsidR="00107C10" w:rsidRPr="00C934ED" w:rsidRDefault="00107C10" w:rsidP="00632008">
      <w:pPr>
        <w:pStyle w:val="ConsPlusNonformat"/>
        <w:jc w:val="center"/>
        <w:rPr>
          <w:rFonts w:ascii="Times New Roman" w:hAnsi="Times New Roman" w:cs="Times New Roman"/>
          <w:sz w:val="28"/>
          <w:szCs w:val="28"/>
        </w:rPr>
      </w:pPr>
      <w:r w:rsidRPr="00C934ED">
        <w:rPr>
          <w:rFonts w:ascii="Times New Roman" w:hAnsi="Times New Roman" w:cs="Times New Roman"/>
          <w:sz w:val="28"/>
          <w:szCs w:val="28"/>
        </w:rPr>
        <w:t>(подпись, ФИО, наименование лица, в отношении которого осуществлялась проверка)</w:t>
      </w:r>
    </w:p>
    <w:p w:rsidR="00107C10" w:rsidRPr="00C934ED" w:rsidRDefault="00107C10" w:rsidP="00632008">
      <w:pPr>
        <w:pStyle w:val="ConsPlusNonformat"/>
        <w:jc w:val="right"/>
        <w:rPr>
          <w:rFonts w:ascii="Times New Roman" w:hAnsi="Times New Roman" w:cs="Times New Roman"/>
          <w:i/>
          <w:sz w:val="28"/>
          <w:szCs w:val="28"/>
        </w:rPr>
      </w:pPr>
      <w:r w:rsidRPr="00C934ED">
        <w:rPr>
          <w:rFonts w:ascii="Times New Roman" w:hAnsi="Times New Roman" w:cs="Times New Roman"/>
          <w:i/>
          <w:sz w:val="28"/>
          <w:szCs w:val="28"/>
        </w:rPr>
        <w:tab/>
      </w:r>
      <w:r w:rsidRPr="00C934ED">
        <w:rPr>
          <w:rFonts w:ascii="Times New Roman" w:hAnsi="Times New Roman" w:cs="Times New Roman"/>
          <w:i/>
          <w:sz w:val="28"/>
          <w:szCs w:val="28"/>
        </w:rPr>
        <w:tab/>
      </w:r>
      <w:r w:rsidRPr="00C934ED">
        <w:rPr>
          <w:rFonts w:ascii="Times New Roman" w:hAnsi="Times New Roman" w:cs="Times New Roman"/>
          <w:i/>
          <w:sz w:val="28"/>
          <w:szCs w:val="28"/>
        </w:rPr>
        <w:tab/>
      </w:r>
    </w:p>
    <w:p w:rsidR="00107C10" w:rsidRPr="00C934ED" w:rsidRDefault="00107C10" w:rsidP="00632008">
      <w:pPr>
        <w:pStyle w:val="ConsPlusNonformat"/>
        <w:rPr>
          <w:rFonts w:ascii="Times New Roman" w:hAnsi="Times New Roman" w:cs="Times New Roman"/>
          <w:sz w:val="28"/>
          <w:szCs w:val="28"/>
        </w:rPr>
      </w:pPr>
      <w:r w:rsidRPr="00C934ED">
        <w:rPr>
          <w:rFonts w:ascii="Times New Roman" w:hAnsi="Times New Roman" w:cs="Times New Roman"/>
          <w:sz w:val="28"/>
          <w:szCs w:val="28"/>
        </w:rPr>
        <w:t>отказался __________________________</w:t>
      </w:r>
    </w:p>
    <w:p w:rsidR="00107C10" w:rsidRPr="00C934ED" w:rsidRDefault="00107C10" w:rsidP="00632008">
      <w:pPr>
        <w:pStyle w:val="ConsPlusNonformat"/>
        <w:ind w:left="708"/>
        <w:rPr>
          <w:rFonts w:ascii="Times New Roman" w:hAnsi="Times New Roman" w:cs="Times New Roman"/>
          <w:sz w:val="28"/>
          <w:szCs w:val="28"/>
        </w:rPr>
      </w:pPr>
      <w:r w:rsidRPr="00C934ED">
        <w:rPr>
          <w:rFonts w:ascii="Times New Roman" w:hAnsi="Times New Roman" w:cs="Times New Roman"/>
          <w:sz w:val="28"/>
          <w:szCs w:val="28"/>
        </w:rPr>
        <w:t>(Подпись лица, проводившего проверку)</w:t>
      </w:r>
    </w:p>
    <w:p w:rsidR="00107C10" w:rsidRPr="00C934ED" w:rsidRDefault="00107C10" w:rsidP="00D24C1F">
      <w:pPr>
        <w:keepNext/>
        <w:keepLines/>
        <w:spacing w:after="0"/>
        <w:jc w:val="right"/>
        <w:rPr>
          <w:rFonts w:ascii="Times New Roman" w:hAnsi="Times New Roman"/>
          <w:bCs/>
          <w:sz w:val="28"/>
          <w:szCs w:val="28"/>
        </w:rPr>
      </w:pPr>
    </w:p>
    <w:p w:rsidR="00107C10" w:rsidRPr="00C934ED" w:rsidRDefault="00107C10" w:rsidP="00D24C1F">
      <w:pPr>
        <w:keepNext/>
        <w:keepLines/>
        <w:spacing w:after="0"/>
        <w:jc w:val="right"/>
        <w:rPr>
          <w:rFonts w:ascii="Times New Roman" w:hAnsi="Times New Roman"/>
          <w:bCs/>
          <w:sz w:val="28"/>
          <w:szCs w:val="28"/>
        </w:rPr>
      </w:pPr>
    </w:p>
    <w:p w:rsidR="00107C10" w:rsidRPr="00C934ED" w:rsidRDefault="00107C10" w:rsidP="00D24C1F">
      <w:pPr>
        <w:keepNext/>
        <w:keepLines/>
        <w:spacing w:after="0"/>
        <w:jc w:val="right"/>
        <w:rPr>
          <w:rFonts w:ascii="Times New Roman" w:hAnsi="Times New Roman"/>
          <w:bCs/>
          <w:sz w:val="28"/>
          <w:szCs w:val="28"/>
        </w:rPr>
      </w:pPr>
    </w:p>
    <w:p w:rsidR="00107C10" w:rsidRPr="00E1603F" w:rsidRDefault="00107C10" w:rsidP="00D24C1F">
      <w:pPr>
        <w:keepNext/>
        <w:keepLines/>
        <w:spacing w:after="0"/>
        <w:jc w:val="right"/>
        <w:rPr>
          <w:rFonts w:ascii="Times New Roman" w:hAnsi="Times New Roman"/>
          <w:bCs/>
          <w:sz w:val="20"/>
          <w:szCs w:val="20"/>
        </w:rPr>
      </w:pPr>
      <w:r>
        <w:rPr>
          <w:rFonts w:ascii="Times New Roman" w:hAnsi="Times New Roman"/>
          <w:bCs/>
          <w:sz w:val="28"/>
          <w:szCs w:val="28"/>
        </w:rPr>
        <w:br w:type="page"/>
      </w:r>
    </w:p>
    <w:p w:rsidR="00107C10" w:rsidRPr="00E1603F" w:rsidRDefault="00107C10" w:rsidP="00D24C1F">
      <w:pPr>
        <w:keepNext/>
        <w:keepLines/>
        <w:spacing w:after="0"/>
        <w:jc w:val="right"/>
        <w:rPr>
          <w:rFonts w:ascii="Times New Roman" w:hAnsi="Times New Roman"/>
          <w:bCs/>
          <w:sz w:val="20"/>
          <w:szCs w:val="20"/>
        </w:rPr>
      </w:pPr>
    </w:p>
    <w:p w:rsidR="00107C10" w:rsidRPr="00E1603F" w:rsidRDefault="00107C10" w:rsidP="00D24C1F">
      <w:pPr>
        <w:keepNext/>
        <w:keepLines/>
        <w:spacing w:after="0"/>
        <w:jc w:val="right"/>
        <w:rPr>
          <w:rFonts w:ascii="Times New Roman" w:hAnsi="Times New Roman"/>
          <w:sz w:val="20"/>
          <w:szCs w:val="20"/>
        </w:rPr>
      </w:pPr>
      <w:r w:rsidRPr="00E1603F">
        <w:rPr>
          <w:rFonts w:ascii="Times New Roman" w:hAnsi="Times New Roman"/>
          <w:bCs/>
          <w:sz w:val="20"/>
          <w:szCs w:val="20"/>
        </w:rPr>
        <w:t>Приложение №6</w:t>
      </w:r>
    </w:p>
    <w:p w:rsidR="00107C10" w:rsidRPr="00E1603F" w:rsidRDefault="00107C10" w:rsidP="00D24C1F">
      <w:pPr>
        <w:keepNext/>
        <w:spacing w:after="0"/>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107C10" w:rsidRPr="00C934ED" w:rsidRDefault="00107C10" w:rsidP="00D24C1F">
      <w:pPr>
        <w:autoSpaceDE w:val="0"/>
        <w:spacing w:after="0"/>
        <w:rPr>
          <w:rFonts w:ascii="Times New Roman" w:hAnsi="Times New Roman"/>
          <w:sz w:val="28"/>
          <w:szCs w:val="28"/>
        </w:rPr>
      </w:pP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Администрация муниципального образования</w:t>
      </w: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 xml:space="preserve">«Парское сельское поселение </w:t>
      </w: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Родниковского муниципального района Ивановской области»</w:t>
      </w:r>
    </w:p>
    <w:p w:rsidR="00107C10" w:rsidRPr="00C934ED" w:rsidRDefault="00107C10" w:rsidP="005163D5">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Ивановская область, Родниковский район, с. Парское, ул.Светлая, д.8, тел.: (49336) 4-22-42</w:t>
      </w:r>
    </w:p>
    <w:p w:rsidR="00107C10" w:rsidRPr="00C934ED" w:rsidRDefault="00107C10" w:rsidP="005163D5">
      <w:pPr>
        <w:autoSpaceDE w:val="0"/>
        <w:rPr>
          <w:rFonts w:ascii="Times New Roman" w:hAnsi="Times New Roman"/>
          <w:b/>
          <w:sz w:val="28"/>
          <w:szCs w:val="28"/>
        </w:rPr>
      </w:pPr>
    </w:p>
    <w:p w:rsidR="00107C10" w:rsidRPr="00C934ED" w:rsidRDefault="00107C10" w:rsidP="008A539C">
      <w:pPr>
        <w:pStyle w:val="ConsPlusNonformat"/>
        <w:widowControl/>
        <w:jc w:val="center"/>
        <w:rPr>
          <w:rFonts w:ascii="Times New Roman" w:hAnsi="Times New Roman" w:cs="Times New Roman"/>
          <w:b/>
          <w:sz w:val="28"/>
          <w:szCs w:val="28"/>
        </w:rPr>
      </w:pPr>
      <w:r w:rsidRPr="00C934ED">
        <w:rPr>
          <w:rFonts w:ascii="Times New Roman" w:hAnsi="Times New Roman" w:cs="Times New Roman"/>
          <w:b/>
          <w:sz w:val="28"/>
          <w:szCs w:val="28"/>
        </w:rPr>
        <w:t>Предписание</w:t>
      </w:r>
    </w:p>
    <w:p w:rsidR="00107C10" w:rsidRPr="00C934ED" w:rsidRDefault="00107C10" w:rsidP="008A539C">
      <w:pPr>
        <w:pStyle w:val="ConsPlusNonformat"/>
        <w:widowControl/>
        <w:jc w:val="center"/>
        <w:rPr>
          <w:rFonts w:ascii="Times New Roman" w:hAnsi="Times New Roman" w:cs="Times New Roman"/>
          <w:b/>
          <w:sz w:val="28"/>
          <w:szCs w:val="28"/>
        </w:rPr>
      </w:pPr>
      <w:r w:rsidRPr="00C934ED">
        <w:rPr>
          <w:rFonts w:ascii="Times New Roman" w:hAnsi="Times New Roman" w:cs="Times New Roman"/>
          <w:b/>
          <w:sz w:val="28"/>
          <w:szCs w:val="28"/>
        </w:rPr>
        <w:t>об устранении нарушений</w:t>
      </w:r>
    </w:p>
    <w:p w:rsidR="00107C10" w:rsidRPr="00C934ED" w:rsidRDefault="00107C10" w:rsidP="00EE7EFC">
      <w:pPr>
        <w:pStyle w:val="ConsPlusNonformat"/>
        <w:widowControl/>
        <w:jc w:val="center"/>
        <w:rPr>
          <w:rFonts w:ascii="Times New Roman" w:hAnsi="Times New Roman" w:cs="Times New Roman"/>
          <w:b/>
          <w:sz w:val="28"/>
          <w:szCs w:val="28"/>
        </w:rPr>
      </w:pPr>
    </w:p>
    <w:p w:rsidR="00107C10" w:rsidRPr="00C934ED" w:rsidRDefault="00107C10" w:rsidP="00EE7EFC">
      <w:pPr>
        <w:pStyle w:val="ConsPlusNonformat"/>
        <w:widowControl/>
        <w:jc w:val="center"/>
        <w:rPr>
          <w:rFonts w:ascii="Times New Roman" w:hAnsi="Times New Roman" w:cs="Times New Roman"/>
          <w:sz w:val="28"/>
          <w:szCs w:val="28"/>
        </w:rPr>
      </w:pPr>
      <w:r w:rsidRPr="00C934ED">
        <w:rPr>
          <w:rFonts w:ascii="Times New Roman" w:hAnsi="Times New Roman" w:cs="Times New Roman"/>
          <w:sz w:val="28"/>
          <w:szCs w:val="28"/>
        </w:rPr>
        <w:t>от ___ ____________ 20___ г.                                        № 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w:t>
      </w:r>
      <w:r w:rsidRPr="00C934ED">
        <w:rPr>
          <w:rFonts w:ascii="Times New Roman" w:hAnsi="Times New Roman" w:cs="Times New Roman"/>
          <w:sz w:val="28"/>
          <w:szCs w:val="28"/>
        </w:rPr>
        <w:tab/>
        <w:t>В   порядке   осуществления  муниципального контроля  в  муниципальном образовании  «Парское сельское поселение Родниковского муниципального района Ивановской области»   мною,</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w:t>
      </w:r>
    </w:p>
    <w:p w:rsidR="00107C10" w:rsidRPr="00C934ED" w:rsidRDefault="00107C10" w:rsidP="0029700A">
      <w:pPr>
        <w:pStyle w:val="ConsPlusNonformat"/>
        <w:widowControl/>
        <w:jc w:val="center"/>
        <w:rPr>
          <w:rFonts w:ascii="Times New Roman" w:hAnsi="Times New Roman" w:cs="Times New Roman"/>
          <w:sz w:val="28"/>
          <w:szCs w:val="28"/>
        </w:rPr>
      </w:pPr>
      <w:r w:rsidRPr="00C934ED">
        <w:rPr>
          <w:rFonts w:ascii="Times New Roman" w:hAnsi="Times New Roman" w:cs="Times New Roman"/>
          <w:sz w:val="28"/>
          <w:szCs w:val="28"/>
        </w:rPr>
        <w:t>(Ф.И.О., должность, структурное подразделение)</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проведена   проверка   соблюдения   требований   в  сфере благоустройства территории муниципального образовании  «Парское сельское поселение Родниковского муниципального района Ивановской области»,  установленных следующими муниципальными правовыми </w:t>
      </w:r>
      <w:r>
        <w:rPr>
          <w:rFonts w:ascii="Times New Roman" w:hAnsi="Times New Roman" w:cs="Times New Roman"/>
          <w:sz w:val="28"/>
          <w:szCs w:val="28"/>
        </w:rPr>
        <w:t>акта</w:t>
      </w:r>
      <w:r w:rsidRPr="00C934ED">
        <w:rPr>
          <w:rFonts w:ascii="Times New Roman" w:hAnsi="Times New Roman" w:cs="Times New Roman"/>
          <w:sz w:val="28"/>
          <w:szCs w:val="28"/>
        </w:rPr>
        <w:t>ми:</w:t>
      </w:r>
    </w:p>
    <w:p w:rsidR="00107C10" w:rsidRPr="00C934ED" w:rsidRDefault="00107C10" w:rsidP="00880E68">
      <w:pPr>
        <w:pStyle w:val="ConsPlusNormal"/>
        <w:tabs>
          <w:tab w:val="left" w:pos="8280"/>
        </w:tabs>
        <w:jc w:val="both"/>
        <w:rPr>
          <w:rFonts w:ascii="Times New Roman" w:hAnsi="Times New Roman" w:cs="Times New Roman"/>
          <w:bCs/>
          <w:sz w:val="28"/>
          <w:szCs w:val="28"/>
        </w:rPr>
      </w:pPr>
      <w:r w:rsidRPr="00C934ED">
        <w:rPr>
          <w:rFonts w:ascii="Times New Roman" w:hAnsi="Times New Roman" w:cs="Times New Roman"/>
          <w:sz w:val="28"/>
          <w:szCs w:val="28"/>
        </w:rPr>
        <w:t xml:space="preserve">1.  </w:t>
      </w:r>
      <w:r w:rsidRPr="00C934ED">
        <w:rPr>
          <w:rFonts w:ascii="Times New Roman" w:hAnsi="Times New Roman" w:cs="Times New Roman"/>
          <w:bCs/>
          <w:sz w:val="28"/>
          <w:szCs w:val="28"/>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 утвержденные Решением Совета муниципального образования «Парское сельское поселение Родниковского муниципального района Ивановской области» от 20.09.2013г. №28.</w:t>
      </w:r>
    </w:p>
    <w:p w:rsidR="00107C10" w:rsidRPr="00C934ED" w:rsidRDefault="00107C10" w:rsidP="00880E68">
      <w:pPr>
        <w:pStyle w:val="ConsPlusNormal"/>
        <w:tabs>
          <w:tab w:val="left" w:pos="8280"/>
        </w:tabs>
        <w:jc w:val="both"/>
        <w:rPr>
          <w:rFonts w:ascii="Times New Roman" w:hAnsi="Times New Roman" w:cs="Times New Roman"/>
          <w:bCs/>
          <w:sz w:val="28"/>
          <w:szCs w:val="28"/>
        </w:rPr>
      </w:pPr>
      <w:r w:rsidRPr="00C934ED">
        <w:rPr>
          <w:rFonts w:ascii="Times New Roman" w:hAnsi="Times New Roman" w:cs="Times New Roman"/>
          <w:bCs/>
          <w:sz w:val="28"/>
          <w:szCs w:val="28"/>
        </w:rPr>
        <w:t>2.______________________________________________________________________________________________________________________________</w:t>
      </w:r>
    </w:p>
    <w:p w:rsidR="00107C10" w:rsidRPr="00C934ED" w:rsidRDefault="00107C10" w:rsidP="000D75E3">
      <w:pPr>
        <w:pStyle w:val="ConsPlusNonformat"/>
        <w:widowControl/>
        <w:tabs>
          <w:tab w:val="left" w:pos="8280"/>
        </w:tabs>
        <w:jc w:val="both"/>
        <w:rPr>
          <w:rFonts w:ascii="Times New Roman" w:hAnsi="Times New Roman" w:cs="Times New Roman"/>
          <w:sz w:val="28"/>
          <w:szCs w:val="28"/>
        </w:rPr>
      </w:pP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Субъект проверки:</w:t>
      </w:r>
    </w:p>
    <w:p w:rsidR="00107C10" w:rsidRPr="00C934ED" w:rsidRDefault="00107C10" w:rsidP="0029700A">
      <w:pPr>
        <w:pStyle w:val="ConsPlusNonformat"/>
        <w:widowControl/>
        <w:jc w:val="center"/>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    (Ф.И.О. гражданина, наименование и местонахождение юридического лица, индивидуального   предпринимателя)</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В результате проверки установлено, что                                                                                                              </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____________________________________________________________________________________________________________________________________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____________________________________________________________________________________________________________________________________</w:t>
      </w:r>
    </w:p>
    <w:p w:rsidR="00107C10" w:rsidRPr="00C934ED" w:rsidRDefault="00107C10" w:rsidP="0029700A">
      <w:pPr>
        <w:pStyle w:val="ConsPlusNonformat"/>
        <w:widowControl/>
        <w:jc w:val="center"/>
        <w:rPr>
          <w:rFonts w:ascii="Times New Roman" w:hAnsi="Times New Roman" w:cs="Times New Roman"/>
          <w:sz w:val="28"/>
          <w:szCs w:val="28"/>
        </w:rPr>
      </w:pPr>
      <w:r w:rsidRPr="00C934ED">
        <w:rPr>
          <w:rFonts w:ascii="Times New Roman" w:hAnsi="Times New Roman" w:cs="Times New Roman"/>
          <w:sz w:val="28"/>
          <w:szCs w:val="28"/>
        </w:rPr>
        <w:t>(описание нарушения: где, когда, наименование законодательных</w:t>
      </w:r>
    </w:p>
    <w:p w:rsidR="00107C10" w:rsidRPr="00C934ED" w:rsidRDefault="00107C10" w:rsidP="0029700A">
      <w:pPr>
        <w:pStyle w:val="ConsPlusNonformat"/>
        <w:widowControl/>
        <w:jc w:val="center"/>
        <w:rPr>
          <w:rFonts w:ascii="Times New Roman" w:hAnsi="Times New Roman" w:cs="Times New Roman"/>
          <w:sz w:val="28"/>
          <w:szCs w:val="28"/>
        </w:rPr>
      </w:pPr>
      <w:r w:rsidRPr="00C934ED">
        <w:rPr>
          <w:rFonts w:ascii="Times New Roman" w:hAnsi="Times New Roman" w:cs="Times New Roman"/>
          <w:sz w:val="28"/>
          <w:szCs w:val="28"/>
        </w:rPr>
        <w:t xml:space="preserve">и нормативно-правовых </w:t>
      </w:r>
      <w:r>
        <w:rPr>
          <w:rFonts w:ascii="Times New Roman" w:hAnsi="Times New Roman" w:cs="Times New Roman"/>
          <w:sz w:val="28"/>
          <w:szCs w:val="28"/>
        </w:rPr>
        <w:t>акт</w:t>
      </w:r>
      <w:r w:rsidRPr="00C934ED">
        <w:rPr>
          <w:rFonts w:ascii="Times New Roman" w:hAnsi="Times New Roman" w:cs="Times New Roman"/>
          <w:sz w:val="28"/>
          <w:szCs w:val="28"/>
        </w:rPr>
        <w:t>ов с указанием статей, требования   которых были нарушены)</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w:t>
      </w:r>
    </w:p>
    <w:p w:rsidR="00107C10" w:rsidRPr="00C934ED" w:rsidRDefault="00107C10" w:rsidP="00D24C1F">
      <w:pPr>
        <w:pStyle w:val="ConsPlusNonformat"/>
        <w:widowControl/>
        <w:ind w:firstLine="708"/>
        <w:jc w:val="both"/>
        <w:rPr>
          <w:rFonts w:ascii="Times New Roman" w:hAnsi="Times New Roman" w:cs="Times New Roman"/>
          <w:sz w:val="28"/>
          <w:szCs w:val="28"/>
        </w:rPr>
      </w:pPr>
      <w:r w:rsidRPr="00C934ED">
        <w:rPr>
          <w:rFonts w:ascii="Times New Roman" w:hAnsi="Times New Roman" w:cs="Times New Roman"/>
          <w:sz w:val="28"/>
          <w:szCs w:val="28"/>
        </w:rPr>
        <w:t xml:space="preserve"> Руководствуясь Административным    регламентом     по осуществлению муниципального контроля за соблюдением требований </w:t>
      </w:r>
      <w:r w:rsidRPr="00C934ED">
        <w:rPr>
          <w:rFonts w:ascii="Times New Roman" w:hAnsi="Times New Roman" w:cs="Times New Roman"/>
          <w:bCs/>
          <w:sz w:val="28"/>
          <w:szCs w:val="28"/>
        </w:rPr>
        <w:t>в сфере благоустройства и санитарного содержания муниципального образования «Парское сельское поселение Родниковского муниципального района Ивановской области»</w:t>
      </w:r>
      <w:r w:rsidRPr="00C934ED">
        <w:rPr>
          <w:rFonts w:ascii="Times New Roman" w:hAnsi="Times New Roman" w:cs="Times New Roman"/>
          <w:sz w:val="28"/>
          <w:szCs w:val="28"/>
        </w:rPr>
        <w:t>, утвержденным постановлением администрации __________________________________________________________________,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на основании </w:t>
      </w:r>
      <w:r>
        <w:rPr>
          <w:rFonts w:ascii="Times New Roman" w:hAnsi="Times New Roman" w:cs="Times New Roman"/>
          <w:sz w:val="28"/>
          <w:szCs w:val="28"/>
        </w:rPr>
        <w:t>Акта</w:t>
      </w:r>
      <w:r w:rsidRPr="00C934ED">
        <w:rPr>
          <w:rFonts w:ascii="Times New Roman" w:hAnsi="Times New Roman" w:cs="Times New Roman"/>
          <w:sz w:val="28"/>
          <w:szCs w:val="28"/>
        </w:rPr>
        <w:t xml:space="preserve"> проверки ________________________ рекомендуем:</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устранить вышеуказанное(ые) нарушение(я), а именно в срок до  </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»__________________20___г.</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__________________________________________________________________</w:t>
      </w:r>
    </w:p>
    <w:p w:rsidR="00107C10" w:rsidRPr="00C934ED" w:rsidRDefault="00107C10" w:rsidP="00D24C1F">
      <w:pPr>
        <w:pStyle w:val="ConsPlusNonformat"/>
        <w:widowControl/>
        <w:jc w:val="center"/>
        <w:rPr>
          <w:rFonts w:ascii="Times New Roman" w:hAnsi="Times New Roman" w:cs="Times New Roman"/>
          <w:sz w:val="28"/>
          <w:szCs w:val="28"/>
        </w:rPr>
      </w:pPr>
      <w:r w:rsidRPr="00C934ED">
        <w:rPr>
          <w:rFonts w:ascii="Times New Roman" w:hAnsi="Times New Roman" w:cs="Times New Roman"/>
          <w:sz w:val="28"/>
          <w:szCs w:val="28"/>
        </w:rPr>
        <w:t>(содержание предписания и срок его выполнения)</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w:t>
      </w:r>
      <w:r w:rsidRPr="00C934ED">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155244, Ивановская область, Родниковский район, с. Парское, ул. Светлая, д.8. </w:t>
      </w:r>
    </w:p>
    <w:p w:rsidR="00107C10" w:rsidRPr="00C934ED" w:rsidRDefault="00107C10" w:rsidP="008A539C">
      <w:pPr>
        <w:pStyle w:val="ConsPlusNonformat"/>
        <w:widowControl/>
        <w:jc w:val="both"/>
        <w:rPr>
          <w:rFonts w:ascii="Times New Roman" w:hAnsi="Times New Roman" w:cs="Times New Roman"/>
          <w:sz w:val="28"/>
          <w:szCs w:val="28"/>
        </w:rPr>
      </w:pPr>
    </w:p>
    <w:p w:rsidR="00107C10" w:rsidRPr="00C934ED" w:rsidRDefault="00107C10" w:rsidP="008A539C">
      <w:pPr>
        <w:pStyle w:val="ConsPlusNonformat"/>
        <w:widowControl/>
        <w:jc w:val="both"/>
        <w:rPr>
          <w:rFonts w:ascii="Times New Roman" w:hAnsi="Times New Roman" w:cs="Times New Roman"/>
          <w:sz w:val="28"/>
          <w:szCs w:val="28"/>
        </w:rPr>
      </w:pPr>
    </w:p>
    <w:p w:rsidR="00107C10" w:rsidRPr="00C934ED" w:rsidRDefault="00107C10" w:rsidP="008A539C">
      <w:pPr>
        <w:pStyle w:val="ConsPlusNonformat"/>
        <w:widowControl/>
        <w:jc w:val="both"/>
        <w:rPr>
          <w:rFonts w:ascii="Times New Roman" w:hAnsi="Times New Roman" w:cs="Times New Roman"/>
          <w:sz w:val="28"/>
          <w:szCs w:val="28"/>
        </w:rPr>
      </w:pP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Должностное лицо,</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выдавшее предписание: _____________ ______________________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w:t>
      </w:r>
      <w:r w:rsidRPr="00C934ED">
        <w:rPr>
          <w:rFonts w:ascii="Times New Roman" w:hAnsi="Times New Roman" w:cs="Times New Roman"/>
          <w:sz w:val="28"/>
          <w:szCs w:val="28"/>
        </w:rPr>
        <w:tab/>
      </w:r>
      <w:r w:rsidRPr="00C934ED">
        <w:rPr>
          <w:rFonts w:ascii="Times New Roman" w:hAnsi="Times New Roman" w:cs="Times New Roman"/>
          <w:sz w:val="28"/>
          <w:szCs w:val="28"/>
        </w:rPr>
        <w:tab/>
      </w:r>
      <w:r w:rsidRPr="00C934ED">
        <w:rPr>
          <w:rFonts w:ascii="Times New Roman" w:hAnsi="Times New Roman" w:cs="Times New Roman"/>
          <w:sz w:val="28"/>
          <w:szCs w:val="28"/>
        </w:rPr>
        <w:tab/>
        <w:t>(Ф.И.О.)                                       (подпись)</w:t>
      </w:r>
    </w:p>
    <w:p w:rsidR="00107C10" w:rsidRPr="00C934ED" w:rsidRDefault="00107C10" w:rsidP="008A539C">
      <w:pPr>
        <w:pStyle w:val="ConsPlusNonformat"/>
        <w:widowControl/>
        <w:jc w:val="both"/>
        <w:rPr>
          <w:rFonts w:ascii="Times New Roman" w:hAnsi="Times New Roman" w:cs="Times New Roman"/>
          <w:sz w:val="28"/>
          <w:szCs w:val="28"/>
        </w:rPr>
      </w:pP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Лицо,</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получившее предписание: _____________ ______________________</w:t>
      </w:r>
    </w:p>
    <w:p w:rsidR="00107C10" w:rsidRPr="00C934ED" w:rsidRDefault="00107C10" w:rsidP="008A539C">
      <w:pPr>
        <w:pStyle w:val="ConsPlusNonformat"/>
        <w:widowControl/>
        <w:jc w:val="both"/>
        <w:rPr>
          <w:rFonts w:ascii="Times New Roman" w:hAnsi="Times New Roman" w:cs="Times New Roman"/>
          <w:sz w:val="28"/>
          <w:szCs w:val="28"/>
        </w:rPr>
      </w:pPr>
      <w:r w:rsidRPr="00C934ED">
        <w:rPr>
          <w:rFonts w:ascii="Times New Roman" w:hAnsi="Times New Roman" w:cs="Times New Roman"/>
          <w:sz w:val="28"/>
          <w:szCs w:val="28"/>
        </w:rPr>
        <w:t xml:space="preserve">                                                                    (Ф.И.О.)                           (подпись)</w:t>
      </w:r>
    </w:p>
    <w:p w:rsidR="00107C10" w:rsidRPr="00C934ED" w:rsidRDefault="00107C10" w:rsidP="008A539C">
      <w:pPr>
        <w:pStyle w:val="ConsPlusNonformat"/>
        <w:widowControl/>
        <w:jc w:val="both"/>
        <w:rPr>
          <w:rFonts w:ascii="Times New Roman" w:hAnsi="Times New Roman" w:cs="Times New Roman"/>
          <w:sz w:val="28"/>
          <w:szCs w:val="28"/>
        </w:rPr>
      </w:pPr>
    </w:p>
    <w:p w:rsidR="00107C10" w:rsidRPr="00C934ED" w:rsidRDefault="00107C10" w:rsidP="008A539C">
      <w:pPr>
        <w:autoSpaceDE w:val="0"/>
        <w:jc w:val="both"/>
        <w:rPr>
          <w:rFonts w:ascii="Times New Roman" w:hAnsi="Times New Roman"/>
          <w:sz w:val="28"/>
          <w:szCs w:val="28"/>
        </w:rPr>
      </w:pPr>
    </w:p>
    <w:p w:rsidR="00107C10" w:rsidRPr="00C934ED" w:rsidRDefault="00107C10" w:rsidP="008A539C">
      <w:pPr>
        <w:autoSpaceDE w:val="0"/>
        <w:jc w:val="both"/>
        <w:rPr>
          <w:rFonts w:ascii="Times New Roman" w:hAnsi="Times New Roman"/>
          <w:sz w:val="28"/>
          <w:szCs w:val="28"/>
        </w:rPr>
      </w:pPr>
    </w:p>
    <w:p w:rsidR="00107C10" w:rsidRPr="00C934ED" w:rsidRDefault="00107C10" w:rsidP="008A539C">
      <w:pPr>
        <w:autoSpaceDE w:val="0"/>
        <w:jc w:val="both"/>
        <w:rPr>
          <w:rFonts w:ascii="Times New Roman" w:hAnsi="Times New Roman"/>
          <w:sz w:val="28"/>
          <w:szCs w:val="28"/>
        </w:rPr>
      </w:pPr>
    </w:p>
    <w:p w:rsidR="00107C10" w:rsidRPr="00C934ED" w:rsidRDefault="00107C10" w:rsidP="008A539C">
      <w:pPr>
        <w:autoSpaceDE w:val="0"/>
        <w:jc w:val="both"/>
        <w:rPr>
          <w:rFonts w:ascii="Times New Roman" w:hAnsi="Times New Roman"/>
          <w:sz w:val="28"/>
          <w:szCs w:val="28"/>
        </w:rPr>
      </w:pPr>
    </w:p>
    <w:p w:rsidR="00107C10" w:rsidRPr="00C934ED" w:rsidRDefault="00107C10" w:rsidP="00E1570D">
      <w:pPr>
        <w:jc w:val="both"/>
        <w:rPr>
          <w:rFonts w:ascii="Times New Roman" w:hAnsi="Times New Roman"/>
          <w:sz w:val="28"/>
          <w:szCs w:val="28"/>
        </w:rPr>
      </w:pPr>
    </w:p>
    <w:sectPr w:rsidR="00107C10" w:rsidRPr="00C934ED" w:rsidSect="00565AB5">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B65"/>
    <w:multiLevelType w:val="hybridMultilevel"/>
    <w:tmpl w:val="A61E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1F2F73"/>
    <w:multiLevelType w:val="multilevel"/>
    <w:tmpl w:val="039E230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9E2536C"/>
    <w:multiLevelType w:val="multilevel"/>
    <w:tmpl w:val="3482AC3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DA51BD7"/>
    <w:multiLevelType w:val="hybridMultilevel"/>
    <w:tmpl w:val="7BC25C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86E4F"/>
    <w:multiLevelType w:val="hybridMultilevel"/>
    <w:tmpl w:val="694C19BC"/>
    <w:lvl w:ilvl="0" w:tplc="9E04916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819A0"/>
    <w:multiLevelType w:val="hybridMultilevel"/>
    <w:tmpl w:val="9BE4E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08442C"/>
    <w:multiLevelType w:val="multilevel"/>
    <w:tmpl w:val="987EAF66"/>
    <w:lvl w:ilvl="0">
      <w:start w:val="1"/>
      <w:numFmt w:val="decimal"/>
      <w:lvlText w:val="%1."/>
      <w:lvlJc w:val="left"/>
      <w:pPr>
        <w:ind w:left="360" w:hanging="360"/>
      </w:pPr>
      <w:rPr>
        <w:rFonts w:cs="Times New Roman" w:hint="default"/>
      </w:rPr>
    </w:lvl>
    <w:lvl w:ilvl="1">
      <w:start w:val="2"/>
      <w:numFmt w:val="decimal"/>
      <w:isLgl/>
      <w:lvlText w:val="%1.%2."/>
      <w:lvlJc w:val="left"/>
      <w:pPr>
        <w:ind w:left="156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2280" w:hanging="1200"/>
      </w:pPr>
      <w:rPr>
        <w:rFonts w:cs="Times New Roman" w:hint="default"/>
      </w:rPr>
    </w:lvl>
    <w:lvl w:ilvl="4">
      <w:start w:val="1"/>
      <w:numFmt w:val="decimal"/>
      <w:isLgl/>
      <w:lvlText w:val="%1.%2.%3.%4.%5."/>
      <w:lvlJc w:val="left"/>
      <w:pPr>
        <w:ind w:left="2640" w:hanging="1200"/>
      </w:pPr>
      <w:rPr>
        <w:rFonts w:cs="Times New Roman" w:hint="default"/>
      </w:rPr>
    </w:lvl>
    <w:lvl w:ilvl="5">
      <w:start w:val="1"/>
      <w:numFmt w:val="decimal"/>
      <w:isLgl/>
      <w:lvlText w:val="%1.%2.%3.%4.%5.%6."/>
      <w:lvlJc w:val="left"/>
      <w:pPr>
        <w:ind w:left="3000" w:hanging="120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695B27A9"/>
    <w:multiLevelType w:val="hybridMultilevel"/>
    <w:tmpl w:val="6570D0E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AB6"/>
    <w:rsid w:val="000064E1"/>
    <w:rsid w:val="00030215"/>
    <w:rsid w:val="00033C5A"/>
    <w:rsid w:val="0004243D"/>
    <w:rsid w:val="00044153"/>
    <w:rsid w:val="00045155"/>
    <w:rsid w:val="00056AB6"/>
    <w:rsid w:val="00062964"/>
    <w:rsid w:val="000639F0"/>
    <w:rsid w:val="00064B0F"/>
    <w:rsid w:val="00080EFC"/>
    <w:rsid w:val="000B21F1"/>
    <w:rsid w:val="000C0AF1"/>
    <w:rsid w:val="000C3E4D"/>
    <w:rsid w:val="000D21F1"/>
    <w:rsid w:val="000D6C26"/>
    <w:rsid w:val="000D75E3"/>
    <w:rsid w:val="000D7E93"/>
    <w:rsid w:val="0010373C"/>
    <w:rsid w:val="001053C8"/>
    <w:rsid w:val="00107C10"/>
    <w:rsid w:val="0012109E"/>
    <w:rsid w:val="001333FF"/>
    <w:rsid w:val="0013556B"/>
    <w:rsid w:val="00186A7C"/>
    <w:rsid w:val="001B7529"/>
    <w:rsid w:val="001C0631"/>
    <w:rsid w:val="001C3B54"/>
    <w:rsid w:val="001E7D02"/>
    <w:rsid w:val="001F7FEE"/>
    <w:rsid w:val="0022684C"/>
    <w:rsid w:val="00264067"/>
    <w:rsid w:val="00266A21"/>
    <w:rsid w:val="0029613D"/>
    <w:rsid w:val="0029700A"/>
    <w:rsid w:val="002C2D3D"/>
    <w:rsid w:val="002C530B"/>
    <w:rsid w:val="002E11E9"/>
    <w:rsid w:val="00301847"/>
    <w:rsid w:val="0030326D"/>
    <w:rsid w:val="003214A7"/>
    <w:rsid w:val="00321B3C"/>
    <w:rsid w:val="00340B01"/>
    <w:rsid w:val="00345918"/>
    <w:rsid w:val="00365DF8"/>
    <w:rsid w:val="00386ECE"/>
    <w:rsid w:val="00394579"/>
    <w:rsid w:val="003A4A1D"/>
    <w:rsid w:val="003E73A3"/>
    <w:rsid w:val="003F0BA1"/>
    <w:rsid w:val="003F4BAD"/>
    <w:rsid w:val="003F4E1E"/>
    <w:rsid w:val="0041604E"/>
    <w:rsid w:val="0042064A"/>
    <w:rsid w:val="0043095D"/>
    <w:rsid w:val="00436302"/>
    <w:rsid w:val="004375A2"/>
    <w:rsid w:val="00437DD4"/>
    <w:rsid w:val="00440FE9"/>
    <w:rsid w:val="00441125"/>
    <w:rsid w:val="00475DDE"/>
    <w:rsid w:val="00493324"/>
    <w:rsid w:val="0049364A"/>
    <w:rsid w:val="004A080F"/>
    <w:rsid w:val="004A17FF"/>
    <w:rsid w:val="004B2840"/>
    <w:rsid w:val="004B2E50"/>
    <w:rsid w:val="004B4ABA"/>
    <w:rsid w:val="004C4576"/>
    <w:rsid w:val="004E002C"/>
    <w:rsid w:val="004F6987"/>
    <w:rsid w:val="005117DB"/>
    <w:rsid w:val="0051480C"/>
    <w:rsid w:val="005163D5"/>
    <w:rsid w:val="005538E3"/>
    <w:rsid w:val="00560B34"/>
    <w:rsid w:val="00565AB5"/>
    <w:rsid w:val="005705A2"/>
    <w:rsid w:val="005B193A"/>
    <w:rsid w:val="005F08A2"/>
    <w:rsid w:val="006019AD"/>
    <w:rsid w:val="00606946"/>
    <w:rsid w:val="0061421A"/>
    <w:rsid w:val="00626AC5"/>
    <w:rsid w:val="00626C90"/>
    <w:rsid w:val="00632008"/>
    <w:rsid w:val="00633052"/>
    <w:rsid w:val="00652D8D"/>
    <w:rsid w:val="006656D3"/>
    <w:rsid w:val="006959BE"/>
    <w:rsid w:val="006E66A9"/>
    <w:rsid w:val="006F0F4F"/>
    <w:rsid w:val="00705D80"/>
    <w:rsid w:val="00723825"/>
    <w:rsid w:val="0072734D"/>
    <w:rsid w:val="007569F4"/>
    <w:rsid w:val="0078118D"/>
    <w:rsid w:val="00784892"/>
    <w:rsid w:val="00785835"/>
    <w:rsid w:val="00793E0D"/>
    <w:rsid w:val="007A3CA6"/>
    <w:rsid w:val="007B5D50"/>
    <w:rsid w:val="007B76AB"/>
    <w:rsid w:val="007C1927"/>
    <w:rsid w:val="007E2450"/>
    <w:rsid w:val="007E442C"/>
    <w:rsid w:val="007F66B9"/>
    <w:rsid w:val="008060EB"/>
    <w:rsid w:val="0081527C"/>
    <w:rsid w:val="008160D2"/>
    <w:rsid w:val="00844FAC"/>
    <w:rsid w:val="008657F3"/>
    <w:rsid w:val="00880E68"/>
    <w:rsid w:val="008A1930"/>
    <w:rsid w:val="008A3DD4"/>
    <w:rsid w:val="008A539C"/>
    <w:rsid w:val="008B1B31"/>
    <w:rsid w:val="008C7CC4"/>
    <w:rsid w:val="008D6E4B"/>
    <w:rsid w:val="008E4E5F"/>
    <w:rsid w:val="009030CE"/>
    <w:rsid w:val="0090688D"/>
    <w:rsid w:val="00921C98"/>
    <w:rsid w:val="00924D6F"/>
    <w:rsid w:val="00926136"/>
    <w:rsid w:val="0093002A"/>
    <w:rsid w:val="00942614"/>
    <w:rsid w:val="00950928"/>
    <w:rsid w:val="00977D9D"/>
    <w:rsid w:val="00996D98"/>
    <w:rsid w:val="00996FE6"/>
    <w:rsid w:val="009D7228"/>
    <w:rsid w:val="009E4529"/>
    <w:rsid w:val="00A10489"/>
    <w:rsid w:val="00A278A8"/>
    <w:rsid w:val="00A37238"/>
    <w:rsid w:val="00A40CBE"/>
    <w:rsid w:val="00A53E46"/>
    <w:rsid w:val="00A5547D"/>
    <w:rsid w:val="00A66528"/>
    <w:rsid w:val="00A72DD1"/>
    <w:rsid w:val="00A97093"/>
    <w:rsid w:val="00AA2243"/>
    <w:rsid w:val="00AB1FD4"/>
    <w:rsid w:val="00AB3C38"/>
    <w:rsid w:val="00AB6B2E"/>
    <w:rsid w:val="00AC6704"/>
    <w:rsid w:val="00AD31DB"/>
    <w:rsid w:val="00AE0AB7"/>
    <w:rsid w:val="00AE0AEF"/>
    <w:rsid w:val="00AF0B8E"/>
    <w:rsid w:val="00AF4D97"/>
    <w:rsid w:val="00AF5ECB"/>
    <w:rsid w:val="00B11FF9"/>
    <w:rsid w:val="00B14649"/>
    <w:rsid w:val="00B41FA9"/>
    <w:rsid w:val="00B42BD3"/>
    <w:rsid w:val="00B438B7"/>
    <w:rsid w:val="00B60E1C"/>
    <w:rsid w:val="00B63F35"/>
    <w:rsid w:val="00B65B53"/>
    <w:rsid w:val="00B72106"/>
    <w:rsid w:val="00B831AC"/>
    <w:rsid w:val="00BD5476"/>
    <w:rsid w:val="00BD7646"/>
    <w:rsid w:val="00BF5560"/>
    <w:rsid w:val="00C03F08"/>
    <w:rsid w:val="00C24E46"/>
    <w:rsid w:val="00C27517"/>
    <w:rsid w:val="00C4626B"/>
    <w:rsid w:val="00C5217E"/>
    <w:rsid w:val="00C54B44"/>
    <w:rsid w:val="00C63BD6"/>
    <w:rsid w:val="00C934ED"/>
    <w:rsid w:val="00CD46D8"/>
    <w:rsid w:val="00CF08AE"/>
    <w:rsid w:val="00CF73F1"/>
    <w:rsid w:val="00D002FF"/>
    <w:rsid w:val="00D011F0"/>
    <w:rsid w:val="00D15F28"/>
    <w:rsid w:val="00D178A3"/>
    <w:rsid w:val="00D23B9E"/>
    <w:rsid w:val="00D24BDE"/>
    <w:rsid w:val="00D24C1F"/>
    <w:rsid w:val="00D85516"/>
    <w:rsid w:val="00D8736C"/>
    <w:rsid w:val="00D95117"/>
    <w:rsid w:val="00DA74D1"/>
    <w:rsid w:val="00DB1574"/>
    <w:rsid w:val="00DD313A"/>
    <w:rsid w:val="00DE6F8B"/>
    <w:rsid w:val="00DF034F"/>
    <w:rsid w:val="00E1570D"/>
    <w:rsid w:val="00E1603F"/>
    <w:rsid w:val="00E25933"/>
    <w:rsid w:val="00E36423"/>
    <w:rsid w:val="00E43EF5"/>
    <w:rsid w:val="00E665C5"/>
    <w:rsid w:val="00E77241"/>
    <w:rsid w:val="00E93302"/>
    <w:rsid w:val="00E9704D"/>
    <w:rsid w:val="00EC4219"/>
    <w:rsid w:val="00EE7EFC"/>
    <w:rsid w:val="00F06693"/>
    <w:rsid w:val="00F114A0"/>
    <w:rsid w:val="00F314B7"/>
    <w:rsid w:val="00F4644C"/>
    <w:rsid w:val="00F61E13"/>
    <w:rsid w:val="00F72432"/>
    <w:rsid w:val="00F82E75"/>
    <w:rsid w:val="00F83404"/>
    <w:rsid w:val="00F911AA"/>
    <w:rsid w:val="00F956BA"/>
    <w:rsid w:val="00FA1DE6"/>
    <w:rsid w:val="00FA4873"/>
    <w:rsid w:val="00FB4B9B"/>
    <w:rsid w:val="00FB6C85"/>
    <w:rsid w:val="00FB70B5"/>
    <w:rsid w:val="00FC3C30"/>
    <w:rsid w:val="00FF4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A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56AB6"/>
    <w:rPr>
      <w:rFonts w:cs="Times New Roman"/>
    </w:rPr>
  </w:style>
  <w:style w:type="character" w:styleId="Strong">
    <w:name w:val="Strong"/>
    <w:basedOn w:val="DefaultParagraphFont"/>
    <w:uiPriority w:val="99"/>
    <w:qFormat/>
    <w:rsid w:val="00056AB6"/>
    <w:rPr>
      <w:rFonts w:cs="Times New Roman"/>
      <w:b/>
      <w:bCs/>
    </w:rPr>
  </w:style>
  <w:style w:type="paragraph" w:customStyle="1" w:styleId="ConsPlusNormal">
    <w:name w:val="ConsPlusNormal"/>
    <w:uiPriority w:val="99"/>
    <w:rsid w:val="00E1570D"/>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DB1574"/>
    <w:rPr>
      <w:rFonts w:cs="Times New Roman"/>
      <w:color w:val="0000FF"/>
      <w:u w:val="single"/>
    </w:rPr>
  </w:style>
  <w:style w:type="paragraph" w:customStyle="1" w:styleId="wikip">
    <w:name w:val="wikip"/>
    <w:basedOn w:val="Normal"/>
    <w:uiPriority w:val="99"/>
    <w:rsid w:val="00C54B4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nformat">
    <w:name w:val="ConsPlusNonformat"/>
    <w:uiPriority w:val="99"/>
    <w:rsid w:val="008A539C"/>
    <w:pPr>
      <w:widowControl w:val="0"/>
      <w:suppressAutoHyphens/>
      <w:autoSpaceDE w:val="0"/>
    </w:pPr>
    <w:rPr>
      <w:rFonts w:ascii="Courier New" w:hAnsi="Courier New" w:cs="Courier New"/>
      <w:sz w:val="20"/>
      <w:szCs w:val="20"/>
      <w:lang w:eastAsia="zh-CN"/>
    </w:rPr>
  </w:style>
  <w:style w:type="paragraph" w:customStyle="1" w:styleId="ConsPlusCell">
    <w:name w:val="ConsPlusCell"/>
    <w:uiPriority w:val="99"/>
    <w:rsid w:val="008A539C"/>
    <w:pPr>
      <w:widowControl w:val="0"/>
      <w:suppressAutoHyphens/>
      <w:autoSpaceDE w:val="0"/>
    </w:pPr>
    <w:rPr>
      <w:rFonts w:ascii="Arial" w:hAnsi="Arial" w:cs="Arial"/>
      <w:sz w:val="20"/>
      <w:szCs w:val="20"/>
      <w:lang w:eastAsia="zh-CN"/>
    </w:rPr>
  </w:style>
  <w:style w:type="paragraph" w:styleId="BalloonText">
    <w:name w:val="Balloon Text"/>
    <w:basedOn w:val="Normal"/>
    <w:link w:val="BalloonTextChar"/>
    <w:uiPriority w:val="99"/>
    <w:semiHidden/>
    <w:rsid w:val="0055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8E3"/>
    <w:rPr>
      <w:rFonts w:ascii="Tahoma" w:hAnsi="Tahoma" w:cs="Tahoma"/>
      <w:sz w:val="16"/>
      <w:szCs w:val="16"/>
    </w:rPr>
  </w:style>
  <w:style w:type="paragraph" w:styleId="ListParagraph">
    <w:name w:val="List Paragraph"/>
    <w:basedOn w:val="Normal"/>
    <w:uiPriority w:val="99"/>
    <w:qFormat/>
    <w:rsid w:val="005538E3"/>
    <w:pPr>
      <w:ind w:left="720"/>
      <w:contextualSpacing/>
    </w:pPr>
  </w:style>
  <w:style w:type="paragraph" w:customStyle="1" w:styleId="a">
    <w:name w:val="Знак Знак Знак Знак"/>
    <w:uiPriority w:val="99"/>
    <w:rsid w:val="00FB4B9B"/>
    <w:pPr>
      <w:spacing w:before="100" w:beforeAutospacing="1" w:after="100" w:afterAutospacing="1"/>
    </w:pPr>
    <w:rPr>
      <w:rFonts w:ascii="Tahoma" w:eastAsia="Times New Roman" w:hAnsi="Tahoma"/>
      <w:sz w:val="20"/>
      <w:szCs w:val="20"/>
      <w:lang w:val="en-US" w:eastAsia="en-US"/>
    </w:rPr>
  </w:style>
  <w:style w:type="table" w:styleId="TableGrid">
    <w:name w:val="Table Grid"/>
    <w:basedOn w:val="TableNormal"/>
    <w:uiPriority w:val="99"/>
    <w:locked/>
    <w:rsid w:val="00F82E75"/>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5547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77212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CA6C27B8231F94E759AC29806D5E121D53155C7F19072837BA1D88C94E43DF1E5864390ED9872mCM" TargetMode="External"/><Relationship Id="rId13" Type="http://schemas.openxmlformats.org/officeDocument/2006/relationships/hyperlink" Target="consultantplus://offline/ref=4EB16DD7188972C3FF4DED6AB4CEAE3582F85141E3ED4858D910BA989B22DD71231A45F35EA004D8S00BH" TargetMode="External"/><Relationship Id="rId3" Type="http://schemas.openxmlformats.org/officeDocument/2006/relationships/settings" Target="settings.xml"/><Relationship Id="rId7" Type="http://schemas.openxmlformats.org/officeDocument/2006/relationships/hyperlink" Target="consultantplus://offline/ref=DF6CA6C27B8231F94E759AC29806D5E129DF3E54C0F2CD788B22ADDA8B9BBB2AF6AC8A4290ED982C7EmBM" TargetMode="External"/><Relationship Id="rId12" Type="http://schemas.openxmlformats.org/officeDocument/2006/relationships/hyperlink" Target="http://www.rodniki-3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F6CA6C27B8231F94E759AC29806D5E12AD43B5FC1F2CD788B22ADDA8B9BBB2AF6AC8A4290ED982D7Em8M" TargetMode="External"/><Relationship Id="rId11" Type="http://schemas.openxmlformats.org/officeDocument/2006/relationships/hyperlink" Target="consultantplus://offline/ref=19B098465638D290D20A68CA36EB0BDA30B5386DB6C0EC0F73DD4A2ADF9BFB0E9C250D907F002EpFh3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19B098465638D290D20A68CA36EB0BDA38BF376CB1C3B1057B844628D894A4199B6C01917F002EF3pFh0H" TargetMode="External"/><Relationship Id="rId4" Type="http://schemas.openxmlformats.org/officeDocument/2006/relationships/webSettings" Target="webSettings.xml"/><Relationship Id="rId9" Type="http://schemas.openxmlformats.org/officeDocument/2006/relationships/hyperlink" Target="consultantplus://offline/ref=19B098465638D290D20A68CA36EB0BDA3BB43267B0C3B1057B844628D894A4199B6C01917F002EF2pFh3H" TargetMode="External"/><Relationship Id="rId14" Type="http://schemas.openxmlformats.org/officeDocument/2006/relationships/hyperlink" Target="consultantplus://offline/ref=C3459476B0671067092C0B43D59980B18855E852966A89ABC5DB9DB99B4FEE482507F9C0B19D38AFM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1378</TotalTime>
  <Pages>35</Pages>
  <Words>10539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71</cp:revision>
  <cp:lastPrinted>2018-07-04T10:45:00Z</cp:lastPrinted>
  <dcterms:created xsi:type="dcterms:W3CDTF">2017-09-04T18:29:00Z</dcterms:created>
  <dcterms:modified xsi:type="dcterms:W3CDTF">2018-07-04T10:47:00Z</dcterms:modified>
</cp:coreProperties>
</file>